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CF" w:rsidRPr="00BE407F" w:rsidRDefault="00710BCF" w:rsidP="00710BCF">
      <w:pPr>
        <w:tabs>
          <w:tab w:val="left" w:pos="4718"/>
        </w:tabs>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         РОССИЙСКАЯ ФЕДЕРАЦИЯ</w:t>
      </w:r>
      <w:r w:rsidRPr="00BE407F">
        <w:rPr>
          <w:rFonts w:ascii="Times New Roman" w:hAnsi="Times New Roman" w:cs="Times New Roman"/>
          <w:b/>
          <w:sz w:val="24"/>
          <w:szCs w:val="24"/>
        </w:rPr>
        <w:t xml:space="preserve">                                                              </w:t>
      </w:r>
    </w:p>
    <w:p w:rsidR="00710BCF" w:rsidRPr="00BE407F" w:rsidRDefault="00710BCF" w:rsidP="00710BCF">
      <w:pPr>
        <w:tabs>
          <w:tab w:val="left" w:pos="4718"/>
        </w:tabs>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    </w:t>
      </w:r>
    </w:p>
    <w:p w:rsidR="00710BCF" w:rsidRPr="00BE407F" w:rsidRDefault="00710BCF" w:rsidP="00710BCF">
      <w:pPr>
        <w:tabs>
          <w:tab w:val="left" w:pos="4718"/>
        </w:tabs>
        <w:spacing w:after="0" w:line="240" w:lineRule="auto"/>
        <w:rPr>
          <w:rFonts w:ascii="Times New Roman" w:hAnsi="Times New Roman" w:cs="Times New Roman"/>
          <w:b/>
          <w:sz w:val="24"/>
          <w:szCs w:val="24"/>
        </w:rPr>
      </w:pPr>
      <w:r w:rsidRPr="00BE407F">
        <w:rPr>
          <w:rFonts w:ascii="Times New Roman" w:hAnsi="Times New Roman" w:cs="Times New Roman"/>
          <w:b/>
          <w:sz w:val="24"/>
          <w:szCs w:val="24"/>
        </w:rPr>
        <w:t xml:space="preserve"> СОБРАНИЕ ПРЕДСТАВИТЕЛЕЙ</w:t>
      </w:r>
    </w:p>
    <w:p w:rsidR="00710BCF" w:rsidRPr="00BE407F" w:rsidRDefault="00710BCF" w:rsidP="00710BCF">
      <w:pPr>
        <w:tabs>
          <w:tab w:val="left" w:pos="4718"/>
        </w:tabs>
        <w:spacing w:after="0" w:line="240" w:lineRule="auto"/>
        <w:rPr>
          <w:rFonts w:ascii="Times New Roman" w:hAnsi="Times New Roman" w:cs="Times New Roman"/>
          <w:b/>
          <w:sz w:val="24"/>
          <w:szCs w:val="24"/>
        </w:rPr>
      </w:pPr>
      <w:r w:rsidRPr="00BE407F">
        <w:rPr>
          <w:rFonts w:ascii="Times New Roman" w:hAnsi="Times New Roman" w:cs="Times New Roman"/>
          <w:b/>
          <w:sz w:val="24"/>
          <w:szCs w:val="24"/>
        </w:rPr>
        <w:t xml:space="preserve">      СЕЛЬСКОГО ПОСЕЛЕНИЯ</w:t>
      </w:r>
    </w:p>
    <w:p w:rsidR="00710BCF" w:rsidRPr="00BE407F" w:rsidRDefault="00710BCF" w:rsidP="00710BCF">
      <w:pPr>
        <w:tabs>
          <w:tab w:val="left" w:pos="4718"/>
        </w:tabs>
        <w:spacing w:after="0" w:line="240" w:lineRule="auto"/>
        <w:rPr>
          <w:rFonts w:ascii="Times New Roman" w:hAnsi="Times New Roman" w:cs="Times New Roman"/>
          <w:b/>
          <w:sz w:val="24"/>
          <w:szCs w:val="24"/>
        </w:rPr>
      </w:pPr>
      <w:r w:rsidRPr="00BE407F">
        <w:rPr>
          <w:rFonts w:ascii="Times New Roman" w:hAnsi="Times New Roman" w:cs="Times New Roman"/>
          <w:b/>
          <w:sz w:val="24"/>
          <w:szCs w:val="24"/>
        </w:rPr>
        <w:t xml:space="preserve">          </w:t>
      </w:r>
      <w:r w:rsidR="00C80894" w:rsidRPr="00BE407F">
        <w:rPr>
          <w:rFonts w:ascii="Times New Roman" w:hAnsi="Times New Roman" w:cs="Times New Roman"/>
          <w:b/>
          <w:sz w:val="24"/>
          <w:szCs w:val="24"/>
        </w:rPr>
        <w:t>БОРИСКИНО-ИГАР</w:t>
      </w:r>
      <w:r w:rsidRPr="00BE407F">
        <w:rPr>
          <w:rFonts w:ascii="Times New Roman" w:hAnsi="Times New Roman" w:cs="Times New Roman"/>
          <w:b/>
          <w:sz w:val="24"/>
          <w:szCs w:val="24"/>
        </w:rPr>
        <w:t xml:space="preserve">                          </w:t>
      </w:r>
    </w:p>
    <w:p w:rsidR="00710BCF" w:rsidRPr="00BE407F" w:rsidRDefault="00710BCF" w:rsidP="00710BCF">
      <w:pPr>
        <w:tabs>
          <w:tab w:val="left" w:pos="4718"/>
        </w:tabs>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  МУНИЦИПАЛЬНОГО РАЙОНА                             </w:t>
      </w:r>
    </w:p>
    <w:p w:rsidR="00710BCF" w:rsidRPr="00BE407F" w:rsidRDefault="00710BCF" w:rsidP="00710BCF">
      <w:pPr>
        <w:tabs>
          <w:tab w:val="left" w:pos="4718"/>
        </w:tabs>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               КЛЯВЛИНСКИЙ                                          </w:t>
      </w:r>
    </w:p>
    <w:p w:rsidR="00710BCF" w:rsidRPr="00BE407F" w:rsidRDefault="00710BCF" w:rsidP="00710BCF">
      <w:pPr>
        <w:tabs>
          <w:tab w:val="left" w:pos="4718"/>
        </w:tabs>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       САМАРСКОЙ ОБЛАСТИ                    </w:t>
      </w:r>
    </w:p>
    <w:p w:rsidR="00710BCF" w:rsidRPr="00BE407F" w:rsidRDefault="00710BCF" w:rsidP="00710BCF">
      <w:pPr>
        <w:tabs>
          <w:tab w:val="left" w:pos="4718"/>
        </w:tabs>
        <w:spacing w:after="0"/>
        <w:rPr>
          <w:rFonts w:ascii="Times New Roman" w:hAnsi="Times New Roman" w:cs="Times New Roman"/>
          <w:sz w:val="24"/>
          <w:szCs w:val="24"/>
        </w:rPr>
      </w:pPr>
      <w:r w:rsidRPr="00BE407F">
        <w:rPr>
          <w:rFonts w:ascii="Times New Roman" w:hAnsi="Times New Roman" w:cs="Times New Roman"/>
          <w:sz w:val="24"/>
          <w:szCs w:val="24"/>
        </w:rPr>
        <w:t xml:space="preserve">                     </w:t>
      </w:r>
    </w:p>
    <w:p w:rsidR="00710BCF" w:rsidRPr="00BE407F" w:rsidRDefault="00710BCF" w:rsidP="00710BCF">
      <w:pPr>
        <w:tabs>
          <w:tab w:val="left" w:pos="4718"/>
        </w:tabs>
        <w:rPr>
          <w:rFonts w:ascii="Times New Roman" w:hAnsi="Times New Roman" w:cs="Times New Roman"/>
          <w:b/>
          <w:sz w:val="24"/>
          <w:szCs w:val="24"/>
        </w:rPr>
      </w:pPr>
      <w:r w:rsidRPr="00BE407F">
        <w:rPr>
          <w:rFonts w:ascii="Times New Roman" w:hAnsi="Times New Roman" w:cs="Times New Roman"/>
          <w:sz w:val="24"/>
          <w:szCs w:val="24"/>
        </w:rPr>
        <w:t xml:space="preserve">                     </w:t>
      </w:r>
      <w:r w:rsidRPr="00BE407F">
        <w:rPr>
          <w:rFonts w:ascii="Times New Roman" w:hAnsi="Times New Roman" w:cs="Times New Roman"/>
          <w:b/>
          <w:sz w:val="24"/>
          <w:szCs w:val="24"/>
        </w:rPr>
        <w:t>РЕШЕНИЕ</w:t>
      </w:r>
    </w:p>
    <w:p w:rsidR="00710BCF" w:rsidRPr="00BE407F" w:rsidRDefault="00710BCF" w:rsidP="00710BCF">
      <w:pPr>
        <w:tabs>
          <w:tab w:val="left" w:pos="4718"/>
        </w:tabs>
        <w:rPr>
          <w:rFonts w:ascii="Times New Roman" w:hAnsi="Times New Roman" w:cs="Times New Roman"/>
          <w:sz w:val="24"/>
          <w:szCs w:val="24"/>
        </w:rPr>
      </w:pPr>
      <w:r w:rsidRPr="00BE407F">
        <w:rPr>
          <w:rFonts w:ascii="Times New Roman" w:hAnsi="Times New Roman" w:cs="Times New Roman"/>
          <w:sz w:val="24"/>
          <w:szCs w:val="24"/>
        </w:rPr>
        <w:t xml:space="preserve">      от </w:t>
      </w:r>
      <w:r w:rsidR="00B66524">
        <w:rPr>
          <w:rFonts w:ascii="Times New Roman" w:hAnsi="Times New Roman" w:cs="Times New Roman"/>
          <w:sz w:val="24"/>
          <w:szCs w:val="24"/>
        </w:rPr>
        <w:t xml:space="preserve">  </w:t>
      </w:r>
      <w:r w:rsidR="00C80894" w:rsidRPr="00BE407F">
        <w:rPr>
          <w:rFonts w:ascii="Times New Roman" w:hAnsi="Times New Roman" w:cs="Times New Roman"/>
          <w:sz w:val="24"/>
          <w:szCs w:val="24"/>
        </w:rPr>
        <w:t xml:space="preserve"> </w:t>
      </w:r>
      <w:r w:rsidR="003A0F84">
        <w:rPr>
          <w:rFonts w:ascii="Times New Roman" w:hAnsi="Times New Roman" w:cs="Times New Roman"/>
          <w:sz w:val="24"/>
          <w:szCs w:val="24"/>
        </w:rPr>
        <w:t>05</w:t>
      </w:r>
      <w:r w:rsidR="00B66524">
        <w:rPr>
          <w:rFonts w:ascii="Times New Roman" w:hAnsi="Times New Roman" w:cs="Times New Roman"/>
          <w:sz w:val="24"/>
          <w:szCs w:val="24"/>
        </w:rPr>
        <w:t>.09.</w:t>
      </w:r>
      <w:r w:rsidR="00C80894" w:rsidRPr="00BE407F">
        <w:rPr>
          <w:rFonts w:ascii="Times New Roman" w:hAnsi="Times New Roman" w:cs="Times New Roman"/>
          <w:sz w:val="24"/>
          <w:szCs w:val="24"/>
        </w:rPr>
        <w:t xml:space="preserve">2022 г. № </w:t>
      </w:r>
      <w:r w:rsidRPr="00BE407F">
        <w:rPr>
          <w:rFonts w:ascii="Times New Roman" w:hAnsi="Times New Roman" w:cs="Times New Roman"/>
          <w:sz w:val="24"/>
          <w:szCs w:val="24"/>
        </w:rPr>
        <w:t xml:space="preserve"> </w:t>
      </w:r>
      <w:r w:rsidR="00B66524">
        <w:rPr>
          <w:rFonts w:ascii="Times New Roman" w:hAnsi="Times New Roman" w:cs="Times New Roman"/>
          <w:sz w:val="24"/>
          <w:szCs w:val="24"/>
        </w:rPr>
        <w:t>17</w:t>
      </w:r>
      <w:r w:rsidRPr="00BE407F">
        <w:rPr>
          <w:rFonts w:ascii="Times New Roman" w:hAnsi="Times New Roman" w:cs="Times New Roman"/>
          <w:sz w:val="24"/>
          <w:szCs w:val="24"/>
        </w:rPr>
        <w:t xml:space="preserve">               </w:t>
      </w:r>
    </w:p>
    <w:p w:rsidR="00710BCF" w:rsidRPr="00BE407F" w:rsidRDefault="00710BCF" w:rsidP="00710BCF">
      <w:pPr>
        <w:spacing w:after="0" w:line="240" w:lineRule="auto"/>
        <w:ind w:right="1416"/>
        <w:jc w:val="both"/>
        <w:rPr>
          <w:rFonts w:ascii="Times New Roman" w:hAnsi="Times New Roman" w:cs="Times New Roman"/>
          <w:sz w:val="24"/>
          <w:szCs w:val="24"/>
        </w:rPr>
      </w:pPr>
      <w:r w:rsidRPr="00BE407F">
        <w:rPr>
          <w:rFonts w:ascii="Times New Roman" w:hAnsi="Times New Roman" w:cs="Times New Roman"/>
          <w:sz w:val="24"/>
          <w:szCs w:val="24"/>
        </w:rPr>
        <w:t xml:space="preserve">Об утверждении Правил благоустройства территории сельского поселения </w:t>
      </w:r>
      <w:r w:rsidR="00C80894" w:rsidRPr="00BE407F">
        <w:rPr>
          <w:rFonts w:ascii="Times New Roman" w:hAnsi="Times New Roman" w:cs="Times New Roman"/>
          <w:sz w:val="24"/>
          <w:szCs w:val="24"/>
        </w:rPr>
        <w:t>Борискино-Игар</w:t>
      </w:r>
      <w:r w:rsidRPr="00BE407F">
        <w:rPr>
          <w:rFonts w:ascii="Times New Roman" w:hAnsi="Times New Roman" w:cs="Times New Roman"/>
          <w:sz w:val="24"/>
          <w:szCs w:val="24"/>
        </w:rPr>
        <w:t xml:space="preserve"> муниципального района Клявлинский Самарской области</w:t>
      </w:r>
    </w:p>
    <w:p w:rsidR="00710BCF" w:rsidRPr="00BE407F" w:rsidRDefault="00710BCF" w:rsidP="00BE407F">
      <w:pPr>
        <w:spacing w:after="0" w:line="240" w:lineRule="auto"/>
        <w:jc w:val="both"/>
        <w:rPr>
          <w:rFonts w:ascii="Times New Roman" w:hAnsi="Times New Roman" w:cs="Times New Roman"/>
          <w:sz w:val="24"/>
          <w:szCs w:val="24"/>
        </w:rPr>
      </w:pPr>
    </w:p>
    <w:p w:rsidR="00710BCF" w:rsidRPr="00BE407F" w:rsidRDefault="00710BCF" w:rsidP="00BE407F">
      <w:pPr>
        <w:spacing w:after="0" w:line="240" w:lineRule="auto"/>
        <w:ind w:firstLine="567"/>
        <w:jc w:val="both"/>
        <w:rPr>
          <w:rFonts w:ascii="Times New Roman" w:hAnsi="Times New Roman" w:cs="Times New Roman"/>
          <w:sz w:val="24"/>
          <w:szCs w:val="24"/>
        </w:rPr>
      </w:pPr>
      <w:r w:rsidRPr="00BE407F">
        <w:rPr>
          <w:rFonts w:ascii="Times New Roman" w:hAnsi="Times New Roman" w:cs="Times New Roman"/>
          <w:sz w:val="24"/>
          <w:szCs w:val="24"/>
        </w:rPr>
        <w:t>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BE407F">
        <w:rPr>
          <w:rFonts w:ascii="Times New Roman" w:hAnsi="Times New Roman" w:cs="Times New Roman"/>
          <w:sz w:val="24"/>
          <w:szCs w:val="24"/>
        </w:rPr>
        <w:t>пр</w:t>
      </w:r>
      <w:proofErr w:type="spellEnd"/>
      <w:proofErr w:type="gramEnd"/>
      <w:r w:rsidRPr="00BE407F">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w:t>
      </w:r>
      <w:r w:rsidR="00C80894" w:rsidRPr="00BE407F">
        <w:rPr>
          <w:rFonts w:ascii="Times New Roman" w:hAnsi="Times New Roman" w:cs="Times New Roman"/>
          <w:sz w:val="24"/>
          <w:szCs w:val="24"/>
        </w:rPr>
        <w:t>Борискино-Игар</w:t>
      </w:r>
      <w:r w:rsidRPr="00BE407F">
        <w:rPr>
          <w:rFonts w:ascii="Times New Roman" w:hAnsi="Times New Roman" w:cs="Times New Roman"/>
          <w:sz w:val="24"/>
          <w:szCs w:val="24"/>
        </w:rPr>
        <w:t xml:space="preserve"> муниципального района Клявлинский Самарской области, Собрание представителей сельского поселения </w:t>
      </w:r>
      <w:r w:rsidR="00C80894" w:rsidRPr="00BE407F">
        <w:rPr>
          <w:rFonts w:ascii="Times New Roman" w:hAnsi="Times New Roman" w:cs="Times New Roman"/>
          <w:sz w:val="24"/>
          <w:szCs w:val="24"/>
        </w:rPr>
        <w:t>Борискино-Игар</w:t>
      </w:r>
      <w:r w:rsidRPr="00BE407F">
        <w:rPr>
          <w:rFonts w:ascii="Times New Roman" w:hAnsi="Times New Roman" w:cs="Times New Roman"/>
          <w:sz w:val="24"/>
          <w:szCs w:val="24"/>
        </w:rPr>
        <w:t xml:space="preserve"> муниципального района Клявлинский Самарской области РЕШИЛО:</w:t>
      </w:r>
    </w:p>
    <w:p w:rsidR="00710BCF" w:rsidRPr="00BE407F" w:rsidRDefault="00710BCF" w:rsidP="00BE407F">
      <w:pPr>
        <w:pStyle w:val="ConsPlusTitle"/>
        <w:ind w:firstLine="567"/>
        <w:jc w:val="both"/>
        <w:rPr>
          <w:rFonts w:ascii="Times New Roman" w:hAnsi="Times New Roman" w:cs="Times New Roman"/>
          <w:b w:val="0"/>
          <w:sz w:val="24"/>
          <w:szCs w:val="24"/>
        </w:rPr>
      </w:pPr>
      <w:r w:rsidRPr="00BE407F">
        <w:rPr>
          <w:rFonts w:ascii="Times New Roman" w:hAnsi="Times New Roman" w:cs="Times New Roman"/>
          <w:b w:val="0"/>
          <w:sz w:val="24"/>
          <w:szCs w:val="24"/>
        </w:rPr>
        <w:t xml:space="preserve">1. Утвердить прилагаемые Правила благоустройства территории сельского поселения </w:t>
      </w:r>
      <w:r w:rsidR="00C80894" w:rsidRPr="00BE407F">
        <w:rPr>
          <w:rFonts w:ascii="Times New Roman" w:hAnsi="Times New Roman" w:cs="Times New Roman"/>
          <w:b w:val="0"/>
          <w:sz w:val="24"/>
          <w:szCs w:val="24"/>
        </w:rPr>
        <w:t>Борискино-Игар</w:t>
      </w:r>
      <w:r w:rsidRPr="00BE407F">
        <w:rPr>
          <w:rFonts w:ascii="Times New Roman" w:hAnsi="Times New Roman" w:cs="Times New Roman"/>
          <w:b w:val="0"/>
          <w:sz w:val="24"/>
          <w:szCs w:val="24"/>
        </w:rPr>
        <w:t xml:space="preserve"> муниципального района Клявлинский Самарской области.</w:t>
      </w:r>
    </w:p>
    <w:p w:rsidR="00710BCF" w:rsidRPr="00BE407F" w:rsidRDefault="00710BCF" w:rsidP="00BE407F">
      <w:pPr>
        <w:pStyle w:val="ConsPlusTitle"/>
        <w:ind w:firstLine="567"/>
        <w:jc w:val="both"/>
        <w:rPr>
          <w:rFonts w:ascii="Times New Roman" w:hAnsi="Times New Roman" w:cs="Times New Roman"/>
          <w:sz w:val="24"/>
          <w:szCs w:val="24"/>
        </w:rPr>
      </w:pPr>
      <w:r w:rsidRPr="00BE407F">
        <w:rPr>
          <w:rFonts w:ascii="Times New Roman" w:hAnsi="Times New Roman" w:cs="Times New Roman"/>
          <w:b w:val="0"/>
          <w:sz w:val="24"/>
          <w:szCs w:val="24"/>
        </w:rPr>
        <w:t xml:space="preserve">2. Признать утратившим силу Решение Собрания представителей сельского поселения </w:t>
      </w:r>
      <w:r w:rsidR="00C80894" w:rsidRPr="00BE407F">
        <w:rPr>
          <w:rFonts w:ascii="Times New Roman" w:hAnsi="Times New Roman" w:cs="Times New Roman"/>
          <w:b w:val="0"/>
          <w:sz w:val="24"/>
          <w:szCs w:val="24"/>
        </w:rPr>
        <w:t>Борискино-Игар</w:t>
      </w:r>
      <w:r w:rsidRPr="00BE407F">
        <w:rPr>
          <w:rFonts w:ascii="Times New Roman" w:hAnsi="Times New Roman" w:cs="Times New Roman"/>
          <w:b w:val="0"/>
          <w:sz w:val="24"/>
          <w:szCs w:val="24"/>
        </w:rPr>
        <w:t xml:space="preserve"> № </w:t>
      </w:r>
      <w:r w:rsidR="00C80894" w:rsidRPr="00BE407F">
        <w:rPr>
          <w:rFonts w:ascii="Times New Roman" w:hAnsi="Times New Roman" w:cs="Times New Roman"/>
          <w:b w:val="0"/>
          <w:sz w:val="24"/>
          <w:szCs w:val="24"/>
        </w:rPr>
        <w:t>17</w:t>
      </w:r>
      <w:r w:rsidRPr="00BE407F">
        <w:rPr>
          <w:rFonts w:ascii="Times New Roman" w:hAnsi="Times New Roman" w:cs="Times New Roman"/>
          <w:b w:val="0"/>
          <w:sz w:val="24"/>
          <w:szCs w:val="24"/>
        </w:rPr>
        <w:t xml:space="preserve"> от </w:t>
      </w:r>
      <w:r w:rsidR="00C80894" w:rsidRPr="00BE407F">
        <w:rPr>
          <w:rFonts w:ascii="Times New Roman" w:hAnsi="Times New Roman" w:cs="Times New Roman"/>
          <w:b w:val="0"/>
          <w:sz w:val="24"/>
          <w:szCs w:val="24"/>
        </w:rPr>
        <w:t>08.09</w:t>
      </w:r>
      <w:r w:rsidRPr="00BE407F">
        <w:rPr>
          <w:rFonts w:ascii="Times New Roman" w:hAnsi="Times New Roman" w:cs="Times New Roman"/>
          <w:b w:val="0"/>
          <w:sz w:val="24"/>
          <w:szCs w:val="24"/>
        </w:rPr>
        <w:t>.2017г.</w:t>
      </w:r>
      <w:r w:rsidRPr="00BE407F">
        <w:rPr>
          <w:sz w:val="24"/>
          <w:szCs w:val="24"/>
        </w:rPr>
        <w:t xml:space="preserve"> </w:t>
      </w:r>
      <w:r w:rsidRPr="00BE407F">
        <w:rPr>
          <w:rFonts w:ascii="Times New Roman" w:hAnsi="Times New Roman" w:cs="Times New Roman"/>
          <w:b w:val="0"/>
          <w:sz w:val="24"/>
          <w:szCs w:val="24"/>
        </w:rPr>
        <w:t xml:space="preserve">«Об утверждении Правил благоустройства территории сельского поселения </w:t>
      </w:r>
      <w:r w:rsidR="00C80894" w:rsidRPr="00BE407F">
        <w:rPr>
          <w:rFonts w:ascii="Times New Roman" w:hAnsi="Times New Roman" w:cs="Times New Roman"/>
          <w:b w:val="0"/>
          <w:sz w:val="24"/>
          <w:szCs w:val="24"/>
        </w:rPr>
        <w:t>Борискино-Игар</w:t>
      </w:r>
      <w:r w:rsidRPr="00BE407F">
        <w:rPr>
          <w:rFonts w:ascii="Times New Roman" w:hAnsi="Times New Roman" w:cs="Times New Roman"/>
          <w:b w:val="0"/>
          <w:sz w:val="24"/>
          <w:szCs w:val="24"/>
        </w:rPr>
        <w:t xml:space="preserve"> муниципального района Клявлинский».</w:t>
      </w:r>
    </w:p>
    <w:p w:rsidR="00710BCF" w:rsidRPr="00BE407F" w:rsidRDefault="00710BCF" w:rsidP="00BE407F">
      <w:pPr>
        <w:tabs>
          <w:tab w:val="left" w:pos="993"/>
        </w:tabs>
        <w:spacing w:after="0" w:line="240" w:lineRule="auto"/>
        <w:ind w:firstLine="567"/>
        <w:jc w:val="both"/>
        <w:rPr>
          <w:rFonts w:ascii="Times New Roman" w:hAnsi="Times New Roman" w:cs="Times New Roman"/>
          <w:sz w:val="24"/>
          <w:szCs w:val="24"/>
        </w:rPr>
      </w:pPr>
      <w:r w:rsidRPr="00BE407F">
        <w:rPr>
          <w:rFonts w:ascii="Times New Roman" w:hAnsi="Times New Roman" w:cs="Times New Roman"/>
          <w:bCs/>
          <w:sz w:val="24"/>
          <w:szCs w:val="24"/>
        </w:rPr>
        <w:t xml:space="preserve">3. Настоящее решение направить главе сельского поселения на подписание и официальное опубликование в газете «Вести сельского поселения </w:t>
      </w:r>
      <w:r w:rsidR="00C80894" w:rsidRPr="00BE407F">
        <w:rPr>
          <w:rFonts w:ascii="Times New Roman" w:hAnsi="Times New Roman" w:cs="Times New Roman"/>
          <w:bCs/>
          <w:sz w:val="24"/>
          <w:szCs w:val="24"/>
        </w:rPr>
        <w:t>Борискино-Игар</w:t>
      </w:r>
      <w:r w:rsidRPr="00BE407F">
        <w:rPr>
          <w:rFonts w:ascii="Times New Roman" w:hAnsi="Times New Roman" w:cs="Times New Roman"/>
          <w:bCs/>
          <w:sz w:val="24"/>
          <w:szCs w:val="24"/>
        </w:rPr>
        <w:t>».</w:t>
      </w:r>
    </w:p>
    <w:p w:rsidR="00710BCF" w:rsidRPr="00BE407F" w:rsidRDefault="00710BCF" w:rsidP="00BE407F">
      <w:pPr>
        <w:tabs>
          <w:tab w:val="left" w:pos="993"/>
        </w:tabs>
        <w:spacing w:after="0" w:line="240" w:lineRule="auto"/>
        <w:ind w:firstLine="567"/>
        <w:jc w:val="both"/>
        <w:rPr>
          <w:rFonts w:ascii="Times New Roman" w:hAnsi="Times New Roman" w:cs="Times New Roman"/>
          <w:sz w:val="24"/>
          <w:szCs w:val="24"/>
        </w:rPr>
      </w:pPr>
      <w:r w:rsidRPr="00BE407F">
        <w:rPr>
          <w:rFonts w:ascii="Times New Roman" w:hAnsi="Times New Roman" w:cs="Times New Roman"/>
          <w:bCs/>
          <w:sz w:val="24"/>
          <w:szCs w:val="24"/>
        </w:rPr>
        <w:t>4. Настоящее решение вступает в силу после его официального опубликования.</w:t>
      </w:r>
    </w:p>
    <w:p w:rsidR="00710BCF" w:rsidRDefault="00710BCF" w:rsidP="00710BCF">
      <w:pPr>
        <w:spacing w:after="0" w:line="240" w:lineRule="auto"/>
        <w:rPr>
          <w:rFonts w:ascii="Times New Roman" w:hAnsi="Times New Roman" w:cs="Times New Roman"/>
          <w:sz w:val="24"/>
          <w:szCs w:val="24"/>
        </w:rPr>
      </w:pPr>
    </w:p>
    <w:p w:rsidR="00BE407F" w:rsidRDefault="00BE407F" w:rsidP="00710BCF">
      <w:pPr>
        <w:spacing w:after="0" w:line="240" w:lineRule="auto"/>
        <w:rPr>
          <w:rFonts w:ascii="Times New Roman" w:hAnsi="Times New Roman" w:cs="Times New Roman"/>
          <w:sz w:val="24"/>
          <w:szCs w:val="24"/>
        </w:rPr>
      </w:pPr>
    </w:p>
    <w:p w:rsidR="00BE407F" w:rsidRPr="00BE407F" w:rsidRDefault="00BE407F" w:rsidP="00710BCF">
      <w:pPr>
        <w:spacing w:after="0" w:line="240" w:lineRule="auto"/>
        <w:rPr>
          <w:rFonts w:ascii="Times New Roman" w:hAnsi="Times New Roman" w:cs="Times New Roman"/>
          <w:sz w:val="24"/>
          <w:szCs w:val="24"/>
        </w:rPr>
      </w:pPr>
    </w:p>
    <w:p w:rsidR="00710BCF" w:rsidRPr="00BE407F" w:rsidRDefault="00710BCF" w:rsidP="00710BCF">
      <w:pPr>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Председатель Собрания представителей </w:t>
      </w:r>
    </w:p>
    <w:p w:rsidR="00710BCF" w:rsidRPr="00BE407F" w:rsidRDefault="00710BCF" w:rsidP="00710BCF">
      <w:pPr>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сельского поселения </w:t>
      </w:r>
      <w:r w:rsidR="00C80894" w:rsidRPr="00BE407F">
        <w:rPr>
          <w:rFonts w:ascii="Times New Roman" w:hAnsi="Times New Roman" w:cs="Times New Roman"/>
          <w:sz w:val="24"/>
          <w:szCs w:val="24"/>
        </w:rPr>
        <w:t>Борискино-Игар</w:t>
      </w:r>
    </w:p>
    <w:p w:rsidR="00710BCF" w:rsidRPr="00BE407F" w:rsidRDefault="00710BCF" w:rsidP="00710BCF">
      <w:pPr>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муниципального района Клявлинский </w:t>
      </w:r>
    </w:p>
    <w:p w:rsidR="00710BCF" w:rsidRPr="00BE407F" w:rsidRDefault="00710BCF" w:rsidP="00710BCF">
      <w:pPr>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Самарской области                                                                     </w:t>
      </w:r>
      <w:r w:rsidR="00C80894" w:rsidRPr="00BE407F">
        <w:rPr>
          <w:rFonts w:ascii="Times New Roman" w:hAnsi="Times New Roman" w:cs="Times New Roman"/>
          <w:sz w:val="24"/>
          <w:szCs w:val="24"/>
        </w:rPr>
        <w:t>В.Б.Ефремова</w:t>
      </w:r>
    </w:p>
    <w:p w:rsidR="00710BCF" w:rsidRPr="00BE407F" w:rsidRDefault="00710BCF" w:rsidP="00710BCF">
      <w:pPr>
        <w:spacing w:after="0" w:line="240" w:lineRule="auto"/>
        <w:rPr>
          <w:rFonts w:ascii="Times New Roman" w:hAnsi="Times New Roman" w:cs="Times New Roman"/>
          <w:sz w:val="24"/>
          <w:szCs w:val="24"/>
        </w:rPr>
      </w:pPr>
    </w:p>
    <w:p w:rsidR="00710BCF" w:rsidRPr="00BE407F" w:rsidRDefault="00710BCF" w:rsidP="00710BCF">
      <w:pPr>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Глава сельского поселения </w:t>
      </w:r>
      <w:r w:rsidR="00C80894" w:rsidRPr="00BE407F">
        <w:rPr>
          <w:rFonts w:ascii="Times New Roman" w:hAnsi="Times New Roman" w:cs="Times New Roman"/>
          <w:sz w:val="24"/>
          <w:szCs w:val="24"/>
        </w:rPr>
        <w:t>Борискино-Игар</w:t>
      </w:r>
    </w:p>
    <w:p w:rsidR="00710BCF" w:rsidRPr="00BE407F" w:rsidRDefault="00710BCF" w:rsidP="00710BCF">
      <w:pPr>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муниципального района Клявлинский </w:t>
      </w:r>
    </w:p>
    <w:p w:rsidR="00710BCF" w:rsidRPr="00BE407F" w:rsidRDefault="00710BCF" w:rsidP="00710BCF">
      <w:pPr>
        <w:spacing w:after="0" w:line="240" w:lineRule="auto"/>
        <w:rPr>
          <w:rFonts w:ascii="Times New Roman" w:hAnsi="Times New Roman" w:cs="Times New Roman"/>
          <w:sz w:val="24"/>
          <w:szCs w:val="24"/>
        </w:rPr>
      </w:pPr>
      <w:r w:rsidRPr="00BE407F">
        <w:rPr>
          <w:rFonts w:ascii="Times New Roman" w:hAnsi="Times New Roman" w:cs="Times New Roman"/>
          <w:sz w:val="24"/>
          <w:szCs w:val="24"/>
        </w:rPr>
        <w:t xml:space="preserve">Самарской области                                                                     </w:t>
      </w:r>
      <w:proofErr w:type="spellStart"/>
      <w:r w:rsidR="00C80894" w:rsidRPr="00BE407F">
        <w:rPr>
          <w:rFonts w:ascii="Times New Roman" w:hAnsi="Times New Roman" w:cs="Times New Roman"/>
          <w:sz w:val="24"/>
          <w:szCs w:val="24"/>
        </w:rPr>
        <w:t>О.А.Демендеев</w:t>
      </w:r>
      <w:proofErr w:type="spellEnd"/>
    </w:p>
    <w:p w:rsidR="00710BCF" w:rsidRPr="00BE407F" w:rsidRDefault="00710BCF" w:rsidP="00710BCF">
      <w:pPr>
        <w:spacing w:after="0" w:line="240" w:lineRule="auto"/>
        <w:rPr>
          <w:rFonts w:ascii="Times New Roman" w:hAnsi="Times New Roman" w:cs="Times New Roman"/>
          <w:sz w:val="24"/>
          <w:szCs w:val="24"/>
        </w:rPr>
      </w:pPr>
    </w:p>
    <w:p w:rsidR="00710BCF" w:rsidRPr="00BE407F" w:rsidRDefault="00710BCF" w:rsidP="00710BCF">
      <w:pPr>
        <w:spacing w:after="0" w:line="240" w:lineRule="auto"/>
        <w:rPr>
          <w:rFonts w:ascii="Times New Roman" w:hAnsi="Times New Roman" w:cs="Times New Roman"/>
          <w:sz w:val="24"/>
          <w:szCs w:val="24"/>
        </w:rPr>
      </w:pPr>
    </w:p>
    <w:p w:rsidR="00C80894" w:rsidRPr="00BE407F" w:rsidRDefault="00C80894" w:rsidP="00710BCF">
      <w:pPr>
        <w:spacing w:after="0" w:line="240" w:lineRule="auto"/>
        <w:rPr>
          <w:rFonts w:ascii="Times New Roman" w:hAnsi="Times New Roman" w:cs="Times New Roman"/>
          <w:sz w:val="24"/>
          <w:szCs w:val="24"/>
        </w:rPr>
      </w:pPr>
    </w:p>
    <w:p w:rsidR="00C80894" w:rsidRDefault="00C80894" w:rsidP="00710BCF">
      <w:pPr>
        <w:spacing w:after="0" w:line="240" w:lineRule="auto"/>
        <w:rPr>
          <w:rFonts w:ascii="Times New Roman" w:hAnsi="Times New Roman" w:cs="Times New Roman"/>
          <w:sz w:val="24"/>
          <w:szCs w:val="24"/>
        </w:rPr>
      </w:pPr>
    </w:p>
    <w:p w:rsidR="00BE407F" w:rsidRDefault="00BE407F" w:rsidP="00710BCF">
      <w:pPr>
        <w:spacing w:after="0" w:line="240" w:lineRule="auto"/>
        <w:rPr>
          <w:rFonts w:ascii="Times New Roman" w:hAnsi="Times New Roman" w:cs="Times New Roman"/>
          <w:sz w:val="24"/>
          <w:szCs w:val="24"/>
        </w:rPr>
      </w:pPr>
    </w:p>
    <w:p w:rsidR="00BE407F" w:rsidRDefault="00BE407F" w:rsidP="00710BCF">
      <w:pPr>
        <w:spacing w:after="0" w:line="240" w:lineRule="auto"/>
        <w:rPr>
          <w:rFonts w:ascii="Times New Roman" w:hAnsi="Times New Roman" w:cs="Times New Roman"/>
          <w:sz w:val="24"/>
          <w:szCs w:val="24"/>
        </w:rPr>
      </w:pPr>
    </w:p>
    <w:p w:rsidR="00BE407F" w:rsidRPr="00BE407F" w:rsidRDefault="00BE407F" w:rsidP="00710BCF">
      <w:pPr>
        <w:spacing w:after="0" w:line="240" w:lineRule="auto"/>
        <w:rPr>
          <w:rFonts w:ascii="Times New Roman" w:hAnsi="Times New Roman" w:cs="Times New Roman"/>
          <w:sz w:val="24"/>
          <w:szCs w:val="24"/>
        </w:rPr>
      </w:pPr>
    </w:p>
    <w:p w:rsidR="00C80894" w:rsidRPr="00BE407F" w:rsidRDefault="00C80894" w:rsidP="00710BCF">
      <w:pPr>
        <w:spacing w:after="0" w:line="240" w:lineRule="auto"/>
        <w:rPr>
          <w:rFonts w:ascii="Times New Roman" w:hAnsi="Times New Roman" w:cs="Times New Roman"/>
          <w:sz w:val="24"/>
          <w:szCs w:val="24"/>
        </w:rPr>
      </w:pPr>
    </w:p>
    <w:p w:rsidR="002E10DC" w:rsidRDefault="002E10DC" w:rsidP="002E10DC">
      <w:pPr>
        <w:pStyle w:val="ConsPlusTitle"/>
        <w:tabs>
          <w:tab w:val="left" w:pos="360"/>
          <w:tab w:val="right" w:pos="9543"/>
        </w:tabs>
        <w:rPr>
          <w:rFonts w:ascii="Times New Roman" w:hAnsi="Times New Roman" w:cs="Times New Roman"/>
          <w:b w:val="0"/>
          <w:sz w:val="22"/>
          <w:szCs w:val="22"/>
        </w:rPr>
      </w:pPr>
      <w:r>
        <w:rPr>
          <w:rFonts w:ascii="Times New Roman" w:hAnsi="Times New Roman" w:cs="Times New Roman"/>
          <w:b w:val="0"/>
          <w:sz w:val="22"/>
          <w:szCs w:val="22"/>
        </w:rPr>
        <w:lastRenderedPageBreak/>
        <w:t xml:space="preserve">                                                                                                                                                       </w:t>
      </w:r>
      <w:r>
        <w:rPr>
          <w:rFonts w:ascii="Times New Roman" w:hAnsi="Times New Roman" w:cs="Times New Roman"/>
          <w:b w:val="0"/>
          <w:sz w:val="22"/>
          <w:szCs w:val="22"/>
        </w:rPr>
        <w:tab/>
      </w:r>
      <w:r w:rsidR="00710BCF" w:rsidRPr="002E10DC">
        <w:rPr>
          <w:rFonts w:ascii="Times New Roman" w:hAnsi="Times New Roman" w:cs="Times New Roman"/>
          <w:b w:val="0"/>
          <w:sz w:val="22"/>
          <w:szCs w:val="22"/>
        </w:rPr>
        <w:t xml:space="preserve">Приложение                                                                                                                                              </w:t>
      </w:r>
      <w:proofErr w:type="gramStart"/>
      <w:r w:rsidR="00710BCF" w:rsidRPr="002E10DC">
        <w:rPr>
          <w:rFonts w:ascii="Times New Roman" w:hAnsi="Times New Roman" w:cs="Times New Roman"/>
          <w:b w:val="0"/>
          <w:sz w:val="22"/>
          <w:szCs w:val="22"/>
        </w:rPr>
        <w:t>к</w:t>
      </w:r>
      <w:proofErr w:type="gramEnd"/>
      <w:r w:rsidR="00710BCF" w:rsidRPr="002E10DC">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p>
    <w:p w:rsidR="00710BCF" w:rsidRPr="002E10DC" w:rsidRDefault="002E10DC" w:rsidP="00710BCF">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00710BCF" w:rsidRPr="002E10DC">
        <w:rPr>
          <w:rFonts w:ascii="Times New Roman" w:hAnsi="Times New Roman" w:cs="Times New Roman"/>
          <w:b w:val="0"/>
          <w:sz w:val="22"/>
          <w:szCs w:val="22"/>
        </w:rPr>
        <w:t xml:space="preserve">Решению Собрания представителей                                                                                         сельского поселения </w:t>
      </w:r>
      <w:r w:rsidR="00C80894" w:rsidRPr="002E10DC">
        <w:rPr>
          <w:rFonts w:ascii="Times New Roman" w:hAnsi="Times New Roman" w:cs="Times New Roman"/>
          <w:b w:val="0"/>
          <w:sz w:val="22"/>
          <w:szCs w:val="22"/>
        </w:rPr>
        <w:t>Борискино-Игар</w:t>
      </w:r>
    </w:p>
    <w:p w:rsidR="00710BCF" w:rsidRPr="002E10DC" w:rsidRDefault="00710BCF" w:rsidP="00710BCF">
      <w:pPr>
        <w:pStyle w:val="ConsPlusTitle"/>
        <w:jc w:val="right"/>
        <w:rPr>
          <w:rFonts w:ascii="Times New Roman" w:hAnsi="Times New Roman" w:cs="Times New Roman"/>
          <w:b w:val="0"/>
          <w:sz w:val="22"/>
          <w:szCs w:val="22"/>
        </w:rPr>
      </w:pPr>
      <w:r w:rsidRPr="002E10DC">
        <w:rPr>
          <w:rFonts w:ascii="Times New Roman" w:hAnsi="Times New Roman" w:cs="Times New Roman"/>
          <w:b w:val="0"/>
          <w:sz w:val="22"/>
          <w:szCs w:val="22"/>
        </w:rPr>
        <w:t xml:space="preserve"> муниципального района Клявлинский</w:t>
      </w:r>
    </w:p>
    <w:p w:rsidR="00710BCF" w:rsidRPr="002E10DC" w:rsidRDefault="00710BCF" w:rsidP="00710BCF">
      <w:pPr>
        <w:pStyle w:val="ConsPlusTitle"/>
        <w:jc w:val="right"/>
        <w:rPr>
          <w:rFonts w:ascii="Times New Roman" w:hAnsi="Times New Roman" w:cs="Times New Roman"/>
          <w:b w:val="0"/>
          <w:sz w:val="22"/>
          <w:szCs w:val="22"/>
        </w:rPr>
      </w:pPr>
      <w:r w:rsidRPr="002E10DC">
        <w:rPr>
          <w:rFonts w:ascii="Times New Roman" w:hAnsi="Times New Roman" w:cs="Times New Roman"/>
          <w:b w:val="0"/>
          <w:sz w:val="22"/>
          <w:szCs w:val="22"/>
        </w:rPr>
        <w:t xml:space="preserve"> Самарской области                                                                                                      </w:t>
      </w:r>
    </w:p>
    <w:p w:rsidR="00710BCF" w:rsidRPr="002E10DC" w:rsidRDefault="00C80894" w:rsidP="00710BCF">
      <w:pPr>
        <w:pStyle w:val="ConsPlusTitle"/>
        <w:jc w:val="right"/>
        <w:rPr>
          <w:rFonts w:ascii="Times New Roman" w:hAnsi="Times New Roman" w:cs="Times New Roman"/>
          <w:b w:val="0"/>
          <w:sz w:val="22"/>
          <w:szCs w:val="22"/>
        </w:rPr>
      </w:pPr>
      <w:r w:rsidRPr="002E10DC">
        <w:rPr>
          <w:rFonts w:ascii="Times New Roman" w:hAnsi="Times New Roman" w:cs="Times New Roman"/>
          <w:b w:val="0"/>
          <w:sz w:val="22"/>
          <w:szCs w:val="22"/>
        </w:rPr>
        <w:t>О</w:t>
      </w:r>
      <w:r w:rsidR="00710BCF" w:rsidRPr="002E10DC">
        <w:rPr>
          <w:rFonts w:ascii="Times New Roman" w:hAnsi="Times New Roman" w:cs="Times New Roman"/>
          <w:b w:val="0"/>
          <w:sz w:val="22"/>
          <w:szCs w:val="22"/>
        </w:rPr>
        <w:t>т</w:t>
      </w:r>
      <w:r w:rsidRPr="002E10DC">
        <w:rPr>
          <w:rFonts w:ascii="Times New Roman" w:hAnsi="Times New Roman" w:cs="Times New Roman"/>
          <w:b w:val="0"/>
          <w:sz w:val="22"/>
          <w:szCs w:val="22"/>
        </w:rPr>
        <w:t xml:space="preserve">  </w:t>
      </w:r>
      <w:r w:rsidR="003A0F84" w:rsidRPr="002E10DC">
        <w:rPr>
          <w:rFonts w:ascii="Times New Roman" w:hAnsi="Times New Roman" w:cs="Times New Roman"/>
          <w:b w:val="0"/>
          <w:sz w:val="22"/>
          <w:szCs w:val="22"/>
        </w:rPr>
        <w:t>05</w:t>
      </w:r>
      <w:r w:rsidR="00B66524" w:rsidRPr="002E10DC">
        <w:rPr>
          <w:rFonts w:ascii="Times New Roman" w:hAnsi="Times New Roman" w:cs="Times New Roman"/>
          <w:b w:val="0"/>
          <w:sz w:val="22"/>
          <w:szCs w:val="22"/>
        </w:rPr>
        <w:t>.09</w:t>
      </w:r>
      <w:r w:rsidR="00710BCF" w:rsidRPr="002E10DC">
        <w:rPr>
          <w:rFonts w:ascii="Times New Roman" w:hAnsi="Times New Roman" w:cs="Times New Roman"/>
          <w:b w:val="0"/>
          <w:sz w:val="22"/>
          <w:szCs w:val="22"/>
        </w:rPr>
        <w:t>.</w:t>
      </w:r>
      <w:bookmarkStart w:id="0" w:name="_GoBack"/>
      <w:bookmarkEnd w:id="0"/>
      <w:r w:rsidR="00710BCF" w:rsidRPr="002E10DC">
        <w:rPr>
          <w:rFonts w:ascii="Times New Roman" w:hAnsi="Times New Roman" w:cs="Times New Roman"/>
          <w:b w:val="0"/>
          <w:sz w:val="22"/>
          <w:szCs w:val="22"/>
        </w:rPr>
        <w:t xml:space="preserve">2022г. № </w:t>
      </w:r>
      <w:r w:rsidR="00B66524" w:rsidRPr="002E10DC">
        <w:rPr>
          <w:rFonts w:ascii="Times New Roman" w:hAnsi="Times New Roman" w:cs="Times New Roman"/>
          <w:b w:val="0"/>
          <w:sz w:val="22"/>
          <w:szCs w:val="22"/>
        </w:rPr>
        <w:t>17</w:t>
      </w:r>
    </w:p>
    <w:p w:rsidR="00710BCF" w:rsidRPr="002E10DC" w:rsidRDefault="00710BCF" w:rsidP="00710BCF">
      <w:pPr>
        <w:spacing w:after="0" w:line="240" w:lineRule="auto"/>
        <w:rPr>
          <w:rFonts w:ascii="Times New Roman" w:hAnsi="Times New Roman" w:cs="Times New Roman"/>
          <w:b/>
        </w:rPr>
      </w:pPr>
    </w:p>
    <w:p w:rsidR="00710BCF" w:rsidRPr="002E10DC" w:rsidRDefault="00710BCF" w:rsidP="00710BCF">
      <w:pPr>
        <w:pStyle w:val="34"/>
        <w:keepNext/>
        <w:keepLines/>
        <w:shd w:val="clear" w:color="auto" w:fill="auto"/>
        <w:spacing w:before="0" w:after="622" w:line="324" w:lineRule="exact"/>
        <w:ind w:left="100"/>
        <w:rPr>
          <w:sz w:val="22"/>
          <w:szCs w:val="22"/>
        </w:rPr>
      </w:pPr>
      <w:bookmarkStart w:id="1" w:name="bookmark3"/>
      <w:r w:rsidRPr="002E10DC">
        <w:rPr>
          <w:sz w:val="22"/>
          <w:szCs w:val="22"/>
        </w:rPr>
        <w:t>ПРАВИЛА БЛАГОУСТРОЙСТВА</w:t>
      </w:r>
      <w:r w:rsidRPr="002E10DC">
        <w:rPr>
          <w:sz w:val="22"/>
          <w:szCs w:val="22"/>
        </w:rPr>
        <w:br/>
        <w:t xml:space="preserve">ТЕРРИТОРИИ СЕЛЬСКОГО ПОСЕЛЕНИЯ </w:t>
      </w:r>
      <w:bookmarkEnd w:id="1"/>
      <w:r w:rsidR="00C80894" w:rsidRPr="002E10DC">
        <w:rPr>
          <w:sz w:val="22"/>
          <w:szCs w:val="22"/>
        </w:rPr>
        <w:t>БОРИСКИНО-ИГАР</w:t>
      </w:r>
      <w:r w:rsidRPr="002E10DC">
        <w:rPr>
          <w:sz w:val="22"/>
          <w:szCs w:val="22"/>
        </w:rPr>
        <w:t xml:space="preserve"> МУНИЦИПАЛЬНОГО РАЙОНА КЛЯВЛИНСКИЙ САМАРСКОЙ ОБЛАСТИ</w:t>
      </w:r>
    </w:p>
    <w:p w:rsidR="00710BCF" w:rsidRPr="002E10DC" w:rsidRDefault="00710BCF" w:rsidP="00710BCF">
      <w:pPr>
        <w:pStyle w:val="34"/>
        <w:keepNext/>
        <w:keepLines/>
        <w:shd w:val="clear" w:color="auto" w:fill="auto"/>
        <w:spacing w:before="0" w:after="0" w:line="322" w:lineRule="exact"/>
        <w:jc w:val="left"/>
        <w:rPr>
          <w:sz w:val="22"/>
          <w:szCs w:val="22"/>
        </w:rPr>
      </w:pPr>
      <w:bookmarkStart w:id="2" w:name="bookmark4"/>
      <w:r w:rsidRPr="002E10DC">
        <w:rPr>
          <w:sz w:val="22"/>
          <w:szCs w:val="22"/>
        </w:rPr>
        <w:t>Глава 1. Общие положения</w:t>
      </w:r>
      <w:bookmarkEnd w:id="2"/>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710BCF" w:rsidRPr="002E10DC" w:rsidRDefault="00710BCF" w:rsidP="00710BCF">
      <w:pPr>
        <w:pStyle w:val="62"/>
        <w:shd w:val="clear" w:color="auto" w:fill="auto"/>
        <w:rPr>
          <w:sz w:val="22"/>
          <w:szCs w:val="22"/>
        </w:rPr>
      </w:pPr>
      <w:r w:rsidRPr="002E10DC">
        <w:rPr>
          <w:sz w:val="22"/>
          <w:szCs w:val="22"/>
        </w:rPr>
        <w:t>Глава 2. Элементы благоустройства территории</w:t>
      </w:r>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 xml:space="preserve">Статья 3. Элементы инженерной подготовки и защиты территории </w:t>
      </w:r>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Статья 4. Виды покрытий</w:t>
      </w:r>
    </w:p>
    <w:p w:rsidR="00710BCF" w:rsidRPr="002E10DC" w:rsidRDefault="00710BCF" w:rsidP="00710BCF">
      <w:pPr>
        <w:pStyle w:val="24"/>
        <w:shd w:val="clear" w:color="auto" w:fill="auto"/>
        <w:tabs>
          <w:tab w:val="left" w:pos="8885"/>
        </w:tabs>
        <w:spacing w:before="0" w:after="0" w:line="322" w:lineRule="exact"/>
        <w:rPr>
          <w:sz w:val="22"/>
          <w:szCs w:val="22"/>
        </w:rPr>
      </w:pPr>
      <w:r w:rsidRPr="002E10DC">
        <w:rPr>
          <w:sz w:val="22"/>
          <w:szCs w:val="22"/>
        </w:rPr>
        <w:t>Статья 5. Сопряжения поверхностей</w:t>
      </w:r>
      <w:r w:rsidRPr="002E10DC">
        <w:rPr>
          <w:sz w:val="22"/>
          <w:szCs w:val="22"/>
        </w:rPr>
        <w:tab/>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6. Ограждения</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7. Малые архитектурные формы (МАФ)</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8. Игровое и спортивное оборудование</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9. Освещение и осветительное оборудование</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10. Вывески и информация</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11. Некапитальные нестационарные сооружения</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12. Оформление и оборудование зданий и сооружений</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13. Детские площадки</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14. Спортивные площадки</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15. Площадки для установки мусоросборников</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16. Площадки автостоянок</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17. Пешеходные коммуникации</w:t>
      </w:r>
    </w:p>
    <w:p w:rsidR="00710BCF" w:rsidRPr="002E10DC" w:rsidRDefault="00710BCF" w:rsidP="00710BCF">
      <w:pPr>
        <w:pStyle w:val="62"/>
        <w:shd w:val="clear" w:color="auto" w:fill="auto"/>
        <w:jc w:val="both"/>
        <w:rPr>
          <w:sz w:val="22"/>
          <w:szCs w:val="22"/>
        </w:rPr>
      </w:pPr>
      <w:r w:rsidRPr="002E10DC">
        <w:rPr>
          <w:sz w:val="22"/>
          <w:szCs w:val="22"/>
        </w:rPr>
        <w:t>Глава 3. Общие требования к организации благоустройства, содержания</w:t>
      </w:r>
    </w:p>
    <w:p w:rsidR="00710BCF" w:rsidRPr="002E10DC" w:rsidRDefault="00710BCF" w:rsidP="00710BCF">
      <w:pPr>
        <w:pStyle w:val="62"/>
        <w:shd w:val="clear" w:color="auto" w:fill="auto"/>
        <w:jc w:val="both"/>
        <w:rPr>
          <w:sz w:val="22"/>
          <w:szCs w:val="22"/>
        </w:rPr>
      </w:pPr>
      <w:r w:rsidRPr="002E10DC">
        <w:rPr>
          <w:sz w:val="22"/>
          <w:szCs w:val="22"/>
        </w:rPr>
        <w:t xml:space="preserve">и уборки территорий сельского поселения </w:t>
      </w:r>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 xml:space="preserve">Статья 19. Благоустройство территорий общественного назначения </w:t>
      </w:r>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Статья 20. Благоустройство территорий жилого назначения</w:t>
      </w:r>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Статья 21. Благоустройство территорий рекреационного назначения</w:t>
      </w:r>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 xml:space="preserve">Статья 22. Правила уборки территории сельского поселения </w:t>
      </w:r>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Статья 23. Уборка территорий сельского поселения в зимний период</w:t>
      </w:r>
    </w:p>
    <w:p w:rsidR="00710BCF" w:rsidRPr="002E10DC" w:rsidRDefault="00710BCF" w:rsidP="00710BCF">
      <w:pPr>
        <w:pStyle w:val="24"/>
        <w:shd w:val="clear" w:color="auto" w:fill="auto"/>
        <w:spacing w:before="0" w:after="0" w:line="322" w:lineRule="exact"/>
        <w:jc w:val="left"/>
        <w:rPr>
          <w:sz w:val="22"/>
          <w:szCs w:val="22"/>
        </w:rPr>
      </w:pPr>
      <w:r w:rsidRPr="002E10DC">
        <w:rPr>
          <w:sz w:val="22"/>
          <w:szCs w:val="22"/>
        </w:rPr>
        <w:t>Статья 24. Уборка территорий сельского поселения в летний период</w:t>
      </w:r>
    </w:p>
    <w:p w:rsidR="00710BCF" w:rsidRPr="002E10DC" w:rsidRDefault="00710BCF" w:rsidP="00710BCF">
      <w:pPr>
        <w:pStyle w:val="24"/>
        <w:shd w:val="clear" w:color="auto" w:fill="auto"/>
        <w:spacing w:before="0" w:after="0" w:line="322" w:lineRule="exact"/>
        <w:jc w:val="left"/>
        <w:rPr>
          <w:rStyle w:val="213pt"/>
          <w:sz w:val="22"/>
          <w:szCs w:val="22"/>
        </w:rPr>
      </w:pPr>
      <w:r w:rsidRPr="002E10DC">
        <w:rPr>
          <w:rStyle w:val="213pt"/>
          <w:sz w:val="22"/>
          <w:szCs w:val="22"/>
        </w:rPr>
        <w:t xml:space="preserve">Глава 4. Сбор отходов и содержание контейнерных площадок </w:t>
      </w:r>
    </w:p>
    <w:p w:rsidR="00710BCF" w:rsidRPr="002E10DC" w:rsidRDefault="00710BCF" w:rsidP="00710BCF">
      <w:pPr>
        <w:pStyle w:val="24"/>
        <w:shd w:val="clear" w:color="auto" w:fill="auto"/>
        <w:spacing w:before="0" w:after="0" w:line="322" w:lineRule="exact"/>
        <w:jc w:val="left"/>
        <w:rPr>
          <w:sz w:val="22"/>
          <w:szCs w:val="22"/>
          <w:lang w:eastAsia="en-US"/>
        </w:rPr>
      </w:pPr>
      <w:r w:rsidRPr="002E10DC">
        <w:rPr>
          <w:sz w:val="22"/>
          <w:szCs w:val="22"/>
        </w:rPr>
        <w:t>Статья 25. Порядок организации сбора отходов</w:t>
      </w:r>
    </w:p>
    <w:p w:rsidR="00710BCF" w:rsidRPr="002E10DC" w:rsidRDefault="00710BCF" w:rsidP="00710BCF">
      <w:pPr>
        <w:pStyle w:val="62"/>
        <w:shd w:val="clear" w:color="auto" w:fill="auto"/>
        <w:rPr>
          <w:sz w:val="22"/>
          <w:szCs w:val="22"/>
        </w:rPr>
      </w:pPr>
      <w:r w:rsidRPr="002E10DC">
        <w:rPr>
          <w:sz w:val="22"/>
          <w:szCs w:val="22"/>
        </w:rPr>
        <w:t>Глава 5. Содержание фасадов жилых домов, нежилых зданий, строений и сооружений</w:t>
      </w:r>
    </w:p>
    <w:p w:rsidR="00710BCF" w:rsidRPr="002E10DC" w:rsidRDefault="00710BCF" w:rsidP="00710BCF">
      <w:pPr>
        <w:pStyle w:val="24"/>
        <w:shd w:val="clear" w:color="auto" w:fill="auto"/>
        <w:spacing w:before="0" w:after="0" w:line="322" w:lineRule="exact"/>
        <w:rPr>
          <w:sz w:val="22"/>
          <w:szCs w:val="22"/>
        </w:rPr>
      </w:pPr>
      <w:r w:rsidRPr="002E10DC">
        <w:rPr>
          <w:sz w:val="22"/>
          <w:szCs w:val="22"/>
        </w:rPr>
        <w:t>Статья 26. Требования к внешнему виду жилых домов и нежилых зданий и</w:t>
      </w:r>
    </w:p>
    <w:p w:rsidR="00710BCF" w:rsidRPr="002E10DC" w:rsidRDefault="00710BCF" w:rsidP="00710BCF">
      <w:pPr>
        <w:pStyle w:val="24"/>
        <w:shd w:val="clear" w:color="auto" w:fill="auto"/>
        <w:spacing w:before="0" w:after="0" w:line="310" w:lineRule="exact"/>
        <w:jc w:val="left"/>
        <w:rPr>
          <w:sz w:val="22"/>
          <w:szCs w:val="22"/>
        </w:rPr>
      </w:pPr>
      <w:r w:rsidRPr="002E10DC">
        <w:rPr>
          <w:sz w:val="22"/>
          <w:szCs w:val="22"/>
        </w:rPr>
        <w:t>сооружений</w:t>
      </w:r>
    </w:p>
    <w:p w:rsidR="00710BCF" w:rsidRPr="002E10DC" w:rsidRDefault="00710BCF" w:rsidP="00710BCF">
      <w:pPr>
        <w:pStyle w:val="24"/>
        <w:shd w:val="clear" w:color="auto" w:fill="auto"/>
        <w:spacing w:before="0" w:after="0" w:line="310" w:lineRule="exact"/>
        <w:jc w:val="left"/>
        <w:rPr>
          <w:sz w:val="22"/>
          <w:szCs w:val="22"/>
        </w:rPr>
      </w:pPr>
      <w:r w:rsidRPr="002E10DC">
        <w:rPr>
          <w:sz w:val="22"/>
          <w:szCs w:val="22"/>
        </w:rPr>
        <w:lastRenderedPageBreak/>
        <w:t>Статья 27. Входы, входные группы и их элементы</w:t>
      </w:r>
    </w:p>
    <w:p w:rsidR="00710BCF" w:rsidRPr="002E10DC" w:rsidRDefault="00710BCF" w:rsidP="00710BCF">
      <w:pPr>
        <w:pStyle w:val="24"/>
        <w:shd w:val="clear" w:color="auto" w:fill="auto"/>
        <w:spacing w:before="0" w:after="0" w:line="326" w:lineRule="exact"/>
        <w:jc w:val="left"/>
        <w:rPr>
          <w:sz w:val="22"/>
          <w:szCs w:val="22"/>
        </w:rPr>
      </w:pPr>
      <w:r w:rsidRPr="002E10DC">
        <w:rPr>
          <w:sz w:val="22"/>
          <w:szCs w:val="22"/>
        </w:rPr>
        <w:t>Статья 28. Требования к внешнему виду и размещению инженерного и технического оборудования фасадов зданий, сооружений</w:t>
      </w:r>
    </w:p>
    <w:p w:rsidR="00710BCF" w:rsidRPr="002E10DC" w:rsidRDefault="00710BCF" w:rsidP="00710BCF">
      <w:pPr>
        <w:pStyle w:val="62"/>
        <w:shd w:val="clear" w:color="auto" w:fill="auto"/>
        <w:spacing w:line="360" w:lineRule="exact"/>
        <w:rPr>
          <w:sz w:val="22"/>
          <w:szCs w:val="22"/>
        </w:rPr>
      </w:pPr>
      <w:r w:rsidRPr="002E10DC">
        <w:rPr>
          <w:sz w:val="22"/>
          <w:szCs w:val="22"/>
        </w:rPr>
        <w:t>Глава 6. Внешнее обустройство и оформление строительных объектов и площадок</w:t>
      </w:r>
    </w:p>
    <w:p w:rsidR="00710BCF" w:rsidRPr="002E10DC" w:rsidRDefault="00710BCF" w:rsidP="00710BCF">
      <w:pPr>
        <w:pStyle w:val="24"/>
        <w:shd w:val="clear" w:color="auto" w:fill="auto"/>
        <w:spacing w:before="0" w:after="0" w:line="365" w:lineRule="exact"/>
        <w:jc w:val="left"/>
        <w:rPr>
          <w:sz w:val="22"/>
          <w:szCs w:val="22"/>
        </w:rPr>
      </w:pPr>
      <w:r w:rsidRPr="002E10DC">
        <w:rPr>
          <w:sz w:val="22"/>
          <w:szCs w:val="22"/>
        </w:rPr>
        <w:t>Статья 29. Требования к обустройству и оформлению строительных объектов и площадок</w:t>
      </w:r>
    </w:p>
    <w:p w:rsidR="00710BCF" w:rsidRPr="002E10DC" w:rsidRDefault="00710BCF" w:rsidP="00710BCF">
      <w:pPr>
        <w:pStyle w:val="62"/>
        <w:shd w:val="clear" w:color="auto" w:fill="auto"/>
        <w:spacing w:line="326" w:lineRule="exact"/>
        <w:rPr>
          <w:sz w:val="22"/>
          <w:szCs w:val="22"/>
        </w:rPr>
      </w:pPr>
      <w:r w:rsidRPr="002E10DC">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rsidR="00710BCF" w:rsidRPr="002E10DC" w:rsidRDefault="00710BCF" w:rsidP="00710BCF">
      <w:pPr>
        <w:pStyle w:val="62"/>
        <w:shd w:val="clear" w:color="auto" w:fill="auto"/>
        <w:spacing w:line="326" w:lineRule="exact"/>
        <w:rPr>
          <w:rStyle w:val="614pt"/>
          <w:sz w:val="22"/>
          <w:szCs w:val="22"/>
        </w:rPr>
      </w:pPr>
      <w:r w:rsidRPr="002E10DC">
        <w:rPr>
          <w:rStyle w:val="614pt"/>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710BCF" w:rsidRPr="002E10DC" w:rsidRDefault="00710BCF" w:rsidP="00710BCF">
      <w:pPr>
        <w:pStyle w:val="62"/>
        <w:shd w:val="clear" w:color="auto" w:fill="auto"/>
        <w:spacing w:line="288" w:lineRule="exact"/>
        <w:rPr>
          <w:sz w:val="22"/>
          <w:szCs w:val="22"/>
          <w:lang w:eastAsia="en-US"/>
        </w:rPr>
      </w:pPr>
      <w:r w:rsidRPr="002E10DC">
        <w:rPr>
          <w:sz w:val="22"/>
          <w:szCs w:val="22"/>
        </w:rPr>
        <w:t>Глава 8. Зеленые насаждения</w:t>
      </w:r>
    </w:p>
    <w:p w:rsidR="00710BCF" w:rsidRPr="002E10DC" w:rsidRDefault="00710BCF" w:rsidP="00710BCF">
      <w:pPr>
        <w:pStyle w:val="24"/>
        <w:shd w:val="clear" w:color="auto" w:fill="auto"/>
        <w:spacing w:before="0" w:after="0" w:line="307" w:lineRule="exact"/>
        <w:rPr>
          <w:sz w:val="22"/>
          <w:szCs w:val="22"/>
        </w:rPr>
      </w:pPr>
      <w:r w:rsidRPr="002E10DC">
        <w:rPr>
          <w:sz w:val="22"/>
          <w:szCs w:val="22"/>
        </w:rPr>
        <w:t>Статья 31. Правила содержания зеленых насаждений</w:t>
      </w:r>
    </w:p>
    <w:p w:rsidR="00710BCF" w:rsidRPr="002E10DC" w:rsidRDefault="00710BCF" w:rsidP="00710BCF">
      <w:pPr>
        <w:pStyle w:val="24"/>
        <w:shd w:val="clear" w:color="auto" w:fill="auto"/>
        <w:spacing w:before="0" w:after="0" w:line="307" w:lineRule="exact"/>
        <w:rPr>
          <w:b/>
          <w:sz w:val="22"/>
          <w:szCs w:val="22"/>
        </w:rPr>
      </w:pPr>
      <w:r w:rsidRPr="002E10DC">
        <w:rPr>
          <w:b/>
          <w:sz w:val="22"/>
          <w:szCs w:val="22"/>
        </w:rPr>
        <w:t>Глава 9</w:t>
      </w:r>
      <w:r w:rsidRPr="002E10DC">
        <w:rPr>
          <w:sz w:val="22"/>
          <w:szCs w:val="22"/>
        </w:rPr>
        <w:t xml:space="preserve">. </w:t>
      </w:r>
      <w:r w:rsidRPr="002E10DC">
        <w:rPr>
          <w:b/>
          <w:sz w:val="22"/>
          <w:szCs w:val="22"/>
        </w:rPr>
        <w:t xml:space="preserve">Прокладка, переустройство, ремонт и содержание подземных инженерных коммуникаций на территориях </w:t>
      </w:r>
      <w:r w:rsidRPr="002E10DC">
        <w:rPr>
          <w:b/>
          <w:bCs/>
          <w:sz w:val="22"/>
          <w:szCs w:val="22"/>
        </w:rPr>
        <w:t>общего пользования</w:t>
      </w:r>
    </w:p>
    <w:p w:rsidR="00710BCF" w:rsidRPr="002E10DC" w:rsidRDefault="00710BCF" w:rsidP="00710BCF">
      <w:pPr>
        <w:pStyle w:val="24"/>
        <w:shd w:val="clear" w:color="auto" w:fill="auto"/>
        <w:spacing w:before="0" w:after="0" w:line="307" w:lineRule="exact"/>
        <w:rPr>
          <w:sz w:val="22"/>
          <w:szCs w:val="22"/>
        </w:rPr>
      </w:pPr>
      <w:r w:rsidRPr="002E10DC">
        <w:rPr>
          <w:sz w:val="22"/>
          <w:szCs w:val="22"/>
        </w:rPr>
        <w:t>Статья 32. Ответственность при производстве строительных работ</w:t>
      </w:r>
    </w:p>
    <w:p w:rsidR="00710BCF" w:rsidRPr="002E10DC" w:rsidRDefault="00710BCF" w:rsidP="00710BCF">
      <w:pPr>
        <w:pStyle w:val="62"/>
        <w:shd w:val="clear" w:color="auto" w:fill="auto"/>
        <w:spacing w:line="288" w:lineRule="exact"/>
        <w:jc w:val="both"/>
        <w:rPr>
          <w:sz w:val="22"/>
          <w:szCs w:val="22"/>
        </w:rPr>
      </w:pPr>
      <w:r w:rsidRPr="002E10DC">
        <w:rPr>
          <w:sz w:val="22"/>
          <w:szCs w:val="22"/>
        </w:rPr>
        <w:t>Глава 10. Праздничное оформление территории</w:t>
      </w:r>
    </w:p>
    <w:p w:rsidR="00710BCF" w:rsidRPr="002E10DC" w:rsidRDefault="00710BCF" w:rsidP="00710BCF">
      <w:pPr>
        <w:pStyle w:val="24"/>
        <w:shd w:val="clear" w:color="auto" w:fill="auto"/>
        <w:spacing w:before="0" w:after="0" w:line="310" w:lineRule="exact"/>
        <w:rPr>
          <w:sz w:val="22"/>
          <w:szCs w:val="22"/>
        </w:rPr>
      </w:pPr>
      <w:r w:rsidRPr="002E10DC">
        <w:rPr>
          <w:sz w:val="22"/>
          <w:szCs w:val="22"/>
        </w:rPr>
        <w:t xml:space="preserve">Статья 33. Требования к праздничному оформлению сельского поселения </w:t>
      </w:r>
    </w:p>
    <w:p w:rsidR="00710BCF" w:rsidRPr="002E10DC" w:rsidRDefault="00710BCF" w:rsidP="00710BCF">
      <w:pPr>
        <w:pStyle w:val="62"/>
        <w:shd w:val="clear" w:color="auto" w:fill="auto"/>
        <w:spacing w:line="317" w:lineRule="exact"/>
        <w:jc w:val="both"/>
        <w:rPr>
          <w:sz w:val="22"/>
          <w:szCs w:val="22"/>
        </w:rPr>
      </w:pPr>
      <w:r w:rsidRPr="002E10DC">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710BCF" w:rsidRPr="002E10DC" w:rsidRDefault="00710BCF" w:rsidP="00710BCF">
      <w:pPr>
        <w:pStyle w:val="24"/>
        <w:shd w:val="clear" w:color="auto" w:fill="auto"/>
        <w:spacing w:before="0" w:after="0" w:line="320" w:lineRule="exact"/>
        <w:ind w:right="3800"/>
        <w:jc w:val="left"/>
        <w:rPr>
          <w:sz w:val="22"/>
          <w:szCs w:val="22"/>
        </w:rPr>
      </w:pPr>
      <w:r w:rsidRPr="002E10DC">
        <w:rPr>
          <w:sz w:val="22"/>
          <w:szCs w:val="22"/>
        </w:rPr>
        <w:t xml:space="preserve">Статья 34. Задачи общественного участия Статья 35. Формы общественного участия </w:t>
      </w:r>
    </w:p>
    <w:p w:rsidR="00710BCF" w:rsidRPr="002E10DC" w:rsidRDefault="00710BCF" w:rsidP="00710BCF">
      <w:pPr>
        <w:pStyle w:val="24"/>
        <w:shd w:val="clear" w:color="auto" w:fill="auto"/>
        <w:spacing w:before="0" w:after="0" w:line="320" w:lineRule="exact"/>
        <w:ind w:right="3800"/>
        <w:jc w:val="left"/>
        <w:rPr>
          <w:b/>
          <w:sz w:val="22"/>
          <w:szCs w:val="22"/>
        </w:rPr>
      </w:pPr>
      <w:r w:rsidRPr="002E10DC">
        <w:rPr>
          <w:b/>
          <w:sz w:val="22"/>
          <w:szCs w:val="22"/>
        </w:rPr>
        <w:t>Глава 12. Содержание домашних животных</w:t>
      </w:r>
    </w:p>
    <w:p w:rsidR="00710BCF" w:rsidRPr="002E10DC" w:rsidRDefault="00710BCF" w:rsidP="00710BCF">
      <w:pPr>
        <w:pStyle w:val="24"/>
        <w:shd w:val="clear" w:color="auto" w:fill="auto"/>
        <w:spacing w:before="0" w:after="0" w:line="320" w:lineRule="exact"/>
        <w:ind w:right="3800"/>
        <w:jc w:val="left"/>
        <w:rPr>
          <w:sz w:val="22"/>
          <w:szCs w:val="22"/>
        </w:rPr>
      </w:pPr>
      <w:r w:rsidRPr="002E10DC">
        <w:rPr>
          <w:sz w:val="22"/>
          <w:szCs w:val="22"/>
        </w:rPr>
        <w:t>Статья 36. Содержание домашних животных</w:t>
      </w:r>
    </w:p>
    <w:p w:rsidR="00710BCF" w:rsidRPr="002E10DC" w:rsidRDefault="00710BCF" w:rsidP="00710BCF">
      <w:pPr>
        <w:pStyle w:val="24"/>
        <w:shd w:val="clear" w:color="auto" w:fill="auto"/>
        <w:spacing w:before="0" w:after="0" w:line="320" w:lineRule="exact"/>
        <w:ind w:right="-96"/>
        <w:jc w:val="left"/>
        <w:rPr>
          <w:sz w:val="22"/>
          <w:szCs w:val="22"/>
        </w:rPr>
      </w:pPr>
      <w:r w:rsidRPr="002E10DC">
        <w:rPr>
          <w:sz w:val="22"/>
          <w:szCs w:val="22"/>
        </w:rPr>
        <w:t>Статья 37. Выпас и прогон сельскохозяйственных животных</w:t>
      </w:r>
    </w:p>
    <w:p w:rsidR="00710BCF" w:rsidRPr="002E10DC" w:rsidRDefault="00710BCF" w:rsidP="00710BCF">
      <w:pPr>
        <w:pStyle w:val="62"/>
        <w:shd w:val="clear" w:color="auto" w:fill="auto"/>
        <w:spacing w:line="320" w:lineRule="exact"/>
        <w:jc w:val="both"/>
        <w:rPr>
          <w:sz w:val="22"/>
          <w:szCs w:val="22"/>
        </w:rPr>
      </w:pPr>
      <w:r w:rsidRPr="002E10DC">
        <w:rPr>
          <w:sz w:val="22"/>
          <w:szCs w:val="22"/>
        </w:rPr>
        <w:t xml:space="preserve">Глава 13. Ответственность за нарушение Правил благоустройства сельского поселения </w:t>
      </w:r>
    </w:p>
    <w:p w:rsidR="00710BCF" w:rsidRPr="002E10DC" w:rsidRDefault="00710BCF" w:rsidP="00710BCF">
      <w:pPr>
        <w:pStyle w:val="24"/>
        <w:shd w:val="clear" w:color="auto" w:fill="auto"/>
        <w:spacing w:before="0" w:after="0" w:line="320" w:lineRule="exact"/>
        <w:rPr>
          <w:sz w:val="22"/>
          <w:szCs w:val="22"/>
        </w:rPr>
      </w:pPr>
      <w:r w:rsidRPr="002E10DC">
        <w:rPr>
          <w:sz w:val="22"/>
          <w:szCs w:val="22"/>
        </w:rPr>
        <w:t xml:space="preserve">Статья 38. Ответственность за нарушение Правил благоустройства сельского поселения </w:t>
      </w:r>
    </w:p>
    <w:p w:rsidR="00710BCF" w:rsidRPr="002E10DC" w:rsidRDefault="00710BCF" w:rsidP="00710BCF">
      <w:pPr>
        <w:spacing w:after="0"/>
        <w:rPr>
          <w:rFonts w:ascii="Times New Roman" w:eastAsia="Times New Roman" w:hAnsi="Times New Roman" w:cs="Times New Roman"/>
        </w:rPr>
        <w:sectPr w:rsidR="00710BCF" w:rsidRPr="002E10DC">
          <w:pgSz w:w="11900" w:h="16840"/>
          <w:pgMar w:top="1124" w:right="842" w:bottom="1164" w:left="1515" w:header="0" w:footer="3" w:gutter="0"/>
          <w:cols w:space="720"/>
        </w:sectPr>
      </w:pPr>
    </w:p>
    <w:p w:rsidR="00710BCF" w:rsidRPr="002E10DC" w:rsidRDefault="00710BCF" w:rsidP="00710BCF">
      <w:pPr>
        <w:pStyle w:val="34"/>
        <w:keepNext/>
        <w:keepLines/>
        <w:shd w:val="clear" w:color="auto" w:fill="auto"/>
        <w:spacing w:before="0" w:after="384" w:line="288" w:lineRule="exact"/>
        <w:ind w:right="16" w:firstLine="426"/>
        <w:rPr>
          <w:sz w:val="22"/>
          <w:szCs w:val="22"/>
        </w:rPr>
      </w:pPr>
      <w:bookmarkStart w:id="3" w:name="bookmark5"/>
      <w:r w:rsidRPr="002E10DC">
        <w:rPr>
          <w:sz w:val="22"/>
          <w:szCs w:val="22"/>
        </w:rPr>
        <w:lastRenderedPageBreak/>
        <w:t>Глава 1. Общие положения</w:t>
      </w:r>
      <w:bookmarkEnd w:id="3"/>
    </w:p>
    <w:p w:rsidR="00710BCF" w:rsidRPr="002E10DC" w:rsidRDefault="00710BCF" w:rsidP="00710BCF">
      <w:pPr>
        <w:pStyle w:val="62"/>
        <w:shd w:val="clear" w:color="auto" w:fill="auto"/>
        <w:spacing w:after="355" w:line="283" w:lineRule="exact"/>
        <w:ind w:right="16" w:firstLine="426"/>
        <w:jc w:val="both"/>
        <w:rPr>
          <w:sz w:val="22"/>
          <w:szCs w:val="22"/>
        </w:rPr>
      </w:pPr>
      <w:r w:rsidRPr="002E10DC">
        <w:rPr>
          <w:sz w:val="22"/>
          <w:szCs w:val="22"/>
        </w:rPr>
        <w:t xml:space="preserve">Статья 1. Область применения Правил благоустройства сельского поселения </w:t>
      </w:r>
    </w:p>
    <w:p w:rsidR="00710BCF" w:rsidRPr="002E10DC" w:rsidRDefault="00710BCF" w:rsidP="00BE407F">
      <w:pPr>
        <w:pStyle w:val="24"/>
        <w:numPr>
          <w:ilvl w:val="0"/>
          <w:numId w:val="1"/>
        </w:numPr>
        <w:shd w:val="clear" w:color="auto" w:fill="auto"/>
        <w:tabs>
          <w:tab w:val="left" w:pos="1257"/>
        </w:tabs>
        <w:spacing w:before="0" w:after="0" w:line="240" w:lineRule="auto"/>
        <w:ind w:right="16"/>
        <w:rPr>
          <w:sz w:val="22"/>
          <w:szCs w:val="22"/>
        </w:rPr>
      </w:pPr>
      <w:proofErr w:type="gramStart"/>
      <w:r w:rsidRPr="002E10DC">
        <w:rPr>
          <w:sz w:val="22"/>
          <w:szCs w:val="22"/>
        </w:rPr>
        <w:t xml:space="preserve">Правила благоустройства территории сельского поселения </w:t>
      </w:r>
      <w:r w:rsidR="00C80894" w:rsidRPr="002E10DC">
        <w:rPr>
          <w:sz w:val="22"/>
          <w:szCs w:val="22"/>
        </w:rPr>
        <w:t>Борискино-Игар</w:t>
      </w:r>
      <w:r w:rsidRPr="002E10DC">
        <w:rPr>
          <w:sz w:val="22"/>
          <w:szCs w:val="22"/>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C80894" w:rsidRPr="002E10DC">
        <w:rPr>
          <w:sz w:val="22"/>
          <w:szCs w:val="22"/>
        </w:rPr>
        <w:t>Борискино-Игар</w:t>
      </w:r>
      <w:r w:rsidRPr="002E10DC">
        <w:rPr>
          <w:sz w:val="22"/>
          <w:szCs w:val="22"/>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2E10DC">
        <w:rPr>
          <w:rFonts w:ascii="Arial" w:hAnsi="Arial" w:cs="Arial"/>
          <w:color w:val="222222"/>
          <w:sz w:val="22"/>
          <w:szCs w:val="22"/>
        </w:rPr>
        <w:t xml:space="preserve"> </w:t>
      </w:r>
      <w:r w:rsidRPr="002E10DC">
        <w:rPr>
          <w:sz w:val="22"/>
          <w:szCs w:val="22"/>
        </w:rPr>
        <w:t xml:space="preserve"> </w:t>
      </w:r>
      <w:proofErr w:type="gramEnd"/>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К основным задачам правил благоустройства территорий сельского поселения относятся:</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а) формирование комфортной, современной городской среды на территории сельского поселения;</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б) обеспечение и повышение комфортности условий проживания граждан;</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в) поддержание и улучшение санитарного и эстетического состояния территории сельского поселения;</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 xml:space="preserve"> </w:t>
      </w:r>
      <w:proofErr w:type="spellStart"/>
      <w:r w:rsidRPr="002E10DC">
        <w:rPr>
          <w:sz w:val="22"/>
          <w:szCs w:val="22"/>
        </w:rPr>
        <w:t>д</w:t>
      </w:r>
      <w:proofErr w:type="spellEnd"/>
      <w:r w:rsidRPr="002E10DC">
        <w:rPr>
          <w:sz w:val="22"/>
          <w:szCs w:val="22"/>
        </w:rPr>
        <w:t>)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710BCF" w:rsidRPr="002E10DC" w:rsidRDefault="00710BCF" w:rsidP="00BE407F">
      <w:pPr>
        <w:pStyle w:val="24"/>
        <w:shd w:val="clear" w:color="auto" w:fill="auto"/>
        <w:tabs>
          <w:tab w:val="left" w:pos="1257"/>
        </w:tabs>
        <w:spacing w:before="0" w:after="0" w:line="240" w:lineRule="auto"/>
        <w:ind w:right="16" w:firstLine="426"/>
        <w:rPr>
          <w:rFonts w:ascii="Arial" w:hAnsi="Arial" w:cs="Arial"/>
          <w:color w:val="222222"/>
          <w:sz w:val="22"/>
          <w:szCs w:val="22"/>
        </w:rPr>
      </w:pPr>
      <w:r w:rsidRPr="002E10DC">
        <w:rPr>
          <w:sz w:val="22"/>
          <w:szCs w:val="22"/>
        </w:rPr>
        <w:t xml:space="preserve"> </w:t>
      </w:r>
      <w:proofErr w:type="spellStart"/>
      <w:r w:rsidRPr="002E10DC">
        <w:rPr>
          <w:sz w:val="22"/>
          <w:szCs w:val="22"/>
        </w:rPr>
        <w:t>з</w:t>
      </w:r>
      <w:proofErr w:type="spellEnd"/>
      <w:r w:rsidRPr="002E10DC">
        <w:rPr>
          <w:sz w:val="22"/>
          <w:szCs w:val="22"/>
        </w:rPr>
        <w:t>) создание условий для ведения здорового образа жизни граждан, включая активный досуг и отдых, физическое развитие.</w:t>
      </w:r>
      <w:r w:rsidRPr="002E10DC">
        <w:rPr>
          <w:rFonts w:ascii="Arial" w:hAnsi="Arial" w:cs="Arial"/>
          <w:color w:val="222222"/>
          <w:sz w:val="22"/>
          <w:szCs w:val="22"/>
        </w:rPr>
        <w:t xml:space="preserve"> </w:t>
      </w:r>
    </w:p>
    <w:p w:rsidR="00710BCF" w:rsidRPr="002E10DC" w:rsidRDefault="00710BCF" w:rsidP="00BE407F">
      <w:pPr>
        <w:pStyle w:val="24"/>
        <w:shd w:val="clear" w:color="auto" w:fill="auto"/>
        <w:tabs>
          <w:tab w:val="left" w:pos="1257"/>
        </w:tabs>
        <w:spacing w:before="0" w:after="0" w:line="240" w:lineRule="auto"/>
        <w:ind w:right="16" w:firstLine="426"/>
        <w:rPr>
          <w:sz w:val="22"/>
          <w:szCs w:val="22"/>
          <w:lang w:bidi="ru-RU"/>
        </w:rPr>
      </w:pPr>
      <w:r w:rsidRPr="002E10DC">
        <w:rPr>
          <w:sz w:val="22"/>
          <w:szCs w:val="22"/>
        </w:rPr>
        <w:t>К потенциальным участникам деятельности по благоустройству территорий относятся следующие группы лиц:</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proofErr w:type="gramStart"/>
      <w:r w:rsidRPr="002E10DC">
        <w:rPr>
          <w:sz w:val="22"/>
          <w:szCs w:val="22"/>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proofErr w:type="spellStart"/>
      <w:r w:rsidRPr="002E10DC">
        <w:rPr>
          <w:sz w:val="22"/>
          <w:szCs w:val="22"/>
        </w:rPr>
        <w:t>д</w:t>
      </w:r>
      <w:proofErr w:type="spellEnd"/>
      <w:r w:rsidRPr="002E10DC">
        <w:rPr>
          <w:sz w:val="22"/>
          <w:szCs w:val="22"/>
        </w:rPr>
        <w:t>)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е) региональные центры компетенций;</w:t>
      </w:r>
    </w:p>
    <w:p w:rsidR="00710BCF" w:rsidRPr="002E10DC" w:rsidRDefault="00710BCF" w:rsidP="00BE407F">
      <w:pPr>
        <w:pStyle w:val="24"/>
        <w:shd w:val="clear" w:color="auto" w:fill="auto"/>
        <w:tabs>
          <w:tab w:val="left" w:pos="1257"/>
        </w:tabs>
        <w:spacing w:before="0" w:after="0" w:line="240" w:lineRule="auto"/>
        <w:ind w:right="16" w:firstLine="426"/>
        <w:rPr>
          <w:sz w:val="22"/>
          <w:szCs w:val="22"/>
        </w:rPr>
      </w:pPr>
      <w:r w:rsidRPr="002E10DC">
        <w:rPr>
          <w:sz w:val="22"/>
          <w:szCs w:val="22"/>
        </w:rPr>
        <w:t>ж) иные лица.</w:t>
      </w:r>
    </w:p>
    <w:p w:rsidR="00710BCF" w:rsidRPr="002E10DC" w:rsidRDefault="00710BCF" w:rsidP="00BE407F">
      <w:pPr>
        <w:pStyle w:val="24"/>
        <w:numPr>
          <w:ilvl w:val="0"/>
          <w:numId w:val="1"/>
        </w:numPr>
        <w:shd w:val="clear" w:color="auto" w:fill="auto"/>
        <w:tabs>
          <w:tab w:val="left" w:pos="1257"/>
        </w:tabs>
        <w:spacing w:before="0" w:after="0" w:line="240" w:lineRule="auto"/>
        <w:ind w:right="16"/>
        <w:rPr>
          <w:sz w:val="22"/>
          <w:szCs w:val="22"/>
        </w:rPr>
      </w:pPr>
      <w:r w:rsidRPr="002E10DC">
        <w:rPr>
          <w:sz w:val="22"/>
          <w:szCs w:val="22"/>
        </w:rPr>
        <w:t xml:space="preserve">Правила обязательны для исполнения всеми юридическими и физическими лицами, </w:t>
      </w:r>
      <w:r w:rsidRPr="002E10DC">
        <w:rPr>
          <w:sz w:val="22"/>
          <w:szCs w:val="22"/>
        </w:rPr>
        <w:lastRenderedPageBreak/>
        <w:t>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710BCF" w:rsidRPr="002E10DC" w:rsidRDefault="00710BCF" w:rsidP="00BE407F">
      <w:pPr>
        <w:pStyle w:val="24"/>
        <w:numPr>
          <w:ilvl w:val="0"/>
          <w:numId w:val="1"/>
        </w:numPr>
        <w:shd w:val="clear" w:color="auto" w:fill="auto"/>
        <w:tabs>
          <w:tab w:val="left" w:pos="1257"/>
          <w:tab w:val="left" w:pos="1606"/>
        </w:tabs>
        <w:spacing w:before="0" w:after="0" w:line="240" w:lineRule="auto"/>
        <w:ind w:right="16"/>
        <w:rPr>
          <w:sz w:val="22"/>
          <w:szCs w:val="22"/>
        </w:rPr>
      </w:pPr>
      <w:proofErr w:type="gramStart"/>
      <w:r w:rsidRPr="002E10DC">
        <w:rPr>
          <w:sz w:val="22"/>
          <w:szCs w:val="22"/>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2E10DC">
        <w:rPr>
          <w:sz w:val="22"/>
          <w:szCs w:val="22"/>
        </w:rPr>
        <w:t>, городских округов, внутригородских районов, утвержденными приказом Минстроя России от  29 декабря 2021 г. N 1042/</w:t>
      </w:r>
      <w:proofErr w:type="spellStart"/>
      <w:proofErr w:type="gramStart"/>
      <w:r w:rsidRPr="002E10DC">
        <w:rPr>
          <w:sz w:val="22"/>
          <w:szCs w:val="22"/>
        </w:rPr>
        <w:t>пр</w:t>
      </w:r>
      <w:proofErr w:type="spellEnd"/>
      <w:proofErr w:type="gramEnd"/>
      <w:r w:rsidRPr="002E10DC">
        <w:rPr>
          <w:sz w:val="22"/>
          <w:szCs w:val="22"/>
        </w:rPr>
        <w:t xml:space="preserve">, Уставом сельского поселения </w:t>
      </w:r>
      <w:r w:rsidR="00C80894" w:rsidRPr="002E10DC">
        <w:rPr>
          <w:sz w:val="22"/>
          <w:szCs w:val="22"/>
        </w:rPr>
        <w:t>Борискино-Игар</w:t>
      </w:r>
      <w:r w:rsidRPr="002E10DC">
        <w:rPr>
          <w:sz w:val="22"/>
          <w:szCs w:val="22"/>
        </w:rPr>
        <w:t xml:space="preserve"> муниципального района Клявлинский Самарской области, иными нормативными правовыми актами.</w:t>
      </w:r>
    </w:p>
    <w:p w:rsidR="00710BCF" w:rsidRPr="002E10DC" w:rsidRDefault="00710BCF" w:rsidP="00BE407F">
      <w:pPr>
        <w:pStyle w:val="24"/>
        <w:numPr>
          <w:ilvl w:val="0"/>
          <w:numId w:val="1"/>
        </w:numPr>
        <w:shd w:val="clear" w:color="auto" w:fill="auto"/>
        <w:tabs>
          <w:tab w:val="left" w:pos="1257"/>
        </w:tabs>
        <w:spacing w:before="0" w:after="0" w:line="240" w:lineRule="auto"/>
        <w:ind w:right="16"/>
        <w:rPr>
          <w:sz w:val="22"/>
          <w:szCs w:val="22"/>
        </w:rPr>
      </w:pPr>
      <w:r w:rsidRPr="002E10DC">
        <w:rPr>
          <w:sz w:val="22"/>
          <w:szCs w:val="22"/>
        </w:rPr>
        <w:t>Действие Правил не распространяется на отношения, связанные:</w:t>
      </w:r>
    </w:p>
    <w:p w:rsidR="00710BCF" w:rsidRPr="002E10DC" w:rsidRDefault="00710BCF" w:rsidP="00BE407F">
      <w:pPr>
        <w:pStyle w:val="24"/>
        <w:numPr>
          <w:ilvl w:val="0"/>
          <w:numId w:val="2"/>
        </w:numPr>
        <w:shd w:val="clear" w:color="auto" w:fill="auto"/>
        <w:tabs>
          <w:tab w:val="left" w:pos="1257"/>
        </w:tabs>
        <w:spacing w:before="0" w:after="0" w:line="240" w:lineRule="auto"/>
        <w:ind w:right="16"/>
        <w:rPr>
          <w:sz w:val="22"/>
          <w:szCs w:val="22"/>
        </w:rPr>
      </w:pPr>
      <w:r w:rsidRPr="002E10DC">
        <w:rPr>
          <w:sz w:val="22"/>
          <w:szCs w:val="22"/>
        </w:rPr>
        <w:t>с обращением радиоактивных, биологических, медицинских отходов;</w:t>
      </w:r>
    </w:p>
    <w:p w:rsidR="00710BCF" w:rsidRPr="002E10DC" w:rsidRDefault="00710BCF" w:rsidP="00BE407F">
      <w:pPr>
        <w:pStyle w:val="24"/>
        <w:numPr>
          <w:ilvl w:val="0"/>
          <w:numId w:val="2"/>
        </w:numPr>
        <w:shd w:val="clear" w:color="auto" w:fill="auto"/>
        <w:tabs>
          <w:tab w:val="left" w:pos="1257"/>
        </w:tabs>
        <w:spacing w:before="0" w:after="0" w:line="240" w:lineRule="auto"/>
        <w:ind w:right="16"/>
        <w:rPr>
          <w:sz w:val="22"/>
          <w:szCs w:val="22"/>
        </w:rPr>
      </w:pPr>
      <w:r w:rsidRPr="002E10DC">
        <w:rPr>
          <w:sz w:val="22"/>
          <w:szCs w:val="22"/>
        </w:rPr>
        <w:t>с обеспечением безопасности людей при использовании водных</w:t>
      </w:r>
    </w:p>
    <w:p w:rsidR="00710BCF" w:rsidRPr="002E10DC" w:rsidRDefault="00710BCF" w:rsidP="00BE407F">
      <w:pPr>
        <w:pStyle w:val="24"/>
        <w:shd w:val="clear" w:color="auto" w:fill="auto"/>
        <w:tabs>
          <w:tab w:val="left" w:pos="1257"/>
          <w:tab w:val="left" w:pos="9087"/>
        </w:tabs>
        <w:spacing w:before="0" w:after="0" w:line="240" w:lineRule="auto"/>
        <w:ind w:right="16" w:firstLine="426"/>
        <w:rPr>
          <w:sz w:val="22"/>
          <w:szCs w:val="22"/>
        </w:rPr>
      </w:pPr>
      <w:r w:rsidRPr="002E10DC">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2E10DC">
        <w:rPr>
          <w:sz w:val="22"/>
          <w:szCs w:val="22"/>
        </w:rPr>
        <w:tab/>
      </w:r>
    </w:p>
    <w:p w:rsidR="00710BCF" w:rsidRPr="002E10DC" w:rsidRDefault="00710BCF" w:rsidP="00BE407F">
      <w:pPr>
        <w:pStyle w:val="24"/>
        <w:numPr>
          <w:ilvl w:val="0"/>
          <w:numId w:val="2"/>
        </w:numPr>
        <w:shd w:val="clear" w:color="auto" w:fill="auto"/>
        <w:tabs>
          <w:tab w:val="left" w:pos="1257"/>
        </w:tabs>
        <w:spacing w:before="0" w:after="0" w:line="240" w:lineRule="auto"/>
        <w:ind w:right="16"/>
        <w:rPr>
          <w:sz w:val="22"/>
          <w:szCs w:val="22"/>
        </w:rPr>
      </w:pPr>
      <w:r w:rsidRPr="002E10DC">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710BCF" w:rsidRPr="002E10DC" w:rsidRDefault="00710BCF" w:rsidP="00BE407F">
      <w:pPr>
        <w:pStyle w:val="24"/>
        <w:numPr>
          <w:ilvl w:val="0"/>
          <w:numId w:val="2"/>
        </w:numPr>
        <w:shd w:val="clear" w:color="auto" w:fill="auto"/>
        <w:tabs>
          <w:tab w:val="left" w:pos="1257"/>
        </w:tabs>
        <w:spacing w:before="0" w:after="0" w:line="240" w:lineRule="auto"/>
        <w:ind w:right="16"/>
        <w:rPr>
          <w:sz w:val="22"/>
          <w:szCs w:val="22"/>
        </w:rPr>
      </w:pPr>
      <w:r w:rsidRPr="002E10DC">
        <w:rPr>
          <w:sz w:val="22"/>
          <w:szCs w:val="22"/>
        </w:rPr>
        <w:t>с размещением наружной рекламы;</w:t>
      </w:r>
    </w:p>
    <w:p w:rsidR="00710BCF" w:rsidRPr="002E10DC" w:rsidRDefault="00710BCF" w:rsidP="00BE407F">
      <w:pPr>
        <w:pStyle w:val="24"/>
        <w:numPr>
          <w:ilvl w:val="0"/>
          <w:numId w:val="2"/>
        </w:numPr>
        <w:shd w:val="clear" w:color="auto" w:fill="auto"/>
        <w:tabs>
          <w:tab w:val="left" w:pos="1257"/>
        </w:tabs>
        <w:spacing w:before="0" w:after="0" w:line="240" w:lineRule="auto"/>
        <w:ind w:right="16"/>
        <w:rPr>
          <w:sz w:val="22"/>
          <w:szCs w:val="22"/>
        </w:rPr>
      </w:pPr>
      <w:r w:rsidRPr="002E10DC">
        <w:rPr>
          <w:sz w:val="22"/>
          <w:szCs w:val="22"/>
        </w:rPr>
        <w:t>с содержанием сельскохозяйственных животных.</w:t>
      </w:r>
    </w:p>
    <w:p w:rsidR="00710BCF" w:rsidRPr="002E10DC" w:rsidRDefault="00710BCF" w:rsidP="00BE407F">
      <w:pPr>
        <w:pStyle w:val="24"/>
        <w:numPr>
          <w:ilvl w:val="0"/>
          <w:numId w:val="1"/>
        </w:numPr>
        <w:shd w:val="clear" w:color="auto" w:fill="auto"/>
        <w:tabs>
          <w:tab w:val="left" w:pos="1257"/>
        </w:tabs>
        <w:spacing w:before="0" w:after="0" w:line="240" w:lineRule="auto"/>
        <w:ind w:right="16"/>
        <w:rPr>
          <w:sz w:val="22"/>
          <w:szCs w:val="22"/>
        </w:rPr>
      </w:pPr>
      <w:r w:rsidRPr="002E10DC">
        <w:rPr>
          <w:sz w:val="22"/>
          <w:szCs w:val="22"/>
        </w:rPr>
        <w:t>Понятия, применяемые в настоящих Правилах, используются в значениях, установленных действующим законодательством.</w:t>
      </w:r>
    </w:p>
    <w:p w:rsidR="00710BCF" w:rsidRPr="002E10DC" w:rsidRDefault="00710BCF" w:rsidP="00BE407F">
      <w:pPr>
        <w:pStyle w:val="24"/>
        <w:numPr>
          <w:ilvl w:val="0"/>
          <w:numId w:val="1"/>
        </w:numPr>
        <w:shd w:val="clear" w:color="auto" w:fill="auto"/>
        <w:tabs>
          <w:tab w:val="left" w:pos="1077"/>
          <w:tab w:val="left" w:pos="1257"/>
        </w:tabs>
        <w:spacing w:before="0" w:after="0" w:line="240" w:lineRule="auto"/>
        <w:ind w:right="16"/>
        <w:rPr>
          <w:sz w:val="22"/>
          <w:szCs w:val="22"/>
        </w:rPr>
      </w:pPr>
      <w:r w:rsidRPr="002E10DC">
        <w:rPr>
          <w:sz w:val="22"/>
          <w:szCs w:val="22"/>
        </w:rPr>
        <w:t xml:space="preserve">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w:t>
      </w:r>
      <w:proofErr w:type="spellStart"/>
      <w:r w:rsidRPr="002E10DC">
        <w:rPr>
          <w:sz w:val="22"/>
          <w:szCs w:val="22"/>
        </w:rPr>
        <w:t>маломобильных</w:t>
      </w:r>
      <w:proofErr w:type="spellEnd"/>
      <w:r w:rsidRPr="002E10DC">
        <w:rPr>
          <w:sz w:val="22"/>
          <w:szCs w:val="22"/>
        </w:rPr>
        <w:t xml:space="preserve"> групп населения.</w:t>
      </w:r>
    </w:p>
    <w:p w:rsidR="00710BCF" w:rsidRPr="002E10DC" w:rsidRDefault="00710BCF" w:rsidP="00BE407F">
      <w:pPr>
        <w:pStyle w:val="24"/>
        <w:numPr>
          <w:ilvl w:val="0"/>
          <w:numId w:val="1"/>
        </w:numPr>
        <w:shd w:val="clear" w:color="auto" w:fill="auto"/>
        <w:tabs>
          <w:tab w:val="left" w:pos="1077"/>
          <w:tab w:val="left" w:pos="1257"/>
        </w:tabs>
        <w:spacing w:before="0" w:after="0" w:line="240" w:lineRule="auto"/>
        <w:ind w:right="16"/>
        <w:rPr>
          <w:sz w:val="22"/>
          <w:szCs w:val="22"/>
        </w:rPr>
      </w:pPr>
      <w:r w:rsidRPr="002E10DC">
        <w:rPr>
          <w:sz w:val="22"/>
          <w:szCs w:val="22"/>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710BCF" w:rsidRPr="002E10DC" w:rsidRDefault="00710BCF" w:rsidP="00BE407F">
      <w:pPr>
        <w:pStyle w:val="24"/>
        <w:shd w:val="clear" w:color="auto" w:fill="auto"/>
        <w:tabs>
          <w:tab w:val="left" w:pos="1077"/>
        </w:tabs>
        <w:spacing w:before="0" w:after="0" w:line="240" w:lineRule="auto"/>
        <w:ind w:right="16" w:firstLine="426"/>
        <w:rPr>
          <w:sz w:val="22"/>
          <w:szCs w:val="22"/>
        </w:rPr>
      </w:pPr>
    </w:p>
    <w:p w:rsidR="00710BCF" w:rsidRPr="002E10DC" w:rsidRDefault="00710BCF" w:rsidP="00BE407F">
      <w:pPr>
        <w:pStyle w:val="62"/>
        <w:shd w:val="clear" w:color="auto" w:fill="auto"/>
        <w:spacing w:after="312" w:line="240" w:lineRule="auto"/>
        <w:ind w:right="16" w:firstLine="426"/>
        <w:jc w:val="center"/>
        <w:rPr>
          <w:sz w:val="22"/>
          <w:szCs w:val="22"/>
        </w:rPr>
      </w:pPr>
      <w:r w:rsidRPr="002E10DC">
        <w:rPr>
          <w:sz w:val="22"/>
          <w:szCs w:val="22"/>
        </w:rPr>
        <w:t>Статья 2. Основные понятия, используемые в Правилах благоустройства сельского поселения</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proofErr w:type="gramStart"/>
      <w:r w:rsidRPr="002E10DC">
        <w:rPr>
          <w:sz w:val="22"/>
          <w:szCs w:val="22"/>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Паспорт объекта благоустройства рекомендуется отобразить следующей информацией:</w:t>
      </w:r>
    </w:p>
    <w:p w:rsidR="00710BCF" w:rsidRPr="002E10DC" w:rsidRDefault="00710BCF" w:rsidP="00BE407F">
      <w:pPr>
        <w:pStyle w:val="24"/>
        <w:tabs>
          <w:tab w:val="left" w:pos="11057"/>
        </w:tabs>
        <w:spacing w:before="0" w:after="0" w:line="240" w:lineRule="auto"/>
        <w:ind w:right="16" w:firstLine="426"/>
        <w:rPr>
          <w:sz w:val="22"/>
          <w:szCs w:val="22"/>
        </w:rPr>
      </w:pPr>
      <w:r w:rsidRPr="002E10DC">
        <w:rPr>
          <w:sz w:val="22"/>
          <w:szCs w:val="22"/>
        </w:rPr>
        <w:t>- наименование (вид) объекта благоустройства;</w:t>
      </w:r>
    </w:p>
    <w:p w:rsidR="00710BCF" w:rsidRPr="002E10DC" w:rsidRDefault="00710BCF" w:rsidP="00BE407F">
      <w:pPr>
        <w:pStyle w:val="24"/>
        <w:tabs>
          <w:tab w:val="left" w:pos="11057"/>
        </w:tabs>
        <w:spacing w:before="0" w:after="0" w:line="240" w:lineRule="auto"/>
        <w:ind w:right="16" w:firstLine="426"/>
        <w:rPr>
          <w:sz w:val="22"/>
          <w:szCs w:val="22"/>
        </w:rPr>
      </w:pPr>
      <w:r w:rsidRPr="002E10DC">
        <w:rPr>
          <w:sz w:val="22"/>
          <w:szCs w:val="22"/>
        </w:rPr>
        <w:t>- адрес объекта благоустройства;</w:t>
      </w:r>
    </w:p>
    <w:p w:rsidR="00710BCF" w:rsidRPr="002E10DC" w:rsidRDefault="00710BCF" w:rsidP="00BE407F">
      <w:pPr>
        <w:pStyle w:val="24"/>
        <w:tabs>
          <w:tab w:val="left" w:pos="11057"/>
        </w:tabs>
        <w:spacing w:before="0" w:after="0" w:line="240" w:lineRule="auto"/>
        <w:ind w:right="16" w:firstLine="426"/>
        <w:rPr>
          <w:sz w:val="22"/>
          <w:szCs w:val="22"/>
        </w:rPr>
      </w:pPr>
      <w:r w:rsidRPr="002E10DC">
        <w:rPr>
          <w:sz w:val="22"/>
          <w:szCs w:val="22"/>
        </w:rPr>
        <w:t>-площадь объекта благоустройства, в том числе площадь механизированной и ручной уборки;</w:t>
      </w:r>
    </w:p>
    <w:p w:rsidR="00710BCF" w:rsidRPr="002E10DC" w:rsidRDefault="00710BCF" w:rsidP="00BE407F">
      <w:pPr>
        <w:pStyle w:val="24"/>
        <w:tabs>
          <w:tab w:val="left" w:pos="11057"/>
        </w:tabs>
        <w:spacing w:before="0" w:after="0" w:line="240" w:lineRule="auto"/>
        <w:ind w:right="16" w:firstLine="426"/>
        <w:rPr>
          <w:sz w:val="22"/>
          <w:szCs w:val="22"/>
        </w:rPr>
      </w:pPr>
      <w:r w:rsidRPr="002E10DC">
        <w:rPr>
          <w:sz w:val="22"/>
          <w:szCs w:val="22"/>
        </w:rPr>
        <w:t>- ситуационный план;</w:t>
      </w:r>
    </w:p>
    <w:p w:rsidR="00710BCF" w:rsidRPr="002E10DC" w:rsidRDefault="00710BCF" w:rsidP="00BE407F">
      <w:pPr>
        <w:pStyle w:val="24"/>
        <w:tabs>
          <w:tab w:val="left" w:pos="11057"/>
        </w:tabs>
        <w:spacing w:before="0" w:after="0" w:line="240" w:lineRule="auto"/>
        <w:ind w:right="16" w:firstLine="426"/>
        <w:rPr>
          <w:sz w:val="22"/>
          <w:szCs w:val="22"/>
        </w:rPr>
      </w:pPr>
      <w:r w:rsidRPr="002E10DC">
        <w:rPr>
          <w:sz w:val="22"/>
          <w:szCs w:val="22"/>
        </w:rPr>
        <w:t xml:space="preserve">-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w:t>
      </w:r>
      <w:r w:rsidRPr="002E10DC">
        <w:rPr>
          <w:sz w:val="22"/>
          <w:szCs w:val="22"/>
        </w:rPr>
        <w:lastRenderedPageBreak/>
        <w:t>участка);</w:t>
      </w:r>
    </w:p>
    <w:p w:rsidR="00710BCF" w:rsidRPr="002E10DC" w:rsidRDefault="00710BCF" w:rsidP="00BE407F">
      <w:pPr>
        <w:pStyle w:val="24"/>
        <w:tabs>
          <w:tab w:val="left" w:pos="11057"/>
        </w:tabs>
        <w:spacing w:before="0" w:after="0" w:line="240" w:lineRule="auto"/>
        <w:ind w:right="16" w:firstLine="426"/>
        <w:rPr>
          <w:sz w:val="22"/>
          <w:szCs w:val="22"/>
        </w:rPr>
      </w:pPr>
      <w:r w:rsidRPr="002E10DC">
        <w:rPr>
          <w:sz w:val="22"/>
          <w:szCs w:val="22"/>
        </w:rPr>
        <w:t>- информация о наличии зон с особыми условиями использования территории;</w:t>
      </w:r>
    </w:p>
    <w:p w:rsidR="00710BCF" w:rsidRPr="002E10DC" w:rsidRDefault="00710BCF" w:rsidP="00BE407F">
      <w:pPr>
        <w:pStyle w:val="24"/>
        <w:tabs>
          <w:tab w:val="left" w:pos="11057"/>
        </w:tabs>
        <w:spacing w:before="0" w:after="0" w:line="240" w:lineRule="auto"/>
        <w:ind w:right="16" w:firstLine="426"/>
        <w:rPr>
          <w:sz w:val="22"/>
          <w:szCs w:val="22"/>
        </w:rPr>
      </w:pPr>
      <w:r w:rsidRPr="002E10DC">
        <w:rPr>
          <w:sz w:val="22"/>
          <w:szCs w:val="22"/>
        </w:rPr>
        <w:t xml:space="preserve">- информация </w:t>
      </w:r>
      <w:proofErr w:type="gramStart"/>
      <w:r w:rsidRPr="002E10DC">
        <w:rPr>
          <w:sz w:val="22"/>
          <w:szCs w:val="22"/>
        </w:rPr>
        <w:t>о</w:t>
      </w:r>
      <w:proofErr w:type="gramEnd"/>
      <w:r w:rsidRPr="002E10DC">
        <w:rPr>
          <w:sz w:val="22"/>
          <w:szCs w:val="22"/>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710BCF" w:rsidRPr="002E10DC" w:rsidRDefault="00710BCF" w:rsidP="00BE407F">
      <w:pPr>
        <w:pStyle w:val="24"/>
        <w:tabs>
          <w:tab w:val="left" w:pos="11057"/>
        </w:tabs>
        <w:spacing w:before="0" w:after="0" w:line="240" w:lineRule="auto"/>
        <w:ind w:right="16" w:firstLine="426"/>
        <w:rPr>
          <w:sz w:val="22"/>
          <w:szCs w:val="22"/>
        </w:rPr>
      </w:pPr>
      <w:r w:rsidRPr="002E10DC">
        <w:rPr>
          <w:sz w:val="22"/>
          <w:szCs w:val="22"/>
        </w:rPr>
        <w:t>- информация о лице, ответственном за содержание объекта благоустройства;</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 иная информация, характеризующая объект</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710BCF" w:rsidRPr="002E10DC" w:rsidRDefault="00710BCF" w:rsidP="00BE407F">
      <w:pPr>
        <w:pStyle w:val="24"/>
        <w:shd w:val="clear" w:color="auto" w:fill="auto"/>
        <w:tabs>
          <w:tab w:val="left" w:pos="7522"/>
          <w:tab w:val="left" w:pos="11057"/>
        </w:tabs>
        <w:spacing w:before="0" w:after="0" w:line="240" w:lineRule="auto"/>
        <w:ind w:right="16" w:firstLine="426"/>
        <w:rPr>
          <w:sz w:val="22"/>
          <w:szCs w:val="22"/>
        </w:rPr>
      </w:pPr>
      <w:r w:rsidRPr="002E10DC">
        <w:rPr>
          <w:sz w:val="22"/>
          <w:szCs w:val="22"/>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2E10DC">
        <w:rPr>
          <w:sz w:val="22"/>
          <w:szCs w:val="22"/>
        </w:rPr>
        <w:t>которая</w:t>
      </w:r>
      <w:proofErr w:type="gramEnd"/>
      <w:r w:rsidRPr="002E10DC">
        <w:rPr>
          <w:sz w:val="22"/>
          <w:szCs w:val="22"/>
        </w:rPr>
        <w:t xml:space="preserve"> может существовать, реконструироваться и эксплуатироваться автономно.</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Места для размещения объявлений и печатной продукции - доски объявлений, афишные тумбы и информационные стенды.</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w:t>
      </w:r>
      <w:proofErr w:type="gramStart"/>
      <w:r w:rsidRPr="002E10DC">
        <w:rPr>
          <w:sz w:val="22"/>
          <w:szCs w:val="22"/>
        </w:rPr>
        <w:t>.м</w:t>
      </w:r>
      <w:proofErr w:type="gramEnd"/>
      <w:r w:rsidRPr="002E10DC">
        <w:rPr>
          <w:sz w:val="22"/>
          <w:szCs w:val="22"/>
        </w:rPr>
        <w:t xml:space="preserve"> и/или 30 куб.м, ликвидация которого возможна только с применением специализированной погрузочно-разгрузочной техники.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2E10DC">
        <w:rPr>
          <w:sz w:val="22"/>
          <w:szCs w:val="22"/>
        </w:rPr>
        <w:t>инженерно</w:t>
      </w:r>
      <w:r w:rsidRPr="002E10DC">
        <w:rPr>
          <w:sz w:val="22"/>
          <w:szCs w:val="22"/>
        </w:rPr>
        <w:softHyphen/>
        <w:t>технического</w:t>
      </w:r>
      <w:proofErr w:type="spellEnd"/>
      <w:r w:rsidRPr="002E10DC">
        <w:rPr>
          <w:sz w:val="22"/>
          <w:szCs w:val="22"/>
        </w:rPr>
        <w:t xml:space="preserve"> обеспечения, в том числе передвижное сооружение.</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proofErr w:type="gramStart"/>
      <w:r w:rsidRPr="002E10DC">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710BCF" w:rsidRPr="002E10DC" w:rsidRDefault="00710BCF" w:rsidP="00BE407F">
      <w:pPr>
        <w:pStyle w:val="24"/>
        <w:shd w:val="clear" w:color="auto" w:fill="auto"/>
        <w:tabs>
          <w:tab w:val="left" w:pos="9060"/>
          <w:tab w:val="left" w:pos="11057"/>
        </w:tabs>
        <w:spacing w:before="0" w:after="0" w:line="240" w:lineRule="auto"/>
        <w:ind w:right="16" w:firstLine="426"/>
        <w:rPr>
          <w:sz w:val="22"/>
          <w:szCs w:val="22"/>
        </w:rPr>
      </w:pPr>
      <w:r w:rsidRPr="002E10DC">
        <w:rPr>
          <w:sz w:val="22"/>
          <w:szCs w:val="22"/>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2E10DC">
        <w:rPr>
          <w:sz w:val="22"/>
          <w:szCs w:val="22"/>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2E10DC">
        <w:rPr>
          <w:sz w:val="22"/>
          <w:szCs w:val="22"/>
        </w:rPr>
        <w:t xml:space="preserve"> Временным считается ограждение, являющееся прозрачным, не имеющее бетонированное основание стоек ниже уровня земли.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proofErr w:type="gramStart"/>
      <w:r w:rsidRPr="002E10DC">
        <w:rPr>
          <w:sz w:val="22"/>
          <w:szCs w:val="22"/>
        </w:rPr>
        <w:lastRenderedPageBreak/>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710BCF" w:rsidRPr="002E10DC" w:rsidRDefault="00710BCF" w:rsidP="00BE407F">
      <w:pPr>
        <w:pStyle w:val="24"/>
        <w:shd w:val="clear" w:color="auto" w:fill="auto"/>
        <w:tabs>
          <w:tab w:val="left" w:pos="4918"/>
          <w:tab w:val="left" w:pos="11057"/>
        </w:tabs>
        <w:spacing w:before="0" w:after="0" w:line="240" w:lineRule="auto"/>
        <w:ind w:right="16" w:firstLine="426"/>
        <w:rPr>
          <w:sz w:val="22"/>
          <w:szCs w:val="22"/>
        </w:rPr>
      </w:pPr>
      <w:r w:rsidRPr="002E10DC">
        <w:rPr>
          <w:sz w:val="22"/>
          <w:szCs w:val="22"/>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 xml:space="preserve">Придомовая территория - земельный участок, на котором расположен многоквартирный </w:t>
      </w:r>
      <w:proofErr w:type="gramStart"/>
      <w:r w:rsidRPr="002E10DC">
        <w:rPr>
          <w:sz w:val="22"/>
          <w:szCs w:val="22"/>
        </w:rPr>
        <w:t>дом</w:t>
      </w:r>
      <w:proofErr w:type="gramEnd"/>
      <w:r w:rsidRPr="002E10DC">
        <w:rPr>
          <w:sz w:val="22"/>
          <w:szCs w:val="22"/>
        </w:rPr>
        <w:t xml:space="preserve"> и границы которого определены на основании данных государственного кадастрового учета.</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2E10DC">
        <w:rPr>
          <w:sz w:val="22"/>
          <w:szCs w:val="22"/>
        </w:rPr>
        <w:t>границы</w:t>
      </w:r>
      <w:proofErr w:type="gramEnd"/>
      <w:r w:rsidRPr="002E10DC">
        <w:rPr>
          <w:sz w:val="22"/>
          <w:szCs w:val="22"/>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Проезды - участки территории сельского поселения для осуществления подъезда транспортных сре</w:t>
      </w:r>
      <w:proofErr w:type="gramStart"/>
      <w:r w:rsidRPr="002E10DC">
        <w:rPr>
          <w:sz w:val="22"/>
          <w:szCs w:val="22"/>
        </w:rPr>
        <w:t>дств к ж</w:t>
      </w:r>
      <w:proofErr w:type="gramEnd"/>
      <w:r w:rsidRPr="002E10DC">
        <w:rPr>
          <w:sz w:val="22"/>
          <w:szCs w:val="22"/>
        </w:rPr>
        <w:t xml:space="preserve">илым и общественным зданиям, учреждениям, предприятиям и другим объектам сельской застройки внутри районов, микрорайонов, кварталов, в т.ч. </w:t>
      </w:r>
      <w:proofErr w:type="spellStart"/>
      <w:r w:rsidRPr="002E10DC">
        <w:rPr>
          <w:sz w:val="22"/>
          <w:szCs w:val="22"/>
        </w:rPr>
        <w:t>внутридворовые</w:t>
      </w:r>
      <w:proofErr w:type="spellEnd"/>
      <w:r w:rsidRPr="002E10DC">
        <w:rPr>
          <w:sz w:val="22"/>
          <w:szCs w:val="22"/>
        </w:rPr>
        <w:t xml:space="preserve"> проезды.</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proofErr w:type="spellStart"/>
      <w:r w:rsidRPr="002E10DC">
        <w:rPr>
          <w:sz w:val="22"/>
          <w:szCs w:val="22"/>
        </w:rPr>
        <w:t>Противогололедные</w:t>
      </w:r>
      <w:proofErr w:type="spellEnd"/>
      <w:r w:rsidRPr="002E10DC">
        <w:rPr>
          <w:sz w:val="22"/>
          <w:szCs w:val="22"/>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 xml:space="preserve"> Арборициды – химические вещества, применяемые против сорной древесно-кустарниковой растительности.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 xml:space="preserve"> Гербициды – химические вещества, применяемые для уничтожения растительности.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710BCF" w:rsidRPr="002E10DC" w:rsidRDefault="00710BCF" w:rsidP="00BE407F">
      <w:pPr>
        <w:pStyle w:val="24"/>
        <w:shd w:val="clear" w:color="auto" w:fill="auto"/>
        <w:tabs>
          <w:tab w:val="left" w:pos="8902"/>
          <w:tab w:val="left" w:pos="11057"/>
        </w:tabs>
        <w:spacing w:before="0" w:after="0" w:line="240" w:lineRule="auto"/>
        <w:ind w:right="16" w:firstLine="426"/>
        <w:rPr>
          <w:sz w:val="22"/>
          <w:szCs w:val="22"/>
        </w:rPr>
      </w:pPr>
      <w:r w:rsidRPr="002E10DC">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2E10DC">
        <w:rPr>
          <w:sz w:val="22"/>
          <w:szCs w:val="22"/>
        </w:rPr>
        <w:tab/>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w:t>
      </w:r>
      <w:r w:rsidRPr="002E10DC">
        <w:rPr>
          <w:sz w:val="22"/>
          <w:szCs w:val="22"/>
        </w:rPr>
        <w:lastRenderedPageBreak/>
        <w:t xml:space="preserve">требованиям ГОСТ </w:t>
      </w:r>
      <w:proofErr w:type="gramStart"/>
      <w:r w:rsidRPr="002E10DC">
        <w:rPr>
          <w:sz w:val="22"/>
          <w:szCs w:val="22"/>
        </w:rPr>
        <w:t>Р</w:t>
      </w:r>
      <w:proofErr w:type="gramEnd"/>
      <w:r w:rsidRPr="002E10DC">
        <w:rPr>
          <w:sz w:val="22"/>
          <w:szCs w:val="22"/>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proofErr w:type="gramStart"/>
      <w:r w:rsidRPr="002E10DC">
        <w:rPr>
          <w:sz w:val="22"/>
          <w:szCs w:val="22"/>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2E10DC">
        <w:rPr>
          <w:sz w:val="22"/>
          <w:szCs w:val="22"/>
        </w:rPr>
        <w:t>цементобетона</w:t>
      </w:r>
      <w:proofErr w:type="spellEnd"/>
      <w:r w:rsidRPr="002E10DC">
        <w:rPr>
          <w:sz w:val="22"/>
          <w:szCs w:val="22"/>
        </w:rPr>
        <w:t>, природного камня и т.д.</w:t>
      </w:r>
      <w:proofErr w:type="gramEnd"/>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Текущий ремонт зданий и сооружений - компле</w:t>
      </w:r>
      <w:proofErr w:type="gramStart"/>
      <w:r w:rsidRPr="002E10DC">
        <w:rPr>
          <w:sz w:val="22"/>
          <w:szCs w:val="22"/>
        </w:rPr>
        <w:t>кс стр</w:t>
      </w:r>
      <w:proofErr w:type="gramEnd"/>
      <w:r w:rsidRPr="002E10DC">
        <w:rPr>
          <w:sz w:val="22"/>
          <w:szCs w:val="22"/>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Уличное коммунально-бытовое оборудование - различные виды мусоросборников - контейнеров и урн.</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rsidR="00710BCF" w:rsidRPr="002E10DC" w:rsidRDefault="00710BCF" w:rsidP="00BE407F">
      <w:pPr>
        <w:pStyle w:val="24"/>
        <w:shd w:val="clear" w:color="auto" w:fill="auto"/>
        <w:tabs>
          <w:tab w:val="left" w:pos="11057"/>
        </w:tabs>
        <w:spacing w:before="0" w:after="0" w:line="240" w:lineRule="auto"/>
        <w:ind w:right="16" w:firstLine="426"/>
        <w:rPr>
          <w:sz w:val="22"/>
          <w:szCs w:val="22"/>
        </w:rPr>
      </w:pPr>
      <w:r w:rsidRPr="002E10DC">
        <w:rPr>
          <w:sz w:val="22"/>
          <w:szCs w:val="22"/>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10BCF" w:rsidRPr="002E10DC" w:rsidRDefault="00710BCF" w:rsidP="00BE407F">
      <w:pPr>
        <w:pStyle w:val="24"/>
        <w:shd w:val="clear" w:color="auto" w:fill="auto"/>
        <w:tabs>
          <w:tab w:val="left" w:pos="11057"/>
        </w:tabs>
        <w:spacing w:before="0" w:after="365" w:line="240" w:lineRule="auto"/>
        <w:ind w:right="16" w:firstLine="426"/>
        <w:rPr>
          <w:sz w:val="22"/>
          <w:szCs w:val="22"/>
        </w:rPr>
      </w:pPr>
      <w:r w:rsidRPr="002E10DC">
        <w:rPr>
          <w:sz w:val="22"/>
          <w:szCs w:val="22"/>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710BCF" w:rsidRPr="002E10DC" w:rsidRDefault="00710BCF" w:rsidP="00BE407F">
      <w:pPr>
        <w:pStyle w:val="24"/>
        <w:shd w:val="clear" w:color="auto" w:fill="auto"/>
        <w:tabs>
          <w:tab w:val="left" w:pos="11057"/>
        </w:tabs>
        <w:spacing w:before="0" w:after="365" w:line="240" w:lineRule="auto"/>
        <w:ind w:right="16" w:firstLine="426"/>
        <w:rPr>
          <w:sz w:val="22"/>
          <w:szCs w:val="22"/>
        </w:rPr>
      </w:pPr>
      <w:r w:rsidRPr="002E10DC">
        <w:rPr>
          <w:b/>
          <w:sz w:val="22"/>
          <w:szCs w:val="22"/>
        </w:rPr>
        <w:t>Уполномоченный орган</w:t>
      </w:r>
      <w:r w:rsidRPr="002E10DC">
        <w:rPr>
          <w:sz w:val="22"/>
          <w:szCs w:val="22"/>
        </w:rPr>
        <w:t xml:space="preserve"> – Администрация поселения </w:t>
      </w:r>
      <w:r w:rsidR="00C80894" w:rsidRPr="002E10DC">
        <w:rPr>
          <w:sz w:val="22"/>
          <w:szCs w:val="22"/>
        </w:rPr>
        <w:t>Борискино-Игар</w:t>
      </w:r>
      <w:r w:rsidRPr="002E10DC">
        <w:rPr>
          <w:sz w:val="22"/>
          <w:szCs w:val="22"/>
        </w:rPr>
        <w:t xml:space="preserve"> муниципального района Клявлинский Самарской области.</w:t>
      </w:r>
    </w:p>
    <w:p w:rsidR="00710BCF" w:rsidRPr="002E10DC" w:rsidRDefault="00710BCF" w:rsidP="00BE407F">
      <w:pPr>
        <w:pStyle w:val="34"/>
        <w:keepNext/>
        <w:keepLines/>
        <w:shd w:val="clear" w:color="auto" w:fill="auto"/>
        <w:spacing w:before="0" w:after="0" w:line="240" w:lineRule="auto"/>
        <w:ind w:right="16" w:firstLine="426"/>
        <w:rPr>
          <w:sz w:val="22"/>
          <w:szCs w:val="22"/>
        </w:rPr>
      </w:pPr>
      <w:bookmarkStart w:id="4" w:name="bookmark6"/>
      <w:r w:rsidRPr="002E10DC">
        <w:rPr>
          <w:sz w:val="22"/>
          <w:szCs w:val="22"/>
        </w:rPr>
        <w:t>Глава 2. Элементы благоустройства территории</w:t>
      </w:r>
      <w:bookmarkEnd w:id="4"/>
    </w:p>
    <w:p w:rsidR="00710BCF" w:rsidRPr="002E10DC" w:rsidRDefault="00710BCF" w:rsidP="00BE407F">
      <w:pPr>
        <w:pStyle w:val="62"/>
        <w:shd w:val="clear" w:color="auto" w:fill="auto"/>
        <w:spacing w:after="313" w:line="240" w:lineRule="auto"/>
        <w:ind w:right="16" w:firstLine="426"/>
        <w:jc w:val="both"/>
        <w:rPr>
          <w:sz w:val="22"/>
          <w:szCs w:val="22"/>
        </w:rPr>
      </w:pPr>
    </w:p>
    <w:p w:rsidR="00710BCF" w:rsidRPr="002E10DC" w:rsidRDefault="00710BCF" w:rsidP="00BE407F">
      <w:pPr>
        <w:pStyle w:val="62"/>
        <w:shd w:val="clear" w:color="auto" w:fill="auto"/>
        <w:spacing w:after="313" w:line="240" w:lineRule="auto"/>
        <w:ind w:right="16" w:firstLine="426"/>
        <w:jc w:val="center"/>
        <w:rPr>
          <w:sz w:val="22"/>
          <w:szCs w:val="22"/>
        </w:rPr>
      </w:pPr>
      <w:r w:rsidRPr="002E10DC">
        <w:rPr>
          <w:sz w:val="22"/>
          <w:szCs w:val="22"/>
        </w:rPr>
        <w:t>Статья 3. Элементы инженерной подготовки и защиты территории</w:t>
      </w:r>
    </w:p>
    <w:p w:rsidR="00710BCF" w:rsidRPr="002E10DC" w:rsidRDefault="00710BCF" w:rsidP="00BE407F">
      <w:pPr>
        <w:pStyle w:val="24"/>
        <w:numPr>
          <w:ilvl w:val="0"/>
          <w:numId w:val="3"/>
        </w:numPr>
        <w:shd w:val="clear" w:color="auto" w:fill="auto"/>
        <w:tabs>
          <w:tab w:val="left" w:pos="1097"/>
        </w:tabs>
        <w:spacing w:before="0" w:after="0" w:line="240" w:lineRule="auto"/>
        <w:ind w:right="16"/>
        <w:rPr>
          <w:sz w:val="22"/>
          <w:szCs w:val="22"/>
        </w:rPr>
      </w:pPr>
      <w:r w:rsidRPr="002E10DC">
        <w:rPr>
          <w:sz w:val="22"/>
          <w:szCs w:val="22"/>
        </w:rPr>
        <w:t>Элементы инженерной подготовки и защиты территории сельского поселения должны:</w:t>
      </w:r>
    </w:p>
    <w:p w:rsidR="00710BCF" w:rsidRPr="002E10DC" w:rsidRDefault="00710BCF" w:rsidP="00BE407F">
      <w:pPr>
        <w:pStyle w:val="24"/>
        <w:numPr>
          <w:ilvl w:val="0"/>
          <w:numId w:val="4"/>
        </w:numPr>
        <w:shd w:val="clear" w:color="auto" w:fill="auto"/>
        <w:tabs>
          <w:tab w:val="left" w:pos="1097"/>
        </w:tabs>
        <w:spacing w:before="0" w:after="0" w:line="240" w:lineRule="auto"/>
        <w:ind w:right="16"/>
        <w:rPr>
          <w:sz w:val="22"/>
          <w:szCs w:val="22"/>
        </w:rPr>
      </w:pPr>
      <w:r w:rsidRPr="002E10DC">
        <w:rPr>
          <w:sz w:val="22"/>
          <w:szCs w:val="22"/>
        </w:rPr>
        <w:t>обеспечивать безопасность и удобство пользования территорией;</w:t>
      </w:r>
    </w:p>
    <w:p w:rsidR="00710BCF" w:rsidRPr="002E10DC" w:rsidRDefault="00710BCF" w:rsidP="00BE407F">
      <w:pPr>
        <w:pStyle w:val="24"/>
        <w:numPr>
          <w:ilvl w:val="0"/>
          <w:numId w:val="4"/>
        </w:numPr>
        <w:shd w:val="clear" w:color="auto" w:fill="auto"/>
        <w:tabs>
          <w:tab w:val="left" w:pos="1097"/>
        </w:tabs>
        <w:spacing w:before="0" w:after="0" w:line="240" w:lineRule="auto"/>
        <w:ind w:right="16"/>
        <w:rPr>
          <w:sz w:val="22"/>
          <w:szCs w:val="22"/>
        </w:rPr>
      </w:pPr>
      <w:r w:rsidRPr="002E10DC">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710BCF" w:rsidRPr="002E10DC" w:rsidRDefault="00710BCF" w:rsidP="00BE407F">
      <w:pPr>
        <w:pStyle w:val="24"/>
        <w:numPr>
          <w:ilvl w:val="0"/>
          <w:numId w:val="4"/>
        </w:numPr>
        <w:shd w:val="clear" w:color="auto" w:fill="auto"/>
        <w:tabs>
          <w:tab w:val="left" w:pos="1097"/>
        </w:tabs>
        <w:spacing w:before="0" w:after="0" w:line="240" w:lineRule="auto"/>
        <w:ind w:right="16"/>
        <w:rPr>
          <w:sz w:val="22"/>
          <w:szCs w:val="22"/>
        </w:rPr>
      </w:pPr>
      <w:r w:rsidRPr="002E10DC">
        <w:rPr>
          <w:sz w:val="22"/>
          <w:szCs w:val="22"/>
        </w:rPr>
        <w:t xml:space="preserve">проектироваться в составе мероприятий по организации рельефа и стока </w:t>
      </w:r>
      <w:r w:rsidRPr="002E10DC">
        <w:rPr>
          <w:sz w:val="22"/>
          <w:szCs w:val="22"/>
        </w:rPr>
        <w:lastRenderedPageBreak/>
        <w:t>поверхностных вод.</w:t>
      </w:r>
    </w:p>
    <w:p w:rsidR="00710BCF" w:rsidRPr="002E10DC" w:rsidRDefault="00710BCF" w:rsidP="00BE407F">
      <w:pPr>
        <w:pStyle w:val="24"/>
        <w:numPr>
          <w:ilvl w:val="0"/>
          <w:numId w:val="3"/>
        </w:numPr>
        <w:shd w:val="clear" w:color="auto" w:fill="auto"/>
        <w:tabs>
          <w:tab w:val="left" w:pos="1097"/>
        </w:tabs>
        <w:spacing w:before="0" w:after="0" w:line="240" w:lineRule="auto"/>
        <w:ind w:right="16"/>
        <w:rPr>
          <w:sz w:val="22"/>
          <w:szCs w:val="22"/>
        </w:rPr>
      </w:pPr>
      <w:r w:rsidRPr="002E10DC">
        <w:rPr>
          <w:sz w:val="22"/>
          <w:szCs w:val="22"/>
        </w:rPr>
        <w:t>При организации рельефа проектируемой и реконструируемой территории застройщики, производящие работы, обеспечивают:</w:t>
      </w:r>
    </w:p>
    <w:p w:rsidR="00710BCF" w:rsidRPr="002E10DC" w:rsidRDefault="00710BCF" w:rsidP="00BE407F">
      <w:pPr>
        <w:pStyle w:val="24"/>
        <w:numPr>
          <w:ilvl w:val="0"/>
          <w:numId w:val="5"/>
        </w:numPr>
        <w:shd w:val="clear" w:color="auto" w:fill="auto"/>
        <w:tabs>
          <w:tab w:val="left" w:pos="1097"/>
        </w:tabs>
        <w:spacing w:before="0" w:after="0" w:line="240" w:lineRule="auto"/>
        <w:ind w:right="16"/>
        <w:rPr>
          <w:sz w:val="22"/>
          <w:szCs w:val="22"/>
        </w:rPr>
      </w:pPr>
      <w:r w:rsidRPr="002E10DC">
        <w:rPr>
          <w:sz w:val="22"/>
          <w:szCs w:val="22"/>
        </w:rPr>
        <w:t>максимальное сохранение рельефа, почвенного покрова, имеющихся зеленых насаждений, существующего поверхностного водоотвода;</w:t>
      </w:r>
    </w:p>
    <w:p w:rsidR="00710BCF" w:rsidRPr="002E10DC" w:rsidRDefault="00710BCF" w:rsidP="00BE407F">
      <w:pPr>
        <w:pStyle w:val="24"/>
        <w:numPr>
          <w:ilvl w:val="0"/>
          <w:numId w:val="5"/>
        </w:numPr>
        <w:shd w:val="clear" w:color="auto" w:fill="auto"/>
        <w:tabs>
          <w:tab w:val="left" w:pos="1097"/>
        </w:tabs>
        <w:spacing w:before="0" w:after="0" w:line="240" w:lineRule="auto"/>
        <w:ind w:right="16"/>
        <w:rPr>
          <w:sz w:val="22"/>
          <w:szCs w:val="22"/>
        </w:rPr>
      </w:pPr>
      <w:r w:rsidRPr="002E10DC">
        <w:rPr>
          <w:sz w:val="22"/>
          <w:szCs w:val="22"/>
        </w:rPr>
        <w:t>снятие плодородного слоя почвы толщиной 150-200 мм и оборудование места для его временного хранения;</w:t>
      </w:r>
    </w:p>
    <w:p w:rsidR="00710BCF" w:rsidRPr="002E10DC" w:rsidRDefault="00710BCF" w:rsidP="00BE407F">
      <w:pPr>
        <w:pStyle w:val="24"/>
        <w:numPr>
          <w:ilvl w:val="0"/>
          <w:numId w:val="5"/>
        </w:numPr>
        <w:shd w:val="clear" w:color="auto" w:fill="auto"/>
        <w:tabs>
          <w:tab w:val="left" w:pos="1097"/>
        </w:tabs>
        <w:spacing w:before="0" w:after="0" w:line="240" w:lineRule="auto"/>
        <w:ind w:right="16"/>
        <w:rPr>
          <w:sz w:val="22"/>
          <w:szCs w:val="22"/>
        </w:rPr>
      </w:pPr>
      <w:r w:rsidRPr="002E10DC">
        <w:rPr>
          <w:sz w:val="22"/>
          <w:szCs w:val="22"/>
        </w:rPr>
        <w:t>использование для подсыпки грунта на территории только минеральных грунтов и верхнего плодородного слоя почвы;</w:t>
      </w:r>
    </w:p>
    <w:p w:rsidR="00710BCF" w:rsidRPr="002E10DC" w:rsidRDefault="00710BCF" w:rsidP="00BE407F">
      <w:pPr>
        <w:pStyle w:val="24"/>
        <w:numPr>
          <w:ilvl w:val="0"/>
          <w:numId w:val="5"/>
        </w:numPr>
        <w:shd w:val="clear" w:color="auto" w:fill="auto"/>
        <w:tabs>
          <w:tab w:val="left" w:pos="1097"/>
        </w:tabs>
        <w:spacing w:before="0" w:after="0" w:line="240" w:lineRule="auto"/>
        <w:ind w:right="16"/>
        <w:rPr>
          <w:sz w:val="22"/>
          <w:szCs w:val="22"/>
        </w:rPr>
      </w:pPr>
      <w:r w:rsidRPr="002E10DC">
        <w:rPr>
          <w:sz w:val="22"/>
          <w:szCs w:val="22"/>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710BCF" w:rsidRPr="002E10DC" w:rsidRDefault="00710BCF" w:rsidP="00BE407F">
      <w:pPr>
        <w:pStyle w:val="24"/>
        <w:numPr>
          <w:ilvl w:val="0"/>
          <w:numId w:val="5"/>
        </w:numPr>
        <w:shd w:val="clear" w:color="auto" w:fill="auto"/>
        <w:tabs>
          <w:tab w:val="left" w:pos="1097"/>
        </w:tabs>
        <w:spacing w:before="0" w:after="0" w:line="240" w:lineRule="auto"/>
        <w:ind w:right="16"/>
        <w:rPr>
          <w:sz w:val="22"/>
          <w:szCs w:val="22"/>
        </w:rPr>
      </w:pPr>
      <w:r w:rsidRPr="002E10DC">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710BCF" w:rsidRPr="002E10DC" w:rsidRDefault="00710BCF" w:rsidP="00BE407F">
      <w:pPr>
        <w:pStyle w:val="24"/>
        <w:numPr>
          <w:ilvl w:val="0"/>
          <w:numId w:val="6"/>
        </w:numPr>
        <w:shd w:val="clear" w:color="auto" w:fill="auto"/>
        <w:tabs>
          <w:tab w:val="left" w:pos="938"/>
          <w:tab w:val="left" w:pos="1097"/>
        </w:tabs>
        <w:spacing w:before="0" w:after="0" w:line="240" w:lineRule="auto"/>
        <w:ind w:right="16"/>
        <w:rPr>
          <w:sz w:val="22"/>
          <w:szCs w:val="22"/>
        </w:rPr>
      </w:pPr>
      <w:r w:rsidRPr="002E10DC">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710BCF" w:rsidRPr="002E10DC" w:rsidRDefault="00710BCF" w:rsidP="00BE407F">
      <w:pPr>
        <w:pStyle w:val="24"/>
        <w:numPr>
          <w:ilvl w:val="0"/>
          <w:numId w:val="6"/>
        </w:numPr>
        <w:shd w:val="clear" w:color="auto" w:fill="auto"/>
        <w:tabs>
          <w:tab w:val="left" w:pos="934"/>
          <w:tab w:val="left" w:pos="1097"/>
        </w:tabs>
        <w:spacing w:before="0" w:after="0" w:line="240" w:lineRule="auto"/>
        <w:ind w:right="16"/>
        <w:rPr>
          <w:sz w:val="22"/>
          <w:szCs w:val="22"/>
        </w:rPr>
      </w:pPr>
      <w:r w:rsidRPr="002E10DC">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710BCF" w:rsidRPr="002E10DC" w:rsidRDefault="00710BCF" w:rsidP="00BE407F">
      <w:pPr>
        <w:pStyle w:val="24"/>
        <w:numPr>
          <w:ilvl w:val="0"/>
          <w:numId w:val="5"/>
        </w:numPr>
        <w:shd w:val="clear" w:color="auto" w:fill="auto"/>
        <w:tabs>
          <w:tab w:val="left" w:pos="1097"/>
        </w:tabs>
        <w:spacing w:before="0" w:after="0" w:line="240" w:lineRule="auto"/>
        <w:ind w:right="16"/>
        <w:rPr>
          <w:sz w:val="22"/>
          <w:szCs w:val="22"/>
        </w:rPr>
      </w:pPr>
      <w:r w:rsidRPr="002E10DC">
        <w:rPr>
          <w:sz w:val="22"/>
          <w:szCs w:val="22"/>
        </w:rPr>
        <w:t>водоотведение поверхностных сточных вод в соответствии с СП 32.13330.2012 «Канализация. Наружные сети и сооружения».</w:t>
      </w:r>
    </w:p>
    <w:p w:rsidR="00710BCF" w:rsidRPr="002E10DC" w:rsidRDefault="00710BCF" w:rsidP="00BE407F">
      <w:pPr>
        <w:pStyle w:val="24"/>
        <w:numPr>
          <w:ilvl w:val="0"/>
          <w:numId w:val="3"/>
        </w:numPr>
        <w:shd w:val="clear" w:color="auto" w:fill="auto"/>
        <w:tabs>
          <w:tab w:val="left" w:pos="1060"/>
          <w:tab w:val="left" w:pos="1097"/>
        </w:tabs>
        <w:spacing w:before="0" w:after="0" w:line="240" w:lineRule="auto"/>
        <w:ind w:right="16"/>
        <w:rPr>
          <w:sz w:val="22"/>
          <w:szCs w:val="22"/>
        </w:rPr>
      </w:pPr>
      <w:r w:rsidRPr="002E10DC">
        <w:rPr>
          <w:sz w:val="22"/>
          <w:szCs w:val="22"/>
        </w:rPr>
        <w:t>Каждый земельный участок должен быть оборудован системой отвода поверхностного стока по одному из способов:</w:t>
      </w:r>
    </w:p>
    <w:p w:rsidR="00710BCF" w:rsidRPr="002E10DC" w:rsidRDefault="00710BCF" w:rsidP="00BE407F">
      <w:pPr>
        <w:pStyle w:val="24"/>
        <w:numPr>
          <w:ilvl w:val="0"/>
          <w:numId w:val="7"/>
        </w:numPr>
        <w:shd w:val="clear" w:color="auto" w:fill="auto"/>
        <w:tabs>
          <w:tab w:val="left" w:pos="1097"/>
        </w:tabs>
        <w:spacing w:before="0" w:after="0" w:line="240" w:lineRule="auto"/>
        <w:ind w:right="16"/>
        <w:rPr>
          <w:sz w:val="22"/>
          <w:szCs w:val="22"/>
        </w:rPr>
      </w:pPr>
      <w:r w:rsidRPr="002E10DC">
        <w:rPr>
          <w:sz w:val="22"/>
          <w:szCs w:val="22"/>
        </w:rPr>
        <w:t>посредством устройства дождевой (ливневой) канализации;</w:t>
      </w:r>
    </w:p>
    <w:p w:rsidR="00710BCF" w:rsidRPr="002E10DC" w:rsidRDefault="00710BCF" w:rsidP="00BE407F">
      <w:pPr>
        <w:pStyle w:val="24"/>
        <w:numPr>
          <w:ilvl w:val="0"/>
          <w:numId w:val="7"/>
        </w:numPr>
        <w:shd w:val="clear" w:color="auto" w:fill="auto"/>
        <w:tabs>
          <w:tab w:val="left" w:pos="1097"/>
        </w:tabs>
        <w:spacing w:before="0" w:after="0" w:line="240" w:lineRule="auto"/>
        <w:ind w:right="16"/>
        <w:rPr>
          <w:sz w:val="22"/>
          <w:szCs w:val="22"/>
        </w:rPr>
      </w:pPr>
      <w:r w:rsidRPr="002E10DC">
        <w:rPr>
          <w:sz w:val="22"/>
          <w:szCs w:val="22"/>
        </w:rPr>
        <w:t>посредством организации водоотведения по рельефу местности либо устройства водоотводных лотков;</w:t>
      </w:r>
    </w:p>
    <w:p w:rsidR="00710BCF" w:rsidRPr="002E10DC" w:rsidRDefault="00710BCF" w:rsidP="00BE407F">
      <w:pPr>
        <w:pStyle w:val="24"/>
        <w:numPr>
          <w:ilvl w:val="0"/>
          <w:numId w:val="7"/>
        </w:numPr>
        <w:shd w:val="clear" w:color="auto" w:fill="auto"/>
        <w:tabs>
          <w:tab w:val="left" w:pos="1097"/>
          <w:tab w:val="left" w:pos="1132"/>
        </w:tabs>
        <w:spacing w:before="0" w:after="0" w:line="240" w:lineRule="auto"/>
        <w:ind w:right="16"/>
        <w:rPr>
          <w:sz w:val="22"/>
          <w:szCs w:val="22"/>
        </w:rPr>
      </w:pPr>
      <w:r w:rsidRPr="002E10DC">
        <w:rPr>
          <w:sz w:val="22"/>
          <w:szCs w:val="22"/>
        </w:rPr>
        <w:t>посредством комбинации названных способов.</w:t>
      </w:r>
    </w:p>
    <w:p w:rsidR="00710BCF" w:rsidRPr="002E10DC" w:rsidRDefault="00710BCF" w:rsidP="00BE407F">
      <w:pPr>
        <w:pStyle w:val="24"/>
        <w:shd w:val="clear" w:color="auto" w:fill="auto"/>
        <w:tabs>
          <w:tab w:val="left" w:pos="1132"/>
        </w:tabs>
        <w:spacing w:before="0" w:after="0" w:line="240" w:lineRule="auto"/>
        <w:ind w:right="16" w:firstLine="426"/>
        <w:rPr>
          <w:sz w:val="22"/>
          <w:szCs w:val="22"/>
        </w:rPr>
      </w:pPr>
    </w:p>
    <w:p w:rsidR="00710BCF" w:rsidRPr="002E10DC" w:rsidRDefault="00710BCF" w:rsidP="00BE407F">
      <w:pPr>
        <w:pStyle w:val="34"/>
        <w:keepNext/>
        <w:keepLines/>
        <w:shd w:val="clear" w:color="auto" w:fill="auto"/>
        <w:spacing w:before="0" w:after="313" w:line="240" w:lineRule="auto"/>
        <w:ind w:right="16" w:firstLine="426"/>
        <w:rPr>
          <w:sz w:val="22"/>
          <w:szCs w:val="22"/>
        </w:rPr>
      </w:pPr>
      <w:bookmarkStart w:id="5" w:name="bookmark7"/>
      <w:r w:rsidRPr="002E10DC">
        <w:rPr>
          <w:sz w:val="22"/>
          <w:szCs w:val="22"/>
        </w:rPr>
        <w:t>Статья 4. Виды покрытий</w:t>
      </w:r>
      <w:bookmarkEnd w:id="5"/>
    </w:p>
    <w:p w:rsidR="00710BCF" w:rsidRPr="002E10DC" w:rsidRDefault="00710BCF" w:rsidP="00BE407F">
      <w:pPr>
        <w:pStyle w:val="24"/>
        <w:numPr>
          <w:ilvl w:val="0"/>
          <w:numId w:val="8"/>
        </w:numPr>
        <w:shd w:val="clear" w:color="auto" w:fill="auto"/>
        <w:tabs>
          <w:tab w:val="left" w:pos="1060"/>
        </w:tabs>
        <w:spacing w:before="0" w:after="0" w:line="240" w:lineRule="auto"/>
        <w:ind w:right="16"/>
        <w:rPr>
          <w:sz w:val="22"/>
          <w:szCs w:val="22"/>
        </w:rPr>
      </w:pPr>
      <w:r w:rsidRPr="002E10DC">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710BCF" w:rsidRPr="002E10DC" w:rsidRDefault="00710BCF" w:rsidP="00BE407F">
      <w:pPr>
        <w:pStyle w:val="24"/>
        <w:numPr>
          <w:ilvl w:val="0"/>
          <w:numId w:val="9"/>
        </w:numPr>
        <w:shd w:val="clear" w:color="auto" w:fill="auto"/>
        <w:tabs>
          <w:tab w:val="left" w:pos="1060"/>
        </w:tabs>
        <w:spacing w:before="0" w:after="0" w:line="240" w:lineRule="auto"/>
        <w:ind w:right="16"/>
        <w:rPr>
          <w:sz w:val="22"/>
          <w:szCs w:val="22"/>
        </w:rPr>
      </w:pPr>
      <w:proofErr w:type="gramStart"/>
      <w:r w:rsidRPr="002E10DC">
        <w:rPr>
          <w:sz w:val="22"/>
          <w:szCs w:val="22"/>
        </w:rPr>
        <w:t xml:space="preserve">твердые (капитальные) - монолитные или сборные, выполняемые из асфальтобетона, </w:t>
      </w:r>
      <w:proofErr w:type="spellStart"/>
      <w:r w:rsidRPr="002E10DC">
        <w:rPr>
          <w:sz w:val="22"/>
          <w:szCs w:val="22"/>
        </w:rPr>
        <w:t>цементобетона</w:t>
      </w:r>
      <w:proofErr w:type="spellEnd"/>
      <w:r w:rsidRPr="002E10DC">
        <w:rPr>
          <w:sz w:val="22"/>
          <w:szCs w:val="22"/>
        </w:rPr>
        <w:t>, природного камня и тому подобных материалов;</w:t>
      </w:r>
      <w:proofErr w:type="gramEnd"/>
    </w:p>
    <w:p w:rsidR="00710BCF" w:rsidRPr="002E10DC" w:rsidRDefault="00710BCF" w:rsidP="00BE407F">
      <w:pPr>
        <w:pStyle w:val="24"/>
        <w:numPr>
          <w:ilvl w:val="0"/>
          <w:numId w:val="9"/>
        </w:numPr>
        <w:shd w:val="clear" w:color="auto" w:fill="auto"/>
        <w:tabs>
          <w:tab w:val="left" w:pos="1060"/>
          <w:tab w:val="left" w:pos="1238"/>
        </w:tabs>
        <w:spacing w:before="0" w:after="0" w:line="240" w:lineRule="auto"/>
        <w:ind w:right="16"/>
        <w:rPr>
          <w:sz w:val="22"/>
          <w:szCs w:val="22"/>
        </w:rPr>
      </w:pPr>
      <w:r w:rsidRPr="002E10DC">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710BCF" w:rsidRPr="002E10DC" w:rsidRDefault="00710BCF" w:rsidP="00BE407F">
      <w:pPr>
        <w:pStyle w:val="24"/>
        <w:numPr>
          <w:ilvl w:val="0"/>
          <w:numId w:val="9"/>
        </w:numPr>
        <w:shd w:val="clear" w:color="auto" w:fill="auto"/>
        <w:tabs>
          <w:tab w:val="left" w:pos="1060"/>
        </w:tabs>
        <w:spacing w:before="0" w:after="0" w:line="240" w:lineRule="auto"/>
        <w:ind w:right="16"/>
        <w:rPr>
          <w:sz w:val="22"/>
          <w:szCs w:val="22"/>
        </w:rPr>
      </w:pPr>
      <w:r w:rsidRPr="002E10DC">
        <w:rPr>
          <w:sz w:val="22"/>
          <w:szCs w:val="22"/>
        </w:rPr>
        <w:t>газонные, выполняемые по специальным технологиям подготовки и посадки травяного покрова;</w:t>
      </w:r>
    </w:p>
    <w:p w:rsidR="00710BCF" w:rsidRPr="002E10DC" w:rsidRDefault="00710BCF" w:rsidP="00BE407F">
      <w:pPr>
        <w:pStyle w:val="24"/>
        <w:numPr>
          <w:ilvl w:val="0"/>
          <w:numId w:val="9"/>
        </w:numPr>
        <w:shd w:val="clear" w:color="auto" w:fill="auto"/>
        <w:tabs>
          <w:tab w:val="left" w:pos="1060"/>
        </w:tabs>
        <w:spacing w:before="0" w:after="0" w:line="240" w:lineRule="auto"/>
        <w:ind w:right="16"/>
        <w:rPr>
          <w:sz w:val="22"/>
          <w:szCs w:val="22"/>
        </w:rPr>
      </w:pPr>
      <w:r w:rsidRPr="002E10DC">
        <w:rPr>
          <w:sz w:val="22"/>
          <w:szCs w:val="22"/>
        </w:rPr>
        <w:t>комбинированные, представляющие сочетания покрытий, указанных выше (например, плитка, утопленная в газон, и тому подобное);</w:t>
      </w:r>
    </w:p>
    <w:p w:rsidR="00710BCF" w:rsidRPr="002E10DC" w:rsidRDefault="00710BCF" w:rsidP="00BE407F">
      <w:pPr>
        <w:pStyle w:val="24"/>
        <w:numPr>
          <w:ilvl w:val="0"/>
          <w:numId w:val="9"/>
        </w:numPr>
        <w:shd w:val="clear" w:color="auto" w:fill="auto"/>
        <w:tabs>
          <w:tab w:val="left" w:pos="1060"/>
          <w:tab w:val="left" w:pos="1126"/>
        </w:tabs>
        <w:spacing w:before="0" w:after="0" w:line="240" w:lineRule="auto"/>
        <w:ind w:right="16"/>
        <w:rPr>
          <w:sz w:val="22"/>
          <w:szCs w:val="22"/>
        </w:rPr>
      </w:pPr>
      <w:r w:rsidRPr="002E10DC">
        <w:rPr>
          <w:sz w:val="22"/>
          <w:szCs w:val="22"/>
        </w:rPr>
        <w:t>грунтовые.</w:t>
      </w:r>
    </w:p>
    <w:p w:rsidR="00710BCF" w:rsidRPr="002E10DC" w:rsidRDefault="00710BCF" w:rsidP="00BE407F">
      <w:pPr>
        <w:pStyle w:val="24"/>
        <w:numPr>
          <w:ilvl w:val="0"/>
          <w:numId w:val="8"/>
        </w:numPr>
        <w:shd w:val="clear" w:color="auto" w:fill="auto"/>
        <w:tabs>
          <w:tab w:val="left" w:pos="1060"/>
        </w:tabs>
        <w:spacing w:before="0" w:after="0" w:line="240" w:lineRule="auto"/>
        <w:ind w:right="16"/>
        <w:rPr>
          <w:sz w:val="22"/>
          <w:szCs w:val="22"/>
        </w:rPr>
      </w:pPr>
      <w:r w:rsidRPr="002E10DC">
        <w:rPr>
          <w:sz w:val="22"/>
          <w:szCs w:val="22"/>
        </w:rPr>
        <w:t xml:space="preserve">Применяемый в проекте вид покрытия необходимо устанавливать </w:t>
      </w:r>
      <w:proofErr w:type="gramStart"/>
      <w:r w:rsidRPr="002E10DC">
        <w:rPr>
          <w:sz w:val="22"/>
          <w:szCs w:val="22"/>
        </w:rPr>
        <w:t>прочным</w:t>
      </w:r>
      <w:proofErr w:type="gramEnd"/>
      <w:r w:rsidRPr="002E10DC">
        <w:rPr>
          <w:sz w:val="22"/>
          <w:szCs w:val="22"/>
        </w:rPr>
        <w:t xml:space="preserve">, </w:t>
      </w:r>
      <w:proofErr w:type="spellStart"/>
      <w:r w:rsidRPr="002E10DC">
        <w:rPr>
          <w:sz w:val="22"/>
          <w:szCs w:val="22"/>
        </w:rPr>
        <w:t>ремонтопригодным</w:t>
      </w:r>
      <w:proofErr w:type="spellEnd"/>
      <w:r w:rsidRPr="002E10DC">
        <w:rPr>
          <w:sz w:val="22"/>
          <w:szCs w:val="22"/>
        </w:rPr>
        <w:t xml:space="preserve">, </w:t>
      </w:r>
      <w:proofErr w:type="spellStart"/>
      <w:r w:rsidRPr="002E10DC">
        <w:rPr>
          <w:sz w:val="22"/>
          <w:szCs w:val="22"/>
        </w:rPr>
        <w:t>экологичным</w:t>
      </w:r>
      <w:proofErr w:type="spellEnd"/>
      <w:r w:rsidRPr="002E10DC">
        <w:rPr>
          <w:sz w:val="22"/>
          <w:szCs w:val="22"/>
        </w:rPr>
        <w:t xml:space="preserve">, не допускающим скольжения. </w:t>
      </w:r>
      <w:proofErr w:type="gramStart"/>
      <w:r w:rsidRPr="002E10DC">
        <w:rPr>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2E10DC">
        <w:rPr>
          <w:sz w:val="22"/>
          <w:szCs w:val="22"/>
        </w:rPr>
        <w:t xml:space="preserve"> газонных и комбинированных как наиболее </w:t>
      </w:r>
      <w:proofErr w:type="spellStart"/>
      <w:r w:rsidRPr="002E10DC">
        <w:rPr>
          <w:sz w:val="22"/>
          <w:szCs w:val="22"/>
        </w:rPr>
        <w:t>экологичных</w:t>
      </w:r>
      <w:proofErr w:type="spellEnd"/>
      <w:r w:rsidRPr="002E10DC">
        <w:rPr>
          <w:sz w:val="22"/>
          <w:szCs w:val="22"/>
        </w:rPr>
        <w:t>.</w:t>
      </w:r>
    </w:p>
    <w:p w:rsidR="00710BCF" w:rsidRPr="002E10DC" w:rsidRDefault="00710BCF" w:rsidP="00BE407F">
      <w:pPr>
        <w:pStyle w:val="24"/>
        <w:numPr>
          <w:ilvl w:val="0"/>
          <w:numId w:val="8"/>
        </w:numPr>
        <w:shd w:val="clear" w:color="auto" w:fill="auto"/>
        <w:tabs>
          <w:tab w:val="left" w:pos="1060"/>
        </w:tabs>
        <w:spacing w:before="0" w:after="0" w:line="240" w:lineRule="auto"/>
        <w:ind w:right="16"/>
        <w:rPr>
          <w:sz w:val="22"/>
          <w:szCs w:val="22"/>
        </w:rPr>
      </w:pPr>
      <w:proofErr w:type="gramStart"/>
      <w:r w:rsidRPr="002E10DC">
        <w:rPr>
          <w:sz w:val="22"/>
          <w:szCs w:val="22"/>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2E10DC">
        <w:rPr>
          <w:sz w:val="22"/>
          <w:szCs w:val="22"/>
        </w:rPr>
        <w:t xml:space="preserve"> Не допускается применение в качестве покрытия кафельной, метлахской плитки, гладких или отполированных плит из </w:t>
      </w:r>
      <w:r w:rsidRPr="002E10DC">
        <w:rPr>
          <w:sz w:val="22"/>
          <w:szCs w:val="22"/>
        </w:rPr>
        <w:lastRenderedPageBreak/>
        <w:t>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710BCF" w:rsidRPr="002E10DC" w:rsidRDefault="00710BCF" w:rsidP="00BE407F">
      <w:pPr>
        <w:pStyle w:val="24"/>
        <w:numPr>
          <w:ilvl w:val="0"/>
          <w:numId w:val="8"/>
        </w:numPr>
        <w:shd w:val="clear" w:color="auto" w:fill="auto"/>
        <w:tabs>
          <w:tab w:val="left" w:pos="1060"/>
        </w:tabs>
        <w:spacing w:before="0" w:after="0" w:line="240" w:lineRule="auto"/>
        <w:ind w:right="16"/>
        <w:rPr>
          <w:sz w:val="22"/>
          <w:szCs w:val="22"/>
        </w:rPr>
      </w:pPr>
      <w:r w:rsidRPr="002E10DC">
        <w:rPr>
          <w:sz w:val="22"/>
          <w:szCs w:val="22"/>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710BCF" w:rsidRPr="002E10DC" w:rsidRDefault="00710BCF" w:rsidP="00BE407F">
      <w:pPr>
        <w:pStyle w:val="24"/>
        <w:numPr>
          <w:ilvl w:val="0"/>
          <w:numId w:val="8"/>
        </w:numPr>
        <w:shd w:val="clear" w:color="auto" w:fill="auto"/>
        <w:tabs>
          <w:tab w:val="left" w:pos="1060"/>
          <w:tab w:val="left" w:pos="1092"/>
        </w:tabs>
        <w:spacing w:before="0" w:after="365" w:line="240" w:lineRule="auto"/>
        <w:ind w:right="16"/>
        <w:rPr>
          <w:sz w:val="22"/>
          <w:szCs w:val="22"/>
        </w:rPr>
      </w:pPr>
      <w:r w:rsidRPr="002E10DC">
        <w:rPr>
          <w:sz w:val="22"/>
          <w:szCs w:val="22"/>
        </w:rPr>
        <w:t xml:space="preserve">Для деревьев, расположенных в мощении, при отсутствии иных видов защиты (приствольных решеток, бордюров, </w:t>
      </w:r>
      <w:proofErr w:type="spellStart"/>
      <w:r w:rsidRPr="002E10DC">
        <w:rPr>
          <w:sz w:val="22"/>
          <w:szCs w:val="22"/>
        </w:rPr>
        <w:t>периметральных</w:t>
      </w:r>
      <w:proofErr w:type="spellEnd"/>
      <w:r w:rsidRPr="002E10DC">
        <w:rPr>
          <w:sz w:val="22"/>
          <w:szCs w:val="22"/>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2E10DC">
        <w:rPr>
          <w:sz w:val="22"/>
          <w:szCs w:val="22"/>
        </w:rPr>
        <w:tab/>
      </w:r>
    </w:p>
    <w:p w:rsidR="00710BCF" w:rsidRPr="002E10DC" w:rsidRDefault="00710BCF" w:rsidP="00BE407F">
      <w:pPr>
        <w:pStyle w:val="34"/>
        <w:keepNext/>
        <w:keepLines/>
        <w:shd w:val="clear" w:color="auto" w:fill="auto"/>
        <w:spacing w:before="0" w:after="313" w:line="240" w:lineRule="auto"/>
        <w:ind w:right="16" w:firstLine="426"/>
        <w:rPr>
          <w:sz w:val="22"/>
          <w:szCs w:val="22"/>
        </w:rPr>
      </w:pPr>
      <w:bookmarkStart w:id="6" w:name="bookmark8"/>
      <w:r w:rsidRPr="002E10DC">
        <w:rPr>
          <w:sz w:val="22"/>
          <w:szCs w:val="22"/>
        </w:rPr>
        <w:t>Статья 5. Сопряжения поверхностей</w:t>
      </w:r>
      <w:bookmarkEnd w:id="6"/>
    </w:p>
    <w:p w:rsidR="00710BCF" w:rsidRPr="002E10DC" w:rsidRDefault="00710BCF" w:rsidP="00BE407F">
      <w:pPr>
        <w:pStyle w:val="24"/>
        <w:numPr>
          <w:ilvl w:val="0"/>
          <w:numId w:val="10"/>
        </w:numPr>
        <w:shd w:val="clear" w:color="auto" w:fill="auto"/>
        <w:tabs>
          <w:tab w:val="left" w:pos="1057"/>
        </w:tabs>
        <w:spacing w:before="0" w:after="0" w:line="240" w:lineRule="auto"/>
        <w:ind w:right="16"/>
        <w:rPr>
          <w:sz w:val="22"/>
          <w:szCs w:val="22"/>
        </w:rPr>
      </w:pPr>
      <w:r w:rsidRPr="002E10DC">
        <w:rPr>
          <w:sz w:val="22"/>
          <w:szCs w:val="22"/>
        </w:rPr>
        <w:t>К элементам сопряжения поверхностей относят различные виды бортовых камней, пандусы, ступени, лестницы.</w:t>
      </w:r>
    </w:p>
    <w:p w:rsidR="00710BCF" w:rsidRPr="002E10DC" w:rsidRDefault="00710BCF" w:rsidP="00BE407F">
      <w:pPr>
        <w:pStyle w:val="24"/>
        <w:shd w:val="clear" w:color="auto" w:fill="auto"/>
        <w:tabs>
          <w:tab w:val="left" w:pos="1057"/>
        </w:tabs>
        <w:spacing w:before="0" w:after="0" w:line="240" w:lineRule="auto"/>
        <w:ind w:right="16" w:firstLine="426"/>
        <w:rPr>
          <w:sz w:val="22"/>
          <w:szCs w:val="22"/>
        </w:rPr>
      </w:pPr>
      <w:r w:rsidRPr="002E10DC">
        <w:rPr>
          <w:sz w:val="22"/>
          <w:szCs w:val="22"/>
        </w:rPr>
        <w:t xml:space="preserve">Данные элементы устанавливаются с учетом обеспечения условий доступности для инвалидов и </w:t>
      </w:r>
      <w:proofErr w:type="spellStart"/>
      <w:r w:rsidRPr="002E10DC">
        <w:rPr>
          <w:sz w:val="22"/>
          <w:szCs w:val="22"/>
        </w:rPr>
        <w:t>маломобильных</w:t>
      </w:r>
      <w:proofErr w:type="spellEnd"/>
      <w:r w:rsidRPr="002E10DC">
        <w:rPr>
          <w:sz w:val="22"/>
          <w:szCs w:val="22"/>
        </w:rPr>
        <w:t xml:space="preserve"> групп населения согласно требованиям "СП 59.13330.2020. Свод правил. Доступность зданий и сооружений для </w:t>
      </w:r>
      <w:proofErr w:type="spellStart"/>
      <w:r w:rsidRPr="002E10DC">
        <w:rPr>
          <w:sz w:val="22"/>
          <w:szCs w:val="22"/>
        </w:rPr>
        <w:t>маломобильных</w:t>
      </w:r>
      <w:proofErr w:type="spellEnd"/>
      <w:r w:rsidRPr="002E10DC">
        <w:rPr>
          <w:sz w:val="22"/>
          <w:szCs w:val="22"/>
        </w:rPr>
        <w:t xml:space="preserve"> групп населения. </w:t>
      </w:r>
      <w:proofErr w:type="spellStart"/>
      <w:r w:rsidRPr="002E10DC">
        <w:rPr>
          <w:sz w:val="22"/>
          <w:szCs w:val="22"/>
        </w:rPr>
        <w:t>СНиП</w:t>
      </w:r>
      <w:proofErr w:type="spellEnd"/>
      <w:r w:rsidRPr="002E10DC">
        <w:rPr>
          <w:sz w:val="22"/>
          <w:szCs w:val="22"/>
        </w:rPr>
        <w:t xml:space="preserve"> 35-01-2001" (утв. и введен в действие Приказом Минстроя России от 30.12.2020 N 904/</w:t>
      </w:r>
      <w:proofErr w:type="spellStart"/>
      <w:proofErr w:type="gramStart"/>
      <w:r w:rsidRPr="002E10DC">
        <w:rPr>
          <w:sz w:val="22"/>
          <w:szCs w:val="22"/>
        </w:rPr>
        <w:t>пр</w:t>
      </w:r>
      <w:proofErr w:type="spellEnd"/>
      <w:proofErr w:type="gramEnd"/>
      <w:r w:rsidRPr="002E10DC">
        <w:rPr>
          <w:sz w:val="22"/>
          <w:szCs w:val="22"/>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710BCF" w:rsidRPr="002E10DC" w:rsidRDefault="00710BCF" w:rsidP="00BE407F">
      <w:pPr>
        <w:pStyle w:val="24"/>
        <w:numPr>
          <w:ilvl w:val="0"/>
          <w:numId w:val="10"/>
        </w:numPr>
        <w:shd w:val="clear" w:color="auto" w:fill="auto"/>
        <w:tabs>
          <w:tab w:val="left" w:pos="1057"/>
        </w:tabs>
        <w:spacing w:before="0" w:after="0" w:line="240" w:lineRule="auto"/>
        <w:ind w:right="16"/>
        <w:rPr>
          <w:sz w:val="22"/>
          <w:szCs w:val="22"/>
        </w:rPr>
      </w:pPr>
      <w:r w:rsidRPr="002E10DC">
        <w:rPr>
          <w:sz w:val="22"/>
          <w:szCs w:val="22"/>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2E10DC">
        <w:rPr>
          <w:sz w:val="22"/>
          <w:szCs w:val="22"/>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2E10DC">
        <w:rPr>
          <w:sz w:val="22"/>
          <w:szCs w:val="22"/>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710BCF" w:rsidRPr="002E10DC" w:rsidRDefault="00710BCF" w:rsidP="00BE407F">
      <w:pPr>
        <w:pStyle w:val="24"/>
        <w:numPr>
          <w:ilvl w:val="0"/>
          <w:numId w:val="10"/>
        </w:numPr>
        <w:shd w:val="clear" w:color="auto" w:fill="auto"/>
        <w:tabs>
          <w:tab w:val="left" w:pos="1057"/>
        </w:tabs>
        <w:spacing w:before="0" w:after="0" w:line="240" w:lineRule="auto"/>
        <w:ind w:right="16"/>
        <w:rPr>
          <w:sz w:val="22"/>
          <w:szCs w:val="22"/>
        </w:rPr>
      </w:pPr>
      <w:r w:rsidRPr="002E10DC">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710BCF" w:rsidRPr="002E10DC" w:rsidRDefault="00710BCF" w:rsidP="00BE407F">
      <w:pPr>
        <w:pStyle w:val="24"/>
        <w:numPr>
          <w:ilvl w:val="0"/>
          <w:numId w:val="10"/>
        </w:numPr>
        <w:shd w:val="clear" w:color="auto" w:fill="auto"/>
        <w:tabs>
          <w:tab w:val="left" w:pos="1057"/>
          <w:tab w:val="left" w:pos="1092"/>
        </w:tabs>
        <w:spacing w:before="0" w:after="0" w:line="240" w:lineRule="auto"/>
        <w:ind w:right="16"/>
        <w:rPr>
          <w:sz w:val="22"/>
          <w:szCs w:val="22"/>
        </w:rPr>
      </w:pPr>
      <w:r w:rsidRPr="002E10DC">
        <w:rPr>
          <w:sz w:val="22"/>
          <w:szCs w:val="22"/>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10BCF" w:rsidRPr="002E10DC" w:rsidRDefault="00710BCF" w:rsidP="00BE407F">
      <w:pPr>
        <w:pStyle w:val="24"/>
        <w:numPr>
          <w:ilvl w:val="0"/>
          <w:numId w:val="10"/>
        </w:numPr>
        <w:shd w:val="clear" w:color="auto" w:fill="auto"/>
        <w:tabs>
          <w:tab w:val="left" w:pos="1057"/>
        </w:tabs>
        <w:spacing w:before="0" w:after="0" w:line="240" w:lineRule="auto"/>
        <w:ind w:right="16"/>
        <w:rPr>
          <w:sz w:val="22"/>
          <w:szCs w:val="22"/>
        </w:rPr>
      </w:pPr>
      <w:r w:rsidRPr="002E10DC">
        <w:rPr>
          <w:sz w:val="22"/>
          <w:szCs w:val="22"/>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2E10DC">
        <w:rPr>
          <w:sz w:val="22"/>
          <w:szCs w:val="22"/>
        </w:rPr>
        <w:t>одинаковыми</w:t>
      </w:r>
      <w:proofErr w:type="gramEnd"/>
      <w:r w:rsidRPr="002E10DC">
        <w:rPr>
          <w:sz w:val="22"/>
          <w:szCs w:val="22"/>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710BCF" w:rsidRPr="002E10DC" w:rsidRDefault="00710BCF" w:rsidP="00BE407F">
      <w:pPr>
        <w:pStyle w:val="24"/>
        <w:numPr>
          <w:ilvl w:val="0"/>
          <w:numId w:val="10"/>
        </w:numPr>
        <w:shd w:val="clear" w:color="auto" w:fill="auto"/>
        <w:tabs>
          <w:tab w:val="left" w:pos="1057"/>
        </w:tabs>
        <w:spacing w:before="0" w:after="0" w:line="240" w:lineRule="auto"/>
        <w:ind w:right="16"/>
        <w:rPr>
          <w:sz w:val="22"/>
          <w:szCs w:val="22"/>
        </w:rPr>
      </w:pPr>
      <w:r w:rsidRPr="002E10DC">
        <w:rPr>
          <w:sz w:val="22"/>
          <w:szCs w:val="22"/>
        </w:rPr>
        <w:t xml:space="preserve">Пандус необходимо выполнять из нескользкого материала с шероховатой текстурой </w:t>
      </w:r>
      <w:r w:rsidRPr="002E10DC">
        <w:rPr>
          <w:sz w:val="22"/>
          <w:szCs w:val="22"/>
        </w:rPr>
        <w:lastRenderedPageBreak/>
        <w:t>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710BCF" w:rsidRPr="002E10DC" w:rsidRDefault="00710BCF" w:rsidP="00BE407F">
      <w:pPr>
        <w:pStyle w:val="24"/>
        <w:numPr>
          <w:ilvl w:val="0"/>
          <w:numId w:val="10"/>
        </w:numPr>
        <w:shd w:val="clear" w:color="auto" w:fill="auto"/>
        <w:tabs>
          <w:tab w:val="left" w:pos="1057"/>
        </w:tabs>
        <w:spacing w:before="0" w:after="0" w:line="240" w:lineRule="auto"/>
        <w:ind w:right="16"/>
        <w:rPr>
          <w:sz w:val="22"/>
          <w:szCs w:val="22"/>
        </w:rPr>
      </w:pPr>
      <w:r w:rsidRPr="002E10DC">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2E10DC">
        <w:rPr>
          <w:sz w:val="22"/>
          <w:szCs w:val="22"/>
          <w:lang w:bidi="en-US"/>
        </w:rPr>
        <w:t>1,5</w:t>
      </w:r>
      <w:r w:rsidRPr="002E10DC">
        <w:rPr>
          <w:sz w:val="22"/>
          <w:szCs w:val="22"/>
          <w:lang w:val="en-US" w:bidi="en-US"/>
        </w:rPr>
        <w:t>x</w:t>
      </w:r>
      <w:r w:rsidRPr="002E10DC">
        <w:rPr>
          <w:sz w:val="22"/>
          <w:szCs w:val="22"/>
          <w:lang w:bidi="en-US"/>
        </w:rPr>
        <w:t>1,</w:t>
      </w:r>
      <w:r w:rsidRPr="002E10DC">
        <w:rPr>
          <w:sz w:val="22"/>
          <w:szCs w:val="22"/>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2E10DC">
        <w:rPr>
          <w:sz w:val="22"/>
          <w:szCs w:val="22"/>
        </w:rPr>
        <w:t>отличающимися</w:t>
      </w:r>
      <w:proofErr w:type="gramEnd"/>
      <w:r w:rsidRPr="002E10DC">
        <w:rPr>
          <w:sz w:val="22"/>
          <w:szCs w:val="22"/>
        </w:rPr>
        <w:t xml:space="preserve"> от окружающих поверхностей текстурой и цветом.</w:t>
      </w:r>
    </w:p>
    <w:p w:rsidR="00710BCF" w:rsidRPr="002E10DC" w:rsidRDefault="00710BCF" w:rsidP="00BE407F">
      <w:pPr>
        <w:pStyle w:val="24"/>
        <w:numPr>
          <w:ilvl w:val="0"/>
          <w:numId w:val="10"/>
        </w:numPr>
        <w:shd w:val="clear" w:color="auto" w:fill="auto"/>
        <w:tabs>
          <w:tab w:val="left" w:pos="1057"/>
          <w:tab w:val="left" w:pos="1225"/>
        </w:tabs>
        <w:spacing w:before="0" w:after="0" w:line="240" w:lineRule="auto"/>
        <w:ind w:right="16"/>
        <w:rPr>
          <w:sz w:val="22"/>
          <w:szCs w:val="22"/>
        </w:rPr>
      </w:pPr>
      <w:r w:rsidRPr="002E10DC">
        <w:rPr>
          <w:sz w:val="22"/>
          <w:szCs w:val="22"/>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710BCF" w:rsidRPr="002E10DC" w:rsidRDefault="00710BCF" w:rsidP="00BE407F">
      <w:pPr>
        <w:pStyle w:val="24"/>
        <w:numPr>
          <w:ilvl w:val="0"/>
          <w:numId w:val="10"/>
        </w:numPr>
        <w:shd w:val="clear" w:color="auto" w:fill="auto"/>
        <w:tabs>
          <w:tab w:val="left" w:pos="1057"/>
        </w:tabs>
        <w:spacing w:before="0" w:after="365" w:line="240" w:lineRule="auto"/>
        <w:ind w:right="16"/>
        <w:rPr>
          <w:sz w:val="22"/>
          <w:szCs w:val="22"/>
        </w:rPr>
      </w:pPr>
      <w:r w:rsidRPr="002E10DC">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710BCF" w:rsidRPr="002E10DC" w:rsidRDefault="00710BCF" w:rsidP="00BE407F">
      <w:pPr>
        <w:pStyle w:val="34"/>
        <w:keepNext/>
        <w:keepLines/>
        <w:shd w:val="clear" w:color="auto" w:fill="auto"/>
        <w:spacing w:before="0" w:after="313" w:line="240" w:lineRule="auto"/>
        <w:ind w:right="16" w:firstLine="426"/>
        <w:rPr>
          <w:sz w:val="22"/>
          <w:szCs w:val="22"/>
        </w:rPr>
      </w:pPr>
      <w:bookmarkStart w:id="7" w:name="bookmark9"/>
      <w:r w:rsidRPr="002E10DC">
        <w:rPr>
          <w:sz w:val="22"/>
          <w:szCs w:val="22"/>
        </w:rPr>
        <w:t>Статья 6. Ограждения</w:t>
      </w:r>
      <w:bookmarkEnd w:id="7"/>
    </w:p>
    <w:p w:rsidR="00710BCF" w:rsidRPr="002E10DC" w:rsidRDefault="00710BCF" w:rsidP="00BE407F">
      <w:pPr>
        <w:pStyle w:val="24"/>
        <w:numPr>
          <w:ilvl w:val="0"/>
          <w:numId w:val="11"/>
        </w:numPr>
        <w:shd w:val="clear" w:color="auto" w:fill="auto"/>
        <w:tabs>
          <w:tab w:val="left" w:pos="1225"/>
        </w:tabs>
        <w:spacing w:before="0" w:after="0" w:line="240" w:lineRule="auto"/>
        <w:ind w:right="16"/>
        <w:rPr>
          <w:sz w:val="22"/>
          <w:szCs w:val="22"/>
        </w:rPr>
      </w:pPr>
      <w:proofErr w:type="gramStart"/>
      <w:r w:rsidRPr="002E10DC">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710BCF" w:rsidRPr="002E10DC" w:rsidRDefault="00710BCF" w:rsidP="00BE407F">
      <w:pPr>
        <w:pStyle w:val="24"/>
        <w:numPr>
          <w:ilvl w:val="0"/>
          <w:numId w:val="11"/>
        </w:numPr>
        <w:shd w:val="clear" w:color="auto" w:fill="auto"/>
        <w:tabs>
          <w:tab w:val="left" w:pos="1038"/>
        </w:tabs>
        <w:spacing w:before="0" w:after="0" w:line="240" w:lineRule="auto"/>
        <w:ind w:right="16"/>
        <w:rPr>
          <w:sz w:val="22"/>
          <w:szCs w:val="22"/>
        </w:rPr>
      </w:pPr>
      <w:r w:rsidRPr="002E10DC">
        <w:rPr>
          <w:sz w:val="22"/>
          <w:szCs w:val="22"/>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710BCF" w:rsidRPr="002E10DC" w:rsidRDefault="00710BCF" w:rsidP="00BE407F">
      <w:pPr>
        <w:pStyle w:val="24"/>
        <w:shd w:val="clear" w:color="auto" w:fill="auto"/>
        <w:spacing w:before="0" w:after="0" w:line="240" w:lineRule="auto"/>
        <w:ind w:right="16" w:firstLine="426"/>
        <w:rPr>
          <w:sz w:val="22"/>
          <w:szCs w:val="22"/>
        </w:rPr>
      </w:pPr>
      <w:proofErr w:type="gramStart"/>
      <w:r w:rsidRPr="002E10DC">
        <w:rPr>
          <w:sz w:val="22"/>
          <w:szCs w:val="22"/>
        </w:rPr>
        <w:t>Ограждения на межевых границах между земельными участками устанавливают высотой до 2,0 м.</w:t>
      </w:r>
      <w:r w:rsidRPr="002E10DC">
        <w:rPr>
          <w:color w:val="C00000"/>
          <w:sz w:val="22"/>
          <w:szCs w:val="22"/>
        </w:rPr>
        <w:t xml:space="preserve"> </w:t>
      </w:r>
      <w:r w:rsidRPr="002E10DC">
        <w:rPr>
          <w:sz w:val="22"/>
          <w:szCs w:val="22"/>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2E10DC">
        <w:rPr>
          <w:sz w:val="22"/>
          <w:szCs w:val="22"/>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710BCF" w:rsidRPr="002E10DC" w:rsidRDefault="00710BCF" w:rsidP="00BE407F">
      <w:pPr>
        <w:pStyle w:val="24"/>
        <w:numPr>
          <w:ilvl w:val="0"/>
          <w:numId w:val="11"/>
        </w:numPr>
        <w:shd w:val="clear" w:color="auto" w:fill="auto"/>
        <w:tabs>
          <w:tab w:val="left" w:pos="1038"/>
        </w:tabs>
        <w:spacing w:before="0" w:after="0" w:line="240" w:lineRule="auto"/>
        <w:ind w:right="16"/>
        <w:rPr>
          <w:sz w:val="22"/>
          <w:szCs w:val="22"/>
        </w:rPr>
      </w:pPr>
      <w:r w:rsidRPr="002E10DC">
        <w:rPr>
          <w:sz w:val="22"/>
          <w:szCs w:val="22"/>
        </w:rPr>
        <w:t xml:space="preserve">Проектирование ограждений необходимо производить в зависимости от их местоположения и назначения согласно </w:t>
      </w:r>
      <w:proofErr w:type="spellStart"/>
      <w:r w:rsidRPr="002E10DC">
        <w:rPr>
          <w:sz w:val="22"/>
          <w:szCs w:val="22"/>
        </w:rPr>
        <w:t>ГОСТам</w:t>
      </w:r>
      <w:proofErr w:type="spellEnd"/>
      <w:r w:rsidRPr="002E10DC">
        <w:rPr>
          <w:sz w:val="22"/>
          <w:szCs w:val="22"/>
        </w:rPr>
        <w:t>, каталогам сертифицированных изделий, проектам индивидуального проектирования.</w:t>
      </w:r>
    </w:p>
    <w:p w:rsidR="00710BCF" w:rsidRPr="002E10DC" w:rsidRDefault="00710BCF" w:rsidP="00BE407F">
      <w:pPr>
        <w:pStyle w:val="24"/>
        <w:numPr>
          <w:ilvl w:val="0"/>
          <w:numId w:val="11"/>
        </w:numPr>
        <w:shd w:val="clear" w:color="auto" w:fill="auto"/>
        <w:tabs>
          <w:tab w:val="left" w:pos="1092"/>
        </w:tabs>
        <w:spacing w:before="0" w:after="0" w:line="240" w:lineRule="auto"/>
        <w:ind w:right="16"/>
        <w:rPr>
          <w:sz w:val="22"/>
          <w:szCs w:val="22"/>
        </w:rPr>
      </w:pPr>
      <w:r w:rsidRPr="002E10DC">
        <w:rPr>
          <w:sz w:val="22"/>
          <w:szCs w:val="22"/>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710BCF" w:rsidRPr="002E10DC" w:rsidRDefault="00710BCF" w:rsidP="00BE407F">
      <w:pPr>
        <w:pStyle w:val="24"/>
        <w:numPr>
          <w:ilvl w:val="0"/>
          <w:numId w:val="11"/>
        </w:numPr>
        <w:shd w:val="clear" w:color="auto" w:fill="auto"/>
        <w:tabs>
          <w:tab w:val="left" w:pos="1246"/>
        </w:tabs>
        <w:spacing w:before="0" w:after="0" w:line="240" w:lineRule="auto"/>
        <w:ind w:right="16"/>
        <w:rPr>
          <w:sz w:val="22"/>
          <w:szCs w:val="22"/>
        </w:rPr>
      </w:pPr>
      <w:r w:rsidRPr="002E10DC">
        <w:rPr>
          <w:sz w:val="22"/>
          <w:szCs w:val="22"/>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2E10DC">
        <w:rPr>
          <w:sz w:val="22"/>
          <w:szCs w:val="22"/>
        </w:rPr>
        <w:t>вытаптывания</w:t>
      </w:r>
      <w:proofErr w:type="spellEnd"/>
      <w:r w:rsidRPr="002E10DC">
        <w:rPr>
          <w:sz w:val="22"/>
          <w:szCs w:val="22"/>
        </w:rPr>
        <w:t xml:space="preserve"> троп через газон. Ограждения необходимо размещать на территории газона с отступом от границы примыкания порядка 0,2-0,3 м.</w:t>
      </w:r>
    </w:p>
    <w:p w:rsidR="00710BCF" w:rsidRPr="002E10DC" w:rsidRDefault="00710BCF" w:rsidP="00BE407F">
      <w:pPr>
        <w:pStyle w:val="24"/>
        <w:numPr>
          <w:ilvl w:val="0"/>
          <w:numId w:val="11"/>
        </w:numPr>
        <w:shd w:val="clear" w:color="auto" w:fill="auto"/>
        <w:tabs>
          <w:tab w:val="left" w:pos="1237"/>
        </w:tabs>
        <w:spacing w:before="0" w:after="0" w:line="240" w:lineRule="auto"/>
        <w:ind w:right="16"/>
        <w:rPr>
          <w:sz w:val="22"/>
          <w:szCs w:val="22"/>
        </w:rPr>
      </w:pPr>
      <w:r w:rsidRPr="002E10DC">
        <w:rPr>
          <w:sz w:val="22"/>
          <w:szCs w:val="22"/>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710BCF" w:rsidRPr="002E10DC" w:rsidRDefault="00710BCF" w:rsidP="00BE407F">
      <w:pPr>
        <w:pStyle w:val="24"/>
        <w:numPr>
          <w:ilvl w:val="0"/>
          <w:numId w:val="11"/>
        </w:numPr>
        <w:shd w:val="clear" w:color="auto" w:fill="auto"/>
        <w:tabs>
          <w:tab w:val="left" w:pos="1246"/>
        </w:tabs>
        <w:spacing w:before="0" w:after="0" w:line="240" w:lineRule="auto"/>
        <w:ind w:right="16"/>
        <w:rPr>
          <w:sz w:val="22"/>
          <w:szCs w:val="22"/>
        </w:rPr>
      </w:pPr>
      <w:r w:rsidRPr="002E10DC">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10BCF" w:rsidRPr="002E10DC" w:rsidRDefault="00710BCF" w:rsidP="00BE407F">
      <w:pPr>
        <w:pStyle w:val="24"/>
        <w:numPr>
          <w:ilvl w:val="0"/>
          <w:numId w:val="11"/>
        </w:numPr>
        <w:shd w:val="clear" w:color="auto" w:fill="auto"/>
        <w:tabs>
          <w:tab w:val="left" w:pos="1361"/>
        </w:tabs>
        <w:spacing w:before="0" w:after="0" w:line="240" w:lineRule="auto"/>
        <w:ind w:right="16"/>
        <w:rPr>
          <w:sz w:val="22"/>
          <w:szCs w:val="22"/>
        </w:rPr>
      </w:pPr>
      <w:r w:rsidRPr="002E10DC">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Дорожные ограждения содержатся специализированной организацией, осуществляющей содержание и уборку дорог.</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710BCF" w:rsidRPr="002E10DC" w:rsidRDefault="00710BCF" w:rsidP="00BE407F">
      <w:pPr>
        <w:pStyle w:val="24"/>
        <w:shd w:val="clear" w:color="auto" w:fill="auto"/>
        <w:spacing w:before="0" w:after="0" w:line="240" w:lineRule="auto"/>
        <w:ind w:right="16" w:firstLine="426"/>
        <w:rPr>
          <w:sz w:val="22"/>
          <w:szCs w:val="22"/>
        </w:rPr>
      </w:pPr>
    </w:p>
    <w:p w:rsidR="00710BCF" w:rsidRPr="002E10DC" w:rsidRDefault="00710BCF" w:rsidP="00BE407F">
      <w:pPr>
        <w:pStyle w:val="34"/>
        <w:keepNext/>
        <w:keepLines/>
        <w:shd w:val="clear" w:color="auto" w:fill="auto"/>
        <w:spacing w:before="0" w:after="313" w:line="240" w:lineRule="auto"/>
        <w:ind w:right="16" w:firstLine="426"/>
        <w:rPr>
          <w:sz w:val="22"/>
          <w:szCs w:val="22"/>
        </w:rPr>
      </w:pPr>
      <w:bookmarkStart w:id="8" w:name="bookmark10"/>
      <w:r w:rsidRPr="002E10DC">
        <w:rPr>
          <w:sz w:val="22"/>
          <w:szCs w:val="22"/>
        </w:rPr>
        <w:t>Статья 7. Малые архитектурные формы (МАФ)</w:t>
      </w:r>
      <w:bookmarkEnd w:id="8"/>
    </w:p>
    <w:p w:rsidR="00710BCF" w:rsidRPr="002E10DC" w:rsidRDefault="00710BCF" w:rsidP="00BE407F">
      <w:pPr>
        <w:pStyle w:val="24"/>
        <w:numPr>
          <w:ilvl w:val="0"/>
          <w:numId w:val="12"/>
        </w:numPr>
        <w:shd w:val="clear" w:color="auto" w:fill="auto"/>
        <w:tabs>
          <w:tab w:val="left" w:pos="1182"/>
        </w:tabs>
        <w:spacing w:before="0" w:after="0" w:line="240" w:lineRule="auto"/>
        <w:ind w:right="16"/>
        <w:rPr>
          <w:sz w:val="22"/>
          <w:szCs w:val="22"/>
        </w:rPr>
      </w:pPr>
      <w:proofErr w:type="gramStart"/>
      <w:r w:rsidRPr="002E10DC">
        <w:rPr>
          <w:sz w:val="22"/>
          <w:szCs w:val="22"/>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E10DC">
        <w:rPr>
          <w:sz w:val="22"/>
          <w:szCs w:val="22"/>
        </w:rPr>
        <w:t>экологичных</w:t>
      </w:r>
      <w:proofErr w:type="spellEnd"/>
      <w:r w:rsidRPr="002E10DC">
        <w:rPr>
          <w:sz w:val="22"/>
          <w:szCs w:val="22"/>
        </w:rPr>
        <w:t xml:space="preserve"> материалов, привлечения людей к активному и здоровому время препровождению на территории с зелеными насаждениями.</w:t>
      </w:r>
      <w:proofErr w:type="gramEnd"/>
    </w:p>
    <w:p w:rsidR="00710BCF" w:rsidRPr="002E10DC" w:rsidRDefault="00710BCF" w:rsidP="00BE407F">
      <w:pPr>
        <w:pStyle w:val="24"/>
        <w:numPr>
          <w:ilvl w:val="0"/>
          <w:numId w:val="12"/>
        </w:numPr>
        <w:shd w:val="clear" w:color="auto" w:fill="auto"/>
        <w:tabs>
          <w:tab w:val="left" w:pos="1211"/>
        </w:tabs>
        <w:spacing w:before="0" w:after="0" w:line="240" w:lineRule="auto"/>
        <w:ind w:right="16"/>
        <w:rPr>
          <w:sz w:val="22"/>
          <w:szCs w:val="22"/>
        </w:rPr>
      </w:pPr>
      <w:r w:rsidRPr="002E10DC">
        <w:rPr>
          <w:sz w:val="22"/>
          <w:szCs w:val="22"/>
        </w:rPr>
        <w:t>При проектировании, выборе МАФ необходимо учитывать:</w:t>
      </w:r>
    </w:p>
    <w:p w:rsidR="00710BCF" w:rsidRPr="002E10DC" w:rsidRDefault="00710BCF" w:rsidP="00BE407F">
      <w:pPr>
        <w:pStyle w:val="24"/>
        <w:numPr>
          <w:ilvl w:val="0"/>
          <w:numId w:val="13"/>
        </w:numPr>
        <w:shd w:val="clear" w:color="auto" w:fill="auto"/>
        <w:tabs>
          <w:tab w:val="left" w:pos="1216"/>
        </w:tabs>
        <w:spacing w:before="0" w:after="0" w:line="240" w:lineRule="auto"/>
        <w:ind w:right="16"/>
        <w:rPr>
          <w:sz w:val="22"/>
          <w:szCs w:val="22"/>
        </w:rPr>
      </w:pPr>
      <w:r w:rsidRPr="002E10DC">
        <w:rPr>
          <w:sz w:val="22"/>
          <w:szCs w:val="22"/>
        </w:rPr>
        <w:t>соответствие материалов и конструкции МАФ климату и назначению</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МАФ;</w:t>
      </w:r>
    </w:p>
    <w:p w:rsidR="00710BCF" w:rsidRPr="002E10DC" w:rsidRDefault="00710BCF" w:rsidP="00BE407F">
      <w:pPr>
        <w:pStyle w:val="24"/>
        <w:numPr>
          <w:ilvl w:val="0"/>
          <w:numId w:val="13"/>
        </w:numPr>
        <w:shd w:val="clear" w:color="auto" w:fill="auto"/>
        <w:tabs>
          <w:tab w:val="left" w:pos="1366"/>
        </w:tabs>
        <w:spacing w:before="0" w:after="0" w:line="240" w:lineRule="auto"/>
        <w:ind w:right="16"/>
        <w:rPr>
          <w:sz w:val="22"/>
          <w:szCs w:val="22"/>
        </w:rPr>
      </w:pPr>
      <w:r w:rsidRPr="002E10DC">
        <w:rPr>
          <w:sz w:val="22"/>
          <w:szCs w:val="22"/>
        </w:rPr>
        <w:t>антивандальную защищенность - от разрушения, оклейки, нанесения надписей и изображений;</w:t>
      </w:r>
    </w:p>
    <w:p w:rsidR="00710BCF" w:rsidRPr="002E10DC" w:rsidRDefault="00710BCF" w:rsidP="00BE407F">
      <w:pPr>
        <w:pStyle w:val="24"/>
        <w:numPr>
          <w:ilvl w:val="0"/>
          <w:numId w:val="13"/>
        </w:numPr>
        <w:shd w:val="clear" w:color="auto" w:fill="auto"/>
        <w:tabs>
          <w:tab w:val="left" w:pos="1386"/>
        </w:tabs>
        <w:spacing w:before="0" w:after="0" w:line="240" w:lineRule="auto"/>
        <w:ind w:right="16"/>
        <w:rPr>
          <w:sz w:val="22"/>
          <w:szCs w:val="22"/>
        </w:rPr>
      </w:pPr>
      <w:r w:rsidRPr="002E10DC">
        <w:rPr>
          <w:sz w:val="22"/>
          <w:szCs w:val="22"/>
        </w:rPr>
        <w:t>возможность ремонта или замены деталей МАФ;</w:t>
      </w:r>
    </w:p>
    <w:p w:rsidR="00710BCF" w:rsidRPr="002E10DC" w:rsidRDefault="00710BCF" w:rsidP="00BE407F">
      <w:pPr>
        <w:pStyle w:val="24"/>
        <w:numPr>
          <w:ilvl w:val="0"/>
          <w:numId w:val="13"/>
        </w:numPr>
        <w:shd w:val="clear" w:color="auto" w:fill="auto"/>
        <w:tabs>
          <w:tab w:val="left" w:pos="1386"/>
        </w:tabs>
        <w:spacing w:before="0" w:after="0" w:line="240" w:lineRule="auto"/>
        <w:ind w:right="16"/>
        <w:rPr>
          <w:sz w:val="22"/>
          <w:szCs w:val="22"/>
        </w:rPr>
      </w:pPr>
      <w:r w:rsidRPr="002E10DC">
        <w:rPr>
          <w:sz w:val="22"/>
          <w:szCs w:val="22"/>
        </w:rPr>
        <w:t>защиту от образования наледи и снежных заносов, обеспечение стока воды;</w:t>
      </w:r>
    </w:p>
    <w:p w:rsidR="00710BCF" w:rsidRPr="002E10DC" w:rsidRDefault="00710BCF" w:rsidP="00BE407F">
      <w:pPr>
        <w:pStyle w:val="24"/>
        <w:numPr>
          <w:ilvl w:val="0"/>
          <w:numId w:val="13"/>
        </w:numPr>
        <w:shd w:val="clear" w:color="auto" w:fill="auto"/>
        <w:tabs>
          <w:tab w:val="left" w:pos="1371"/>
        </w:tabs>
        <w:spacing w:before="0" w:after="0" w:line="240" w:lineRule="auto"/>
        <w:ind w:right="16"/>
        <w:rPr>
          <w:sz w:val="22"/>
          <w:szCs w:val="22"/>
        </w:rPr>
      </w:pPr>
      <w:r w:rsidRPr="002E10DC">
        <w:rPr>
          <w:sz w:val="22"/>
          <w:szCs w:val="22"/>
        </w:rPr>
        <w:t>удобство обслуживания, а также механизированной и ручной очистки территории рядом с МАФ и под конструкцией;</w:t>
      </w:r>
    </w:p>
    <w:p w:rsidR="00710BCF" w:rsidRPr="002E10DC" w:rsidRDefault="00710BCF" w:rsidP="00BE407F">
      <w:pPr>
        <w:pStyle w:val="24"/>
        <w:numPr>
          <w:ilvl w:val="0"/>
          <w:numId w:val="13"/>
        </w:numPr>
        <w:shd w:val="clear" w:color="auto" w:fill="auto"/>
        <w:tabs>
          <w:tab w:val="left" w:pos="1381"/>
        </w:tabs>
        <w:spacing w:before="0" w:after="0" w:line="240" w:lineRule="auto"/>
        <w:ind w:right="16"/>
        <w:rPr>
          <w:sz w:val="22"/>
          <w:szCs w:val="22"/>
        </w:rPr>
      </w:pPr>
      <w:r w:rsidRPr="002E10DC">
        <w:rPr>
          <w:sz w:val="22"/>
          <w:szCs w:val="22"/>
        </w:rPr>
        <w:t>эргономичность конструкций (высоту и наклон спинки, высоту урн и прочее);</w:t>
      </w:r>
    </w:p>
    <w:p w:rsidR="00710BCF" w:rsidRPr="002E10DC" w:rsidRDefault="00710BCF" w:rsidP="00BE407F">
      <w:pPr>
        <w:pStyle w:val="24"/>
        <w:numPr>
          <w:ilvl w:val="0"/>
          <w:numId w:val="13"/>
        </w:numPr>
        <w:shd w:val="clear" w:color="auto" w:fill="auto"/>
        <w:tabs>
          <w:tab w:val="left" w:pos="1381"/>
        </w:tabs>
        <w:spacing w:before="0" w:after="0" w:line="240" w:lineRule="auto"/>
        <w:ind w:right="16"/>
        <w:rPr>
          <w:sz w:val="22"/>
          <w:szCs w:val="22"/>
        </w:rPr>
      </w:pPr>
      <w:r w:rsidRPr="002E10DC">
        <w:rPr>
          <w:sz w:val="22"/>
          <w:szCs w:val="22"/>
        </w:rPr>
        <w:t>расцветку, не диссонирующую с окружением;</w:t>
      </w:r>
    </w:p>
    <w:p w:rsidR="00710BCF" w:rsidRPr="002E10DC" w:rsidRDefault="00710BCF" w:rsidP="00BE407F">
      <w:pPr>
        <w:pStyle w:val="24"/>
        <w:numPr>
          <w:ilvl w:val="0"/>
          <w:numId w:val="13"/>
        </w:numPr>
        <w:shd w:val="clear" w:color="auto" w:fill="auto"/>
        <w:tabs>
          <w:tab w:val="left" w:pos="1381"/>
        </w:tabs>
        <w:spacing w:before="0" w:after="0" w:line="240" w:lineRule="auto"/>
        <w:ind w:right="16"/>
        <w:rPr>
          <w:sz w:val="22"/>
          <w:szCs w:val="22"/>
        </w:rPr>
      </w:pPr>
      <w:r w:rsidRPr="002E10DC">
        <w:rPr>
          <w:sz w:val="22"/>
          <w:szCs w:val="22"/>
        </w:rPr>
        <w:t>безопасность для потенциальных пользователей;</w:t>
      </w:r>
    </w:p>
    <w:p w:rsidR="00710BCF" w:rsidRPr="002E10DC" w:rsidRDefault="00710BCF" w:rsidP="00BE407F">
      <w:pPr>
        <w:pStyle w:val="24"/>
        <w:numPr>
          <w:ilvl w:val="0"/>
          <w:numId w:val="13"/>
        </w:numPr>
        <w:shd w:val="clear" w:color="auto" w:fill="auto"/>
        <w:tabs>
          <w:tab w:val="left" w:pos="1366"/>
        </w:tabs>
        <w:spacing w:before="0" w:after="0" w:line="240" w:lineRule="auto"/>
        <w:ind w:right="16"/>
        <w:rPr>
          <w:sz w:val="22"/>
          <w:szCs w:val="22"/>
        </w:rPr>
      </w:pPr>
      <w:r w:rsidRPr="002E10DC">
        <w:rPr>
          <w:sz w:val="22"/>
          <w:szCs w:val="22"/>
        </w:rPr>
        <w:t>стилистическое сочетание с другими МАФ и окружающей архитектурой;</w:t>
      </w:r>
    </w:p>
    <w:p w:rsidR="00710BCF" w:rsidRPr="002E10DC" w:rsidRDefault="00710BCF" w:rsidP="00BE407F">
      <w:pPr>
        <w:pStyle w:val="24"/>
        <w:numPr>
          <w:ilvl w:val="0"/>
          <w:numId w:val="12"/>
        </w:numPr>
        <w:shd w:val="clear" w:color="auto" w:fill="auto"/>
        <w:tabs>
          <w:tab w:val="left" w:pos="1352"/>
        </w:tabs>
        <w:spacing w:before="0" w:after="0" w:line="240" w:lineRule="auto"/>
        <w:ind w:right="16"/>
        <w:rPr>
          <w:sz w:val="22"/>
          <w:szCs w:val="22"/>
        </w:rPr>
      </w:pPr>
      <w:r w:rsidRPr="002E10DC">
        <w:rPr>
          <w:sz w:val="22"/>
          <w:szCs w:val="22"/>
        </w:rPr>
        <w:t>Общие требования к установке МАФ:</w:t>
      </w:r>
    </w:p>
    <w:p w:rsidR="00710BCF" w:rsidRPr="002E10DC" w:rsidRDefault="00710BCF" w:rsidP="00BE407F">
      <w:pPr>
        <w:pStyle w:val="24"/>
        <w:numPr>
          <w:ilvl w:val="0"/>
          <w:numId w:val="14"/>
        </w:numPr>
        <w:shd w:val="clear" w:color="auto" w:fill="auto"/>
        <w:tabs>
          <w:tab w:val="left" w:pos="1357"/>
        </w:tabs>
        <w:spacing w:before="0" w:after="0" w:line="240" w:lineRule="auto"/>
        <w:ind w:right="16"/>
        <w:rPr>
          <w:sz w:val="22"/>
          <w:szCs w:val="22"/>
        </w:rPr>
      </w:pPr>
      <w:r w:rsidRPr="002E10DC">
        <w:rPr>
          <w:sz w:val="22"/>
          <w:szCs w:val="22"/>
        </w:rPr>
        <w:t>расположение, не создающее препятствий для пешеходов;</w:t>
      </w:r>
    </w:p>
    <w:p w:rsidR="00710BCF" w:rsidRPr="002E10DC" w:rsidRDefault="00710BCF" w:rsidP="00BE407F">
      <w:pPr>
        <w:pStyle w:val="24"/>
        <w:numPr>
          <w:ilvl w:val="0"/>
          <w:numId w:val="14"/>
        </w:numPr>
        <w:shd w:val="clear" w:color="auto" w:fill="auto"/>
        <w:tabs>
          <w:tab w:val="left" w:pos="1366"/>
        </w:tabs>
        <w:spacing w:before="0" w:after="0" w:line="240" w:lineRule="auto"/>
        <w:ind w:right="16"/>
        <w:rPr>
          <w:sz w:val="22"/>
          <w:szCs w:val="22"/>
        </w:rPr>
      </w:pPr>
      <w:r w:rsidRPr="002E10DC">
        <w:rPr>
          <w:sz w:val="22"/>
          <w:szCs w:val="22"/>
        </w:rPr>
        <w:t>компактная установка на минимальной площади в местах большого скопления людей;</w:t>
      </w:r>
    </w:p>
    <w:p w:rsidR="00710BCF" w:rsidRPr="002E10DC" w:rsidRDefault="00710BCF" w:rsidP="00BE407F">
      <w:pPr>
        <w:pStyle w:val="24"/>
        <w:numPr>
          <w:ilvl w:val="0"/>
          <w:numId w:val="14"/>
        </w:numPr>
        <w:shd w:val="clear" w:color="auto" w:fill="auto"/>
        <w:tabs>
          <w:tab w:val="left" w:pos="1386"/>
        </w:tabs>
        <w:spacing w:before="0" w:after="0" w:line="240" w:lineRule="auto"/>
        <w:ind w:right="16"/>
        <w:rPr>
          <w:sz w:val="22"/>
          <w:szCs w:val="22"/>
        </w:rPr>
      </w:pPr>
      <w:r w:rsidRPr="002E10DC">
        <w:rPr>
          <w:sz w:val="22"/>
          <w:szCs w:val="22"/>
        </w:rPr>
        <w:t>устойчивость конструкции;</w:t>
      </w:r>
    </w:p>
    <w:p w:rsidR="00710BCF" w:rsidRPr="002E10DC" w:rsidRDefault="00710BCF" w:rsidP="00BE407F">
      <w:pPr>
        <w:pStyle w:val="24"/>
        <w:numPr>
          <w:ilvl w:val="0"/>
          <w:numId w:val="14"/>
        </w:numPr>
        <w:shd w:val="clear" w:color="auto" w:fill="auto"/>
        <w:tabs>
          <w:tab w:val="left" w:pos="1371"/>
        </w:tabs>
        <w:spacing w:before="0" w:after="0" w:line="240" w:lineRule="auto"/>
        <w:ind w:right="16"/>
        <w:rPr>
          <w:sz w:val="22"/>
          <w:szCs w:val="22"/>
        </w:rPr>
      </w:pPr>
      <w:r w:rsidRPr="002E10DC">
        <w:rPr>
          <w:sz w:val="22"/>
          <w:szCs w:val="22"/>
        </w:rPr>
        <w:t>надежная фиксация или обеспечение возможности перемещения в зависимости от условий расположения;</w:t>
      </w:r>
    </w:p>
    <w:p w:rsidR="00710BCF" w:rsidRPr="002E10DC" w:rsidRDefault="00710BCF" w:rsidP="00BE407F">
      <w:pPr>
        <w:pStyle w:val="24"/>
        <w:numPr>
          <w:ilvl w:val="0"/>
          <w:numId w:val="14"/>
        </w:numPr>
        <w:shd w:val="clear" w:color="auto" w:fill="auto"/>
        <w:tabs>
          <w:tab w:val="left" w:pos="1381"/>
        </w:tabs>
        <w:spacing w:before="0" w:after="0" w:line="240" w:lineRule="auto"/>
        <w:ind w:right="16"/>
        <w:rPr>
          <w:sz w:val="22"/>
          <w:szCs w:val="22"/>
        </w:rPr>
      </w:pPr>
      <w:r w:rsidRPr="002E10DC">
        <w:rPr>
          <w:sz w:val="22"/>
          <w:szCs w:val="22"/>
        </w:rPr>
        <w:t>наличие в каждой конкретной зоне МАФ рекомендуемых типов для такой зоны.</w:t>
      </w:r>
    </w:p>
    <w:p w:rsidR="00710BCF" w:rsidRPr="002E10DC" w:rsidRDefault="00710BCF" w:rsidP="00BE407F">
      <w:pPr>
        <w:pStyle w:val="24"/>
        <w:numPr>
          <w:ilvl w:val="0"/>
          <w:numId w:val="12"/>
        </w:numPr>
        <w:shd w:val="clear" w:color="auto" w:fill="auto"/>
        <w:tabs>
          <w:tab w:val="left" w:pos="1352"/>
        </w:tabs>
        <w:spacing w:before="0" w:after="0" w:line="240" w:lineRule="auto"/>
        <w:ind w:right="16"/>
        <w:rPr>
          <w:sz w:val="22"/>
          <w:szCs w:val="22"/>
        </w:rPr>
      </w:pPr>
      <w:r w:rsidRPr="002E10DC">
        <w:rPr>
          <w:sz w:val="22"/>
          <w:szCs w:val="22"/>
        </w:rPr>
        <w:t>Требования к установке урн:</w:t>
      </w:r>
    </w:p>
    <w:p w:rsidR="00710BCF" w:rsidRPr="002E10DC" w:rsidRDefault="00710BCF" w:rsidP="00BE407F">
      <w:pPr>
        <w:pStyle w:val="24"/>
        <w:numPr>
          <w:ilvl w:val="0"/>
          <w:numId w:val="15"/>
        </w:numPr>
        <w:shd w:val="clear" w:color="auto" w:fill="auto"/>
        <w:tabs>
          <w:tab w:val="left" w:pos="1357"/>
        </w:tabs>
        <w:spacing w:before="0" w:after="0" w:line="240" w:lineRule="auto"/>
        <w:ind w:right="16"/>
        <w:rPr>
          <w:sz w:val="22"/>
          <w:szCs w:val="22"/>
        </w:rPr>
      </w:pPr>
      <w:r w:rsidRPr="002E10DC">
        <w:rPr>
          <w:sz w:val="22"/>
          <w:szCs w:val="22"/>
        </w:rPr>
        <w:t>достаточная высота (максимальная до 100 см) и объем;</w:t>
      </w:r>
    </w:p>
    <w:p w:rsidR="00710BCF" w:rsidRPr="002E10DC" w:rsidRDefault="00710BCF" w:rsidP="00BE407F">
      <w:pPr>
        <w:pStyle w:val="24"/>
        <w:numPr>
          <w:ilvl w:val="0"/>
          <w:numId w:val="15"/>
        </w:numPr>
        <w:shd w:val="clear" w:color="auto" w:fill="auto"/>
        <w:tabs>
          <w:tab w:val="left" w:pos="1371"/>
        </w:tabs>
        <w:spacing w:before="0" w:after="0" w:line="240" w:lineRule="auto"/>
        <w:ind w:right="16"/>
        <w:rPr>
          <w:sz w:val="22"/>
          <w:szCs w:val="22"/>
        </w:rPr>
      </w:pPr>
      <w:r w:rsidRPr="002E10DC">
        <w:rPr>
          <w:sz w:val="22"/>
          <w:szCs w:val="22"/>
        </w:rPr>
        <w:t xml:space="preserve">наличие рельефного </w:t>
      </w:r>
      <w:proofErr w:type="spellStart"/>
      <w:r w:rsidRPr="002E10DC">
        <w:rPr>
          <w:sz w:val="22"/>
          <w:szCs w:val="22"/>
        </w:rPr>
        <w:t>текстурирования</w:t>
      </w:r>
      <w:proofErr w:type="spellEnd"/>
      <w:r w:rsidRPr="002E10DC">
        <w:rPr>
          <w:sz w:val="22"/>
          <w:szCs w:val="22"/>
        </w:rPr>
        <w:t xml:space="preserve"> или перфорирования для защиты от графического вандализма;</w:t>
      </w:r>
    </w:p>
    <w:p w:rsidR="00710BCF" w:rsidRPr="002E10DC" w:rsidRDefault="00710BCF" w:rsidP="00BE407F">
      <w:pPr>
        <w:pStyle w:val="24"/>
        <w:numPr>
          <w:ilvl w:val="0"/>
          <w:numId w:val="15"/>
        </w:numPr>
        <w:shd w:val="clear" w:color="auto" w:fill="auto"/>
        <w:tabs>
          <w:tab w:val="left" w:pos="1386"/>
        </w:tabs>
        <w:spacing w:before="0" w:after="0" w:line="240" w:lineRule="auto"/>
        <w:ind w:right="16"/>
        <w:rPr>
          <w:sz w:val="22"/>
          <w:szCs w:val="22"/>
        </w:rPr>
      </w:pPr>
      <w:r w:rsidRPr="002E10DC">
        <w:rPr>
          <w:sz w:val="22"/>
          <w:szCs w:val="22"/>
        </w:rPr>
        <w:t>защита от дождя и снега;</w:t>
      </w:r>
    </w:p>
    <w:p w:rsidR="00710BCF" w:rsidRPr="002E10DC" w:rsidRDefault="00710BCF" w:rsidP="00BE407F">
      <w:pPr>
        <w:pStyle w:val="24"/>
        <w:numPr>
          <w:ilvl w:val="0"/>
          <w:numId w:val="15"/>
        </w:numPr>
        <w:shd w:val="clear" w:color="auto" w:fill="auto"/>
        <w:tabs>
          <w:tab w:val="left" w:pos="1371"/>
        </w:tabs>
        <w:spacing w:before="0" w:after="0" w:line="240" w:lineRule="auto"/>
        <w:ind w:right="16"/>
        <w:rPr>
          <w:sz w:val="22"/>
          <w:szCs w:val="22"/>
        </w:rPr>
      </w:pPr>
      <w:r w:rsidRPr="002E10DC">
        <w:rPr>
          <w:sz w:val="22"/>
          <w:szCs w:val="22"/>
        </w:rPr>
        <w:t>использование и аккуратное расположение вставных ведер и мусорных мешков.</w:t>
      </w:r>
    </w:p>
    <w:p w:rsidR="00710BCF" w:rsidRPr="002E10DC" w:rsidRDefault="00710BCF" w:rsidP="00BE407F">
      <w:pPr>
        <w:pStyle w:val="24"/>
        <w:numPr>
          <w:ilvl w:val="0"/>
          <w:numId w:val="12"/>
        </w:numPr>
        <w:shd w:val="clear" w:color="auto" w:fill="auto"/>
        <w:tabs>
          <w:tab w:val="left" w:pos="1352"/>
        </w:tabs>
        <w:spacing w:before="0" w:after="0" w:line="240" w:lineRule="auto"/>
        <w:ind w:right="16"/>
        <w:rPr>
          <w:sz w:val="22"/>
          <w:szCs w:val="22"/>
        </w:rPr>
      </w:pPr>
      <w:r w:rsidRPr="002E10DC">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10BCF" w:rsidRPr="002E10DC" w:rsidRDefault="00710BCF" w:rsidP="00BE407F">
      <w:pPr>
        <w:pStyle w:val="24"/>
        <w:numPr>
          <w:ilvl w:val="0"/>
          <w:numId w:val="16"/>
        </w:numPr>
        <w:shd w:val="clear" w:color="auto" w:fill="auto"/>
        <w:tabs>
          <w:tab w:val="left" w:pos="1376"/>
        </w:tabs>
        <w:spacing w:before="0" w:after="0" w:line="240" w:lineRule="auto"/>
        <w:ind w:right="16"/>
        <w:rPr>
          <w:sz w:val="22"/>
          <w:szCs w:val="22"/>
        </w:rPr>
      </w:pPr>
      <w:r w:rsidRPr="002E10DC">
        <w:rPr>
          <w:sz w:val="22"/>
          <w:szCs w:val="22"/>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2E10DC">
        <w:rPr>
          <w:sz w:val="22"/>
          <w:szCs w:val="22"/>
        </w:rPr>
        <w:t>выступающими</w:t>
      </w:r>
      <w:proofErr w:type="gramEnd"/>
      <w:r w:rsidRPr="002E10DC">
        <w:rPr>
          <w:sz w:val="22"/>
          <w:szCs w:val="22"/>
        </w:rPr>
        <w:t xml:space="preserve"> над поверхностью земли;</w:t>
      </w:r>
    </w:p>
    <w:p w:rsidR="00710BCF" w:rsidRPr="002E10DC" w:rsidRDefault="00710BCF" w:rsidP="00BE407F">
      <w:pPr>
        <w:pStyle w:val="24"/>
        <w:numPr>
          <w:ilvl w:val="0"/>
          <w:numId w:val="16"/>
        </w:numPr>
        <w:shd w:val="clear" w:color="auto" w:fill="auto"/>
        <w:tabs>
          <w:tab w:val="left" w:pos="1366"/>
        </w:tabs>
        <w:spacing w:before="0" w:after="0" w:line="240" w:lineRule="auto"/>
        <w:ind w:right="16"/>
        <w:rPr>
          <w:sz w:val="22"/>
          <w:szCs w:val="22"/>
        </w:rPr>
      </w:pPr>
      <w:r w:rsidRPr="002E10DC">
        <w:rPr>
          <w:sz w:val="22"/>
          <w:szCs w:val="22"/>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710BCF" w:rsidRPr="002E10DC" w:rsidRDefault="00710BCF" w:rsidP="00BE407F">
      <w:pPr>
        <w:pStyle w:val="24"/>
        <w:numPr>
          <w:ilvl w:val="0"/>
          <w:numId w:val="16"/>
        </w:numPr>
        <w:shd w:val="clear" w:color="auto" w:fill="auto"/>
        <w:tabs>
          <w:tab w:val="left" w:pos="1371"/>
        </w:tabs>
        <w:spacing w:before="0" w:after="0" w:line="240" w:lineRule="auto"/>
        <w:ind w:right="16"/>
        <w:rPr>
          <w:sz w:val="22"/>
          <w:szCs w:val="22"/>
        </w:rPr>
      </w:pPr>
      <w:r w:rsidRPr="002E10DC">
        <w:rPr>
          <w:sz w:val="22"/>
          <w:szCs w:val="22"/>
        </w:rPr>
        <w:t xml:space="preserve">на территории особо охраняемых природных </w:t>
      </w:r>
      <w:proofErr w:type="gramStart"/>
      <w:r w:rsidRPr="002E10DC">
        <w:rPr>
          <w:sz w:val="22"/>
          <w:szCs w:val="22"/>
        </w:rPr>
        <w:t>территорий</w:t>
      </w:r>
      <w:proofErr w:type="gramEnd"/>
      <w:r w:rsidRPr="002E10DC">
        <w:rPr>
          <w:sz w:val="22"/>
          <w:szCs w:val="22"/>
        </w:rPr>
        <w:t xml:space="preserve"> возможно выполнять скамьи и столы из древесных пней-срубов, бревен и плах, не имеющих сколов и острых углов.</w:t>
      </w:r>
    </w:p>
    <w:p w:rsidR="00710BCF" w:rsidRPr="002E10DC" w:rsidRDefault="00710BCF" w:rsidP="00BE407F">
      <w:pPr>
        <w:pStyle w:val="24"/>
        <w:numPr>
          <w:ilvl w:val="0"/>
          <w:numId w:val="12"/>
        </w:numPr>
        <w:shd w:val="clear" w:color="auto" w:fill="auto"/>
        <w:tabs>
          <w:tab w:val="left" w:pos="1147"/>
        </w:tabs>
        <w:spacing w:before="0" w:after="0" w:line="240" w:lineRule="auto"/>
        <w:ind w:right="16"/>
        <w:rPr>
          <w:sz w:val="22"/>
          <w:szCs w:val="22"/>
        </w:rPr>
      </w:pPr>
      <w:r w:rsidRPr="002E10DC">
        <w:rPr>
          <w:sz w:val="22"/>
          <w:szCs w:val="22"/>
        </w:rPr>
        <w:t>Требования к установке цветочниц (вазонов), в том числе навесных:</w:t>
      </w:r>
    </w:p>
    <w:p w:rsidR="00710BCF" w:rsidRPr="002E10DC" w:rsidRDefault="00710BCF" w:rsidP="00BE407F">
      <w:pPr>
        <w:pStyle w:val="24"/>
        <w:numPr>
          <w:ilvl w:val="0"/>
          <w:numId w:val="17"/>
        </w:numPr>
        <w:shd w:val="clear" w:color="auto" w:fill="auto"/>
        <w:tabs>
          <w:tab w:val="left" w:pos="1264"/>
        </w:tabs>
        <w:spacing w:before="0" w:after="0" w:line="240" w:lineRule="auto"/>
        <w:ind w:right="16"/>
        <w:rPr>
          <w:sz w:val="22"/>
          <w:szCs w:val="22"/>
        </w:rPr>
      </w:pPr>
      <w:r w:rsidRPr="002E10DC">
        <w:rPr>
          <w:sz w:val="22"/>
          <w:szCs w:val="22"/>
        </w:rPr>
        <w:lastRenderedPageBreak/>
        <w:t>высота цветочниц (вазонов) обеспечивает предотвращение случайного наезда автомобилей и попадания мусора;</w:t>
      </w:r>
    </w:p>
    <w:p w:rsidR="00710BCF" w:rsidRPr="002E10DC" w:rsidRDefault="00710BCF" w:rsidP="00BE407F">
      <w:pPr>
        <w:pStyle w:val="24"/>
        <w:numPr>
          <w:ilvl w:val="0"/>
          <w:numId w:val="17"/>
        </w:numPr>
        <w:shd w:val="clear" w:color="auto" w:fill="auto"/>
        <w:tabs>
          <w:tab w:val="left" w:pos="1131"/>
        </w:tabs>
        <w:spacing w:before="0" w:after="0" w:line="240" w:lineRule="auto"/>
        <w:ind w:right="16"/>
        <w:rPr>
          <w:sz w:val="22"/>
          <w:szCs w:val="22"/>
        </w:rPr>
      </w:pPr>
      <w:r w:rsidRPr="002E10DC">
        <w:rPr>
          <w:sz w:val="22"/>
          <w:szCs w:val="22"/>
        </w:rPr>
        <w:t>дизайн (цвет, форма) цветочниц (вазонов) не отвлекает внимание от растений;</w:t>
      </w:r>
    </w:p>
    <w:p w:rsidR="00710BCF" w:rsidRPr="002E10DC" w:rsidRDefault="00710BCF" w:rsidP="00BE407F">
      <w:pPr>
        <w:pStyle w:val="24"/>
        <w:numPr>
          <w:ilvl w:val="0"/>
          <w:numId w:val="17"/>
        </w:numPr>
        <w:shd w:val="clear" w:color="auto" w:fill="auto"/>
        <w:tabs>
          <w:tab w:val="left" w:pos="1136"/>
        </w:tabs>
        <w:spacing w:before="0" w:after="0" w:line="240" w:lineRule="auto"/>
        <w:ind w:right="16"/>
        <w:rPr>
          <w:sz w:val="22"/>
          <w:szCs w:val="22"/>
        </w:rPr>
      </w:pPr>
      <w:r w:rsidRPr="002E10DC">
        <w:rPr>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710BCF" w:rsidRPr="002E10DC" w:rsidRDefault="00710BCF" w:rsidP="00BE407F">
      <w:pPr>
        <w:pStyle w:val="24"/>
        <w:numPr>
          <w:ilvl w:val="0"/>
          <w:numId w:val="12"/>
        </w:numPr>
        <w:shd w:val="clear" w:color="auto" w:fill="auto"/>
        <w:tabs>
          <w:tab w:val="left" w:pos="1147"/>
        </w:tabs>
        <w:spacing w:before="0" w:after="0" w:line="240" w:lineRule="auto"/>
        <w:ind w:right="16"/>
        <w:rPr>
          <w:sz w:val="22"/>
          <w:szCs w:val="22"/>
        </w:rPr>
      </w:pPr>
      <w:r w:rsidRPr="002E10DC">
        <w:rPr>
          <w:sz w:val="22"/>
          <w:szCs w:val="22"/>
        </w:rPr>
        <w:t>При установке ограждений необходимо учитывать следующее:</w:t>
      </w:r>
    </w:p>
    <w:p w:rsidR="00710BCF" w:rsidRPr="002E10DC" w:rsidRDefault="00710BCF" w:rsidP="00BE407F">
      <w:pPr>
        <w:pStyle w:val="24"/>
        <w:numPr>
          <w:ilvl w:val="0"/>
          <w:numId w:val="18"/>
        </w:numPr>
        <w:shd w:val="clear" w:color="auto" w:fill="auto"/>
        <w:tabs>
          <w:tab w:val="left" w:pos="1264"/>
        </w:tabs>
        <w:spacing w:before="0" w:after="0" w:line="240" w:lineRule="auto"/>
        <w:ind w:right="16"/>
        <w:rPr>
          <w:sz w:val="22"/>
          <w:szCs w:val="22"/>
        </w:rPr>
      </w:pPr>
      <w:r w:rsidRPr="002E10DC">
        <w:rPr>
          <w:sz w:val="22"/>
          <w:szCs w:val="22"/>
        </w:rPr>
        <w:t>прочность, обеспечивающая защиту пешеходов от наезда автомобилей;</w:t>
      </w:r>
    </w:p>
    <w:p w:rsidR="00710BCF" w:rsidRPr="002E10DC" w:rsidRDefault="00710BCF" w:rsidP="00BE407F">
      <w:pPr>
        <w:pStyle w:val="24"/>
        <w:numPr>
          <w:ilvl w:val="0"/>
          <w:numId w:val="18"/>
        </w:numPr>
        <w:shd w:val="clear" w:color="auto" w:fill="auto"/>
        <w:tabs>
          <w:tab w:val="left" w:pos="1181"/>
        </w:tabs>
        <w:spacing w:before="0" w:after="0" w:line="240" w:lineRule="auto"/>
        <w:ind w:right="16"/>
        <w:rPr>
          <w:sz w:val="22"/>
          <w:szCs w:val="22"/>
        </w:rPr>
      </w:pPr>
      <w:r w:rsidRPr="002E10DC">
        <w:rPr>
          <w:sz w:val="22"/>
          <w:szCs w:val="22"/>
        </w:rPr>
        <w:t>модульность, позволяющая создавать конструкции любой формы;</w:t>
      </w:r>
    </w:p>
    <w:p w:rsidR="00710BCF" w:rsidRPr="002E10DC" w:rsidRDefault="00710BCF" w:rsidP="00BE407F">
      <w:pPr>
        <w:pStyle w:val="24"/>
        <w:numPr>
          <w:ilvl w:val="0"/>
          <w:numId w:val="18"/>
        </w:numPr>
        <w:shd w:val="clear" w:color="auto" w:fill="auto"/>
        <w:tabs>
          <w:tab w:val="left" w:pos="1122"/>
        </w:tabs>
        <w:spacing w:before="0" w:after="0" w:line="240" w:lineRule="auto"/>
        <w:ind w:right="16"/>
        <w:rPr>
          <w:sz w:val="22"/>
          <w:szCs w:val="22"/>
        </w:rPr>
      </w:pPr>
      <w:r w:rsidRPr="002E10DC">
        <w:rPr>
          <w:sz w:val="22"/>
          <w:szCs w:val="22"/>
        </w:rPr>
        <w:t>наличие светоотражающих элементов в местах возможного наезда автомобиля;</w:t>
      </w:r>
    </w:p>
    <w:p w:rsidR="00710BCF" w:rsidRPr="002E10DC" w:rsidRDefault="00710BCF" w:rsidP="00BE407F">
      <w:pPr>
        <w:pStyle w:val="24"/>
        <w:numPr>
          <w:ilvl w:val="0"/>
          <w:numId w:val="18"/>
        </w:numPr>
        <w:shd w:val="clear" w:color="auto" w:fill="auto"/>
        <w:tabs>
          <w:tab w:val="left" w:pos="1186"/>
        </w:tabs>
        <w:spacing w:before="0" w:after="0" w:line="240" w:lineRule="auto"/>
        <w:ind w:right="16"/>
        <w:rPr>
          <w:sz w:val="22"/>
          <w:szCs w:val="22"/>
        </w:rPr>
      </w:pPr>
      <w:r w:rsidRPr="002E10DC">
        <w:rPr>
          <w:sz w:val="22"/>
          <w:szCs w:val="22"/>
        </w:rPr>
        <w:t>расположение ограды не далее 10 см от края газона;</w:t>
      </w:r>
    </w:p>
    <w:p w:rsidR="00710BCF" w:rsidRPr="002E10DC" w:rsidRDefault="00710BCF" w:rsidP="00BE407F">
      <w:pPr>
        <w:pStyle w:val="24"/>
        <w:numPr>
          <w:ilvl w:val="0"/>
          <w:numId w:val="18"/>
        </w:numPr>
        <w:shd w:val="clear" w:color="auto" w:fill="auto"/>
        <w:tabs>
          <w:tab w:val="left" w:pos="1264"/>
        </w:tabs>
        <w:spacing w:before="0" w:after="0" w:line="240" w:lineRule="auto"/>
        <w:ind w:right="16"/>
        <w:rPr>
          <w:sz w:val="22"/>
          <w:szCs w:val="22"/>
        </w:rPr>
      </w:pPr>
      <w:r w:rsidRPr="002E10DC">
        <w:rPr>
          <w:sz w:val="22"/>
          <w:szCs w:val="22"/>
        </w:rPr>
        <w:t>использование нейтральных цветов или естественного цвета используемого материала.</w:t>
      </w:r>
    </w:p>
    <w:p w:rsidR="00710BCF" w:rsidRPr="002E10DC" w:rsidRDefault="00710BCF" w:rsidP="00BE407F">
      <w:pPr>
        <w:pStyle w:val="24"/>
        <w:numPr>
          <w:ilvl w:val="0"/>
          <w:numId w:val="12"/>
        </w:numPr>
        <w:shd w:val="clear" w:color="auto" w:fill="auto"/>
        <w:tabs>
          <w:tab w:val="left" w:pos="1147"/>
        </w:tabs>
        <w:spacing w:before="0" w:after="0" w:line="240" w:lineRule="auto"/>
        <w:ind w:right="16"/>
        <w:rPr>
          <w:sz w:val="22"/>
          <w:szCs w:val="22"/>
        </w:rPr>
      </w:pPr>
      <w:r w:rsidRPr="002E10DC">
        <w:rPr>
          <w:sz w:val="22"/>
          <w:szCs w:val="22"/>
        </w:rPr>
        <w:t>На тротуарах автомобильных дорог используются:</w:t>
      </w:r>
    </w:p>
    <w:p w:rsidR="00710BCF" w:rsidRPr="002E10DC" w:rsidRDefault="00710BCF" w:rsidP="00BE407F">
      <w:pPr>
        <w:pStyle w:val="24"/>
        <w:shd w:val="clear" w:color="auto" w:fill="auto"/>
        <w:tabs>
          <w:tab w:val="left" w:pos="1181"/>
          <w:tab w:val="left" w:pos="8903"/>
        </w:tabs>
        <w:spacing w:before="0" w:after="0" w:line="240" w:lineRule="auto"/>
        <w:ind w:right="16" w:firstLine="426"/>
        <w:rPr>
          <w:sz w:val="22"/>
          <w:szCs w:val="22"/>
        </w:rPr>
      </w:pPr>
      <w:r w:rsidRPr="002E10DC">
        <w:rPr>
          <w:sz w:val="22"/>
          <w:szCs w:val="22"/>
        </w:rPr>
        <w:t>1)       скамьи без спинки с местом для сумок;</w:t>
      </w:r>
    </w:p>
    <w:p w:rsidR="00710BCF" w:rsidRPr="002E10DC" w:rsidRDefault="00710BCF" w:rsidP="00BE407F">
      <w:pPr>
        <w:pStyle w:val="24"/>
        <w:shd w:val="clear" w:color="auto" w:fill="auto"/>
        <w:tabs>
          <w:tab w:val="left" w:pos="1181"/>
          <w:tab w:val="left" w:pos="8903"/>
        </w:tabs>
        <w:spacing w:before="0" w:after="0" w:line="240" w:lineRule="auto"/>
        <w:ind w:right="16" w:firstLine="426"/>
        <w:rPr>
          <w:sz w:val="22"/>
          <w:szCs w:val="22"/>
        </w:rPr>
      </w:pPr>
      <w:r w:rsidRPr="002E10DC">
        <w:rPr>
          <w:sz w:val="22"/>
          <w:szCs w:val="22"/>
        </w:rPr>
        <w:t>2)       опоры у скамей для людей с ограниченными возможностями;</w:t>
      </w:r>
    </w:p>
    <w:p w:rsidR="00710BCF" w:rsidRPr="002E10DC" w:rsidRDefault="00710BCF" w:rsidP="00BE407F">
      <w:pPr>
        <w:pStyle w:val="24"/>
        <w:shd w:val="clear" w:color="auto" w:fill="auto"/>
        <w:tabs>
          <w:tab w:val="left" w:pos="1186"/>
          <w:tab w:val="left" w:pos="8903"/>
        </w:tabs>
        <w:spacing w:before="0" w:after="0" w:line="240" w:lineRule="auto"/>
        <w:ind w:right="16" w:firstLine="426"/>
        <w:rPr>
          <w:sz w:val="22"/>
          <w:szCs w:val="22"/>
        </w:rPr>
      </w:pPr>
      <w:r w:rsidRPr="002E10DC">
        <w:rPr>
          <w:sz w:val="22"/>
          <w:szCs w:val="22"/>
        </w:rPr>
        <w:t>3)       заграждения, обеспечивающие защиту пешеходов от наезда автомобилей;</w:t>
      </w:r>
    </w:p>
    <w:p w:rsidR="00710BCF" w:rsidRPr="002E10DC" w:rsidRDefault="00710BCF" w:rsidP="00BE407F">
      <w:pPr>
        <w:pStyle w:val="24"/>
        <w:shd w:val="clear" w:color="auto" w:fill="auto"/>
        <w:tabs>
          <w:tab w:val="left" w:pos="1186"/>
          <w:tab w:val="left" w:pos="8903"/>
        </w:tabs>
        <w:spacing w:before="0" w:after="0" w:line="240" w:lineRule="auto"/>
        <w:ind w:right="16" w:firstLine="426"/>
        <w:rPr>
          <w:sz w:val="22"/>
          <w:szCs w:val="22"/>
        </w:rPr>
      </w:pPr>
      <w:r w:rsidRPr="002E10DC">
        <w:rPr>
          <w:sz w:val="22"/>
          <w:szCs w:val="22"/>
        </w:rPr>
        <w:t>4)       навесные кашпо, навесные цветочницы и вазоны;</w:t>
      </w:r>
    </w:p>
    <w:p w:rsidR="00710BCF" w:rsidRPr="002E10DC" w:rsidRDefault="00710BCF" w:rsidP="00BE407F">
      <w:pPr>
        <w:pStyle w:val="24"/>
        <w:shd w:val="clear" w:color="auto" w:fill="auto"/>
        <w:tabs>
          <w:tab w:val="left" w:pos="1186"/>
          <w:tab w:val="left" w:pos="8903"/>
        </w:tabs>
        <w:spacing w:before="0" w:after="0" w:line="240" w:lineRule="auto"/>
        <w:ind w:right="16" w:firstLine="426"/>
        <w:rPr>
          <w:sz w:val="22"/>
          <w:szCs w:val="22"/>
        </w:rPr>
      </w:pPr>
      <w:r w:rsidRPr="002E10DC">
        <w:rPr>
          <w:sz w:val="22"/>
          <w:szCs w:val="22"/>
        </w:rPr>
        <w:t>5)       высокие цветочницы (вазоны) и урны.</w:t>
      </w:r>
    </w:p>
    <w:p w:rsidR="00710BCF" w:rsidRPr="002E10DC" w:rsidRDefault="00710BCF" w:rsidP="00BE407F">
      <w:pPr>
        <w:pStyle w:val="24"/>
        <w:shd w:val="clear" w:color="auto" w:fill="auto"/>
        <w:tabs>
          <w:tab w:val="left" w:pos="1186"/>
        </w:tabs>
        <w:spacing w:before="0" w:after="0" w:line="240" w:lineRule="auto"/>
        <w:ind w:right="16" w:firstLine="426"/>
        <w:rPr>
          <w:sz w:val="22"/>
          <w:szCs w:val="22"/>
        </w:rPr>
      </w:pPr>
      <w:r w:rsidRPr="002E10DC">
        <w:rPr>
          <w:sz w:val="22"/>
          <w:szCs w:val="22"/>
        </w:rPr>
        <w:t>Обязанность по содержанию МАФ несут их собственники.</w:t>
      </w:r>
    </w:p>
    <w:p w:rsidR="00710BCF" w:rsidRPr="002E10DC" w:rsidRDefault="00710BCF" w:rsidP="00BE407F">
      <w:pPr>
        <w:pStyle w:val="24"/>
        <w:shd w:val="clear" w:color="auto" w:fill="auto"/>
        <w:tabs>
          <w:tab w:val="left" w:pos="1186"/>
        </w:tabs>
        <w:spacing w:before="0" w:after="0" w:line="240" w:lineRule="auto"/>
        <w:ind w:right="16" w:firstLine="426"/>
        <w:rPr>
          <w:sz w:val="22"/>
          <w:szCs w:val="22"/>
        </w:rPr>
      </w:pPr>
    </w:p>
    <w:p w:rsidR="00710BCF" w:rsidRPr="002E10DC" w:rsidRDefault="00710BCF" w:rsidP="00BE407F">
      <w:pPr>
        <w:pStyle w:val="62"/>
        <w:shd w:val="clear" w:color="auto" w:fill="auto"/>
        <w:tabs>
          <w:tab w:val="left" w:pos="8902"/>
        </w:tabs>
        <w:spacing w:after="313" w:line="240" w:lineRule="auto"/>
        <w:ind w:right="16" w:firstLine="426"/>
        <w:jc w:val="center"/>
        <w:rPr>
          <w:sz w:val="22"/>
          <w:szCs w:val="22"/>
        </w:rPr>
      </w:pPr>
      <w:r w:rsidRPr="002E10DC">
        <w:rPr>
          <w:sz w:val="22"/>
          <w:szCs w:val="22"/>
        </w:rPr>
        <w:t>Статья 8. Игровое и спортивное оборудование</w:t>
      </w:r>
    </w:p>
    <w:p w:rsidR="00710BCF" w:rsidRPr="002E10DC" w:rsidRDefault="00710BCF" w:rsidP="00BE407F">
      <w:pPr>
        <w:pStyle w:val="24"/>
        <w:numPr>
          <w:ilvl w:val="0"/>
          <w:numId w:val="19"/>
        </w:numPr>
        <w:shd w:val="clear" w:color="auto" w:fill="auto"/>
        <w:tabs>
          <w:tab w:val="left" w:pos="1093"/>
        </w:tabs>
        <w:spacing w:before="0" w:after="0" w:line="240" w:lineRule="auto"/>
        <w:ind w:right="16"/>
        <w:rPr>
          <w:sz w:val="22"/>
          <w:szCs w:val="22"/>
        </w:rPr>
      </w:pPr>
      <w:r w:rsidRPr="002E10DC">
        <w:rPr>
          <w:sz w:val="22"/>
          <w:szCs w:val="22"/>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710BCF" w:rsidRPr="002E10DC" w:rsidRDefault="00710BCF" w:rsidP="00BE407F">
      <w:pPr>
        <w:pStyle w:val="24"/>
        <w:numPr>
          <w:ilvl w:val="0"/>
          <w:numId w:val="19"/>
        </w:numPr>
        <w:shd w:val="clear" w:color="auto" w:fill="auto"/>
        <w:tabs>
          <w:tab w:val="left" w:pos="1038"/>
        </w:tabs>
        <w:spacing w:before="0" w:after="0" w:line="240" w:lineRule="auto"/>
        <w:ind w:right="16"/>
        <w:rPr>
          <w:sz w:val="22"/>
          <w:szCs w:val="22"/>
        </w:rPr>
      </w:pPr>
      <w:r w:rsidRPr="002E10DC">
        <w:rPr>
          <w:sz w:val="22"/>
          <w:szCs w:val="22"/>
        </w:rPr>
        <w:t>Необходимо предусматривать следующие требования к материалу игрового оборудования и условиям его обработки:</w:t>
      </w:r>
    </w:p>
    <w:p w:rsidR="00710BCF" w:rsidRPr="002E10DC" w:rsidRDefault="00710BCF" w:rsidP="00BE407F">
      <w:pPr>
        <w:pStyle w:val="24"/>
        <w:numPr>
          <w:ilvl w:val="0"/>
          <w:numId w:val="20"/>
        </w:numPr>
        <w:shd w:val="clear" w:color="auto" w:fill="auto"/>
        <w:tabs>
          <w:tab w:val="left" w:pos="1066"/>
        </w:tabs>
        <w:spacing w:before="0" w:after="0" w:line="240" w:lineRule="auto"/>
        <w:ind w:right="16"/>
        <w:rPr>
          <w:sz w:val="22"/>
          <w:szCs w:val="22"/>
        </w:rPr>
      </w:pPr>
      <w:r w:rsidRPr="002E10DC">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10BCF" w:rsidRPr="002E10DC" w:rsidRDefault="00710BCF" w:rsidP="00BE407F">
      <w:pPr>
        <w:pStyle w:val="24"/>
        <w:numPr>
          <w:ilvl w:val="0"/>
          <w:numId w:val="20"/>
        </w:numPr>
        <w:shd w:val="clear" w:color="auto" w:fill="auto"/>
        <w:tabs>
          <w:tab w:val="left" w:pos="1093"/>
        </w:tabs>
        <w:spacing w:before="0" w:after="0" w:line="240" w:lineRule="auto"/>
        <w:ind w:right="16"/>
        <w:rPr>
          <w:sz w:val="22"/>
          <w:szCs w:val="22"/>
        </w:rPr>
      </w:pPr>
      <w:r w:rsidRPr="002E10DC">
        <w:rPr>
          <w:sz w:val="22"/>
          <w:szCs w:val="22"/>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2E10DC">
        <w:rPr>
          <w:sz w:val="22"/>
          <w:szCs w:val="22"/>
        </w:rPr>
        <w:t>металлопластик</w:t>
      </w:r>
      <w:proofErr w:type="spellEnd"/>
      <w:r w:rsidRPr="002E10DC">
        <w:rPr>
          <w:sz w:val="22"/>
          <w:szCs w:val="22"/>
        </w:rPr>
        <w:t xml:space="preserve"> (не травмирует, не ржавеет, морозоустойчив);</w:t>
      </w:r>
    </w:p>
    <w:p w:rsidR="00710BCF" w:rsidRPr="002E10DC" w:rsidRDefault="00710BCF" w:rsidP="00BE407F">
      <w:pPr>
        <w:pStyle w:val="24"/>
        <w:numPr>
          <w:ilvl w:val="0"/>
          <w:numId w:val="20"/>
        </w:numPr>
        <w:shd w:val="clear" w:color="auto" w:fill="auto"/>
        <w:tabs>
          <w:tab w:val="left" w:pos="1066"/>
        </w:tabs>
        <w:spacing w:before="0" w:after="0" w:line="240" w:lineRule="auto"/>
        <w:ind w:right="16"/>
        <w:rPr>
          <w:sz w:val="22"/>
          <w:szCs w:val="22"/>
        </w:rPr>
      </w:pPr>
      <w:r w:rsidRPr="002E10DC">
        <w:rPr>
          <w:sz w:val="22"/>
          <w:szCs w:val="22"/>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710BCF" w:rsidRPr="002E10DC" w:rsidRDefault="00710BCF" w:rsidP="00BE407F">
      <w:pPr>
        <w:pStyle w:val="24"/>
        <w:numPr>
          <w:ilvl w:val="0"/>
          <w:numId w:val="20"/>
        </w:numPr>
        <w:shd w:val="clear" w:color="auto" w:fill="auto"/>
        <w:tabs>
          <w:tab w:val="left" w:pos="1062"/>
        </w:tabs>
        <w:spacing w:before="0" w:after="0" w:line="240" w:lineRule="auto"/>
        <w:ind w:right="16"/>
        <w:rPr>
          <w:sz w:val="22"/>
          <w:szCs w:val="22"/>
        </w:rPr>
      </w:pPr>
      <w:r w:rsidRPr="002E10DC">
        <w:rPr>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10BCF" w:rsidRPr="002E10DC" w:rsidRDefault="00710BCF" w:rsidP="00BE407F">
      <w:pPr>
        <w:pStyle w:val="24"/>
        <w:numPr>
          <w:ilvl w:val="0"/>
          <w:numId w:val="19"/>
        </w:numPr>
        <w:shd w:val="clear" w:color="auto" w:fill="auto"/>
        <w:tabs>
          <w:tab w:val="left" w:pos="1038"/>
        </w:tabs>
        <w:spacing w:before="0" w:after="0" w:line="240" w:lineRule="auto"/>
        <w:ind w:right="16"/>
        <w:rPr>
          <w:sz w:val="22"/>
          <w:szCs w:val="22"/>
        </w:rPr>
      </w:pPr>
      <w:r w:rsidRPr="002E10DC">
        <w:rPr>
          <w:sz w:val="22"/>
          <w:szCs w:val="22"/>
        </w:rPr>
        <w:t xml:space="preserve">В требованиях к конструкциям игрового оборудования необходимо исключать острые углы, </w:t>
      </w:r>
      <w:proofErr w:type="spellStart"/>
      <w:r w:rsidRPr="002E10DC">
        <w:rPr>
          <w:sz w:val="22"/>
          <w:szCs w:val="22"/>
        </w:rPr>
        <w:t>застревание</w:t>
      </w:r>
      <w:proofErr w:type="spellEnd"/>
      <w:r w:rsidRPr="002E10DC">
        <w:rPr>
          <w:sz w:val="22"/>
          <w:szCs w:val="22"/>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10BCF" w:rsidRPr="002E10DC" w:rsidRDefault="00710BCF" w:rsidP="00BE407F">
      <w:pPr>
        <w:pStyle w:val="24"/>
        <w:numPr>
          <w:ilvl w:val="0"/>
          <w:numId w:val="19"/>
        </w:numPr>
        <w:shd w:val="clear" w:color="auto" w:fill="auto"/>
        <w:tabs>
          <w:tab w:val="left" w:pos="1093"/>
        </w:tabs>
        <w:spacing w:before="0" w:after="0" w:line="240" w:lineRule="auto"/>
        <w:ind w:right="16"/>
        <w:rPr>
          <w:sz w:val="22"/>
          <w:szCs w:val="22"/>
        </w:rPr>
      </w:pPr>
      <w:proofErr w:type="gramStart"/>
      <w:r w:rsidRPr="002E10DC">
        <w:rPr>
          <w:sz w:val="22"/>
          <w:szCs w:val="22"/>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710BCF" w:rsidRPr="002E10DC" w:rsidRDefault="00710BCF" w:rsidP="00BE407F">
      <w:pPr>
        <w:pStyle w:val="24"/>
        <w:shd w:val="clear" w:color="auto" w:fill="auto"/>
        <w:tabs>
          <w:tab w:val="left" w:pos="8902"/>
        </w:tabs>
        <w:spacing w:before="0" w:after="0" w:line="240" w:lineRule="auto"/>
        <w:ind w:right="16" w:firstLine="426"/>
        <w:rPr>
          <w:sz w:val="22"/>
          <w:szCs w:val="22"/>
        </w:rPr>
      </w:pPr>
      <w:r w:rsidRPr="002E10DC">
        <w:rPr>
          <w:sz w:val="22"/>
          <w:szCs w:val="22"/>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2E10DC">
        <w:rPr>
          <w:sz w:val="22"/>
          <w:szCs w:val="22"/>
        </w:rPr>
        <w:tab/>
      </w:r>
    </w:p>
    <w:p w:rsidR="00710BCF" w:rsidRPr="002E10DC" w:rsidRDefault="00710BCF" w:rsidP="00BE407F">
      <w:pPr>
        <w:pStyle w:val="24"/>
        <w:numPr>
          <w:ilvl w:val="0"/>
          <w:numId w:val="19"/>
        </w:numPr>
        <w:shd w:val="clear" w:color="auto" w:fill="auto"/>
        <w:tabs>
          <w:tab w:val="left" w:pos="1047"/>
        </w:tabs>
        <w:spacing w:before="0" w:after="365" w:line="240" w:lineRule="auto"/>
        <w:ind w:right="16"/>
        <w:rPr>
          <w:sz w:val="22"/>
          <w:szCs w:val="22"/>
        </w:rPr>
      </w:pPr>
      <w:r w:rsidRPr="002E10DC">
        <w:rPr>
          <w:sz w:val="22"/>
          <w:szCs w:val="22"/>
        </w:rPr>
        <w:lastRenderedPageBreak/>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710BCF" w:rsidRPr="002E10DC" w:rsidRDefault="00710BCF" w:rsidP="00BE407F">
      <w:pPr>
        <w:pStyle w:val="34"/>
        <w:keepNext/>
        <w:keepLines/>
        <w:shd w:val="clear" w:color="auto" w:fill="auto"/>
        <w:spacing w:before="0" w:after="313" w:line="240" w:lineRule="auto"/>
        <w:ind w:right="16" w:firstLine="426"/>
        <w:rPr>
          <w:sz w:val="22"/>
          <w:szCs w:val="22"/>
        </w:rPr>
      </w:pPr>
      <w:bookmarkStart w:id="9" w:name="bookmark11"/>
      <w:r w:rsidRPr="002E10DC">
        <w:rPr>
          <w:sz w:val="22"/>
          <w:szCs w:val="22"/>
        </w:rPr>
        <w:t>Статья 9. Освещение и осветительное оборудование</w:t>
      </w:r>
      <w:bookmarkEnd w:id="9"/>
    </w:p>
    <w:p w:rsidR="00710BCF" w:rsidRPr="002E10DC" w:rsidRDefault="00710BCF" w:rsidP="00BE407F">
      <w:pPr>
        <w:pStyle w:val="24"/>
        <w:numPr>
          <w:ilvl w:val="0"/>
          <w:numId w:val="21"/>
        </w:numPr>
        <w:shd w:val="clear" w:color="auto" w:fill="auto"/>
        <w:tabs>
          <w:tab w:val="left" w:pos="1047"/>
        </w:tabs>
        <w:spacing w:before="0" w:after="0" w:line="240" w:lineRule="auto"/>
        <w:ind w:right="16"/>
        <w:rPr>
          <w:sz w:val="22"/>
          <w:szCs w:val="22"/>
        </w:rPr>
      </w:pPr>
      <w:r w:rsidRPr="002E10DC">
        <w:rPr>
          <w:sz w:val="22"/>
          <w:szCs w:val="22"/>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2E10DC">
        <w:rPr>
          <w:sz w:val="22"/>
          <w:szCs w:val="22"/>
        </w:rPr>
        <w:t>светопланировочных</w:t>
      </w:r>
      <w:proofErr w:type="spellEnd"/>
      <w:r w:rsidRPr="002E10DC">
        <w:rPr>
          <w:sz w:val="22"/>
          <w:szCs w:val="22"/>
        </w:rPr>
        <w:t xml:space="preserve"> и </w:t>
      </w:r>
      <w:proofErr w:type="spellStart"/>
      <w:r w:rsidRPr="002E10DC">
        <w:rPr>
          <w:sz w:val="22"/>
          <w:szCs w:val="22"/>
        </w:rPr>
        <w:t>светокомпозиционных</w:t>
      </w:r>
      <w:proofErr w:type="spellEnd"/>
      <w:r w:rsidRPr="002E10DC">
        <w:rPr>
          <w:sz w:val="22"/>
          <w:szCs w:val="22"/>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2E10DC">
        <w:rPr>
          <w:sz w:val="22"/>
          <w:szCs w:val="22"/>
        </w:rPr>
        <w:t>светопространственных</w:t>
      </w:r>
      <w:proofErr w:type="spellEnd"/>
      <w:r w:rsidRPr="002E10DC">
        <w:rPr>
          <w:sz w:val="22"/>
          <w:szCs w:val="22"/>
        </w:rPr>
        <w:t xml:space="preserve"> ансамблей.</w:t>
      </w:r>
    </w:p>
    <w:p w:rsidR="00710BCF" w:rsidRPr="002E10DC" w:rsidRDefault="00710BCF" w:rsidP="00BE407F">
      <w:pPr>
        <w:pStyle w:val="24"/>
        <w:numPr>
          <w:ilvl w:val="0"/>
          <w:numId w:val="21"/>
        </w:numPr>
        <w:shd w:val="clear" w:color="auto" w:fill="auto"/>
        <w:tabs>
          <w:tab w:val="left" w:pos="1047"/>
        </w:tabs>
        <w:spacing w:before="0" w:after="0" w:line="240" w:lineRule="auto"/>
        <w:ind w:right="16"/>
        <w:rPr>
          <w:sz w:val="22"/>
          <w:szCs w:val="22"/>
        </w:rPr>
      </w:pPr>
      <w:r w:rsidRPr="002E10DC">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10BCF" w:rsidRPr="002E10DC" w:rsidRDefault="00710BCF" w:rsidP="00BE407F">
      <w:pPr>
        <w:pStyle w:val="24"/>
        <w:numPr>
          <w:ilvl w:val="0"/>
          <w:numId w:val="22"/>
        </w:numPr>
        <w:shd w:val="clear" w:color="auto" w:fill="auto"/>
        <w:tabs>
          <w:tab w:val="left" w:pos="1174"/>
        </w:tabs>
        <w:spacing w:before="0" w:after="0" w:line="240" w:lineRule="auto"/>
        <w:ind w:right="16"/>
        <w:rPr>
          <w:sz w:val="22"/>
          <w:szCs w:val="22"/>
        </w:rPr>
      </w:pPr>
      <w:r w:rsidRPr="002E10DC">
        <w:rPr>
          <w:sz w:val="22"/>
          <w:szCs w:val="22"/>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710BCF" w:rsidRPr="002E10DC" w:rsidRDefault="00710BCF" w:rsidP="00BE407F">
      <w:pPr>
        <w:pStyle w:val="24"/>
        <w:numPr>
          <w:ilvl w:val="0"/>
          <w:numId w:val="22"/>
        </w:numPr>
        <w:shd w:val="clear" w:color="auto" w:fill="auto"/>
        <w:tabs>
          <w:tab w:val="left" w:pos="1174"/>
        </w:tabs>
        <w:spacing w:before="0" w:after="0" w:line="240" w:lineRule="auto"/>
        <w:ind w:right="16"/>
        <w:rPr>
          <w:sz w:val="22"/>
          <w:szCs w:val="22"/>
        </w:rPr>
      </w:pPr>
      <w:r w:rsidRPr="002E10DC">
        <w:rPr>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10BCF" w:rsidRPr="002E10DC" w:rsidRDefault="00710BCF" w:rsidP="00BE407F">
      <w:pPr>
        <w:pStyle w:val="24"/>
        <w:numPr>
          <w:ilvl w:val="0"/>
          <w:numId w:val="22"/>
        </w:numPr>
        <w:shd w:val="clear" w:color="auto" w:fill="auto"/>
        <w:tabs>
          <w:tab w:val="left" w:pos="1174"/>
        </w:tabs>
        <w:spacing w:before="0" w:after="0" w:line="240" w:lineRule="auto"/>
        <w:ind w:right="16"/>
        <w:rPr>
          <w:sz w:val="22"/>
          <w:szCs w:val="22"/>
        </w:rPr>
      </w:pPr>
      <w:r w:rsidRPr="002E10DC">
        <w:rPr>
          <w:sz w:val="22"/>
          <w:szCs w:val="22"/>
        </w:rPr>
        <w:t xml:space="preserve">экономичность и </w:t>
      </w:r>
      <w:proofErr w:type="spellStart"/>
      <w:r w:rsidRPr="002E10DC">
        <w:rPr>
          <w:sz w:val="22"/>
          <w:szCs w:val="22"/>
        </w:rPr>
        <w:t>энергоэффективность</w:t>
      </w:r>
      <w:proofErr w:type="spellEnd"/>
      <w:r w:rsidRPr="002E10DC">
        <w:rPr>
          <w:sz w:val="22"/>
          <w:szCs w:val="22"/>
        </w:rPr>
        <w:t xml:space="preserve"> применяемых установок, рациональное распределение и использование электроэнергии;</w:t>
      </w:r>
    </w:p>
    <w:p w:rsidR="00710BCF" w:rsidRPr="002E10DC" w:rsidRDefault="00710BCF" w:rsidP="00BE407F">
      <w:pPr>
        <w:pStyle w:val="24"/>
        <w:numPr>
          <w:ilvl w:val="0"/>
          <w:numId w:val="22"/>
        </w:numPr>
        <w:shd w:val="clear" w:color="auto" w:fill="auto"/>
        <w:tabs>
          <w:tab w:val="left" w:pos="1066"/>
        </w:tabs>
        <w:spacing w:before="0" w:after="0" w:line="240" w:lineRule="auto"/>
        <w:ind w:right="16"/>
        <w:rPr>
          <w:sz w:val="22"/>
          <w:szCs w:val="22"/>
        </w:rPr>
      </w:pPr>
      <w:r w:rsidRPr="002E10DC">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710BCF" w:rsidRPr="002E10DC" w:rsidRDefault="00710BCF" w:rsidP="00BE407F">
      <w:pPr>
        <w:pStyle w:val="24"/>
        <w:numPr>
          <w:ilvl w:val="0"/>
          <w:numId w:val="22"/>
        </w:numPr>
        <w:shd w:val="clear" w:color="auto" w:fill="auto"/>
        <w:tabs>
          <w:tab w:val="left" w:pos="1076"/>
        </w:tabs>
        <w:spacing w:before="0" w:after="0" w:line="240" w:lineRule="auto"/>
        <w:ind w:right="16"/>
        <w:rPr>
          <w:sz w:val="22"/>
          <w:szCs w:val="22"/>
        </w:rPr>
      </w:pPr>
      <w:r w:rsidRPr="002E10DC">
        <w:rPr>
          <w:sz w:val="22"/>
          <w:szCs w:val="22"/>
        </w:rPr>
        <w:t>удобство обслуживания и управления при разных режимах работы установок.</w:t>
      </w:r>
    </w:p>
    <w:p w:rsidR="00710BCF" w:rsidRPr="002E10DC" w:rsidRDefault="00710BCF" w:rsidP="00BE407F">
      <w:pPr>
        <w:pStyle w:val="24"/>
        <w:numPr>
          <w:ilvl w:val="0"/>
          <w:numId w:val="21"/>
        </w:numPr>
        <w:shd w:val="clear" w:color="auto" w:fill="auto"/>
        <w:tabs>
          <w:tab w:val="left" w:pos="1047"/>
        </w:tabs>
        <w:spacing w:before="0" w:after="0" w:line="240" w:lineRule="auto"/>
        <w:ind w:right="16"/>
        <w:rPr>
          <w:sz w:val="22"/>
          <w:szCs w:val="22"/>
        </w:rPr>
      </w:pPr>
      <w:r w:rsidRPr="002E10DC">
        <w:rPr>
          <w:sz w:val="22"/>
          <w:szCs w:val="22"/>
        </w:rPr>
        <w:t>Функциональное освещение (ФО) осуществляется стационарными установками освещения дорожных покрытий и простран</w:t>
      </w:r>
      <w:proofErr w:type="gramStart"/>
      <w:r w:rsidRPr="002E10DC">
        <w:rPr>
          <w:sz w:val="22"/>
          <w:szCs w:val="22"/>
        </w:rPr>
        <w:t>ств в тр</w:t>
      </w:r>
      <w:proofErr w:type="gramEnd"/>
      <w:r w:rsidRPr="002E10DC">
        <w:rPr>
          <w:sz w:val="22"/>
          <w:szCs w:val="22"/>
        </w:rPr>
        <w:t xml:space="preserve">анспортных и пешеходных зонах. Установки ФО подразделяют </w:t>
      </w:r>
      <w:proofErr w:type="gramStart"/>
      <w:r w:rsidRPr="002E10DC">
        <w:rPr>
          <w:sz w:val="22"/>
          <w:szCs w:val="22"/>
        </w:rPr>
        <w:t>на</w:t>
      </w:r>
      <w:proofErr w:type="gramEnd"/>
      <w:r w:rsidRPr="002E10DC">
        <w:rPr>
          <w:sz w:val="22"/>
          <w:szCs w:val="22"/>
        </w:rPr>
        <w:t xml:space="preserve"> обычные, </w:t>
      </w:r>
      <w:proofErr w:type="spellStart"/>
      <w:r w:rsidRPr="002E10DC">
        <w:rPr>
          <w:sz w:val="22"/>
          <w:szCs w:val="22"/>
        </w:rPr>
        <w:t>высокомачтовые</w:t>
      </w:r>
      <w:proofErr w:type="spellEnd"/>
      <w:r w:rsidRPr="002E10DC">
        <w:rPr>
          <w:sz w:val="22"/>
          <w:szCs w:val="22"/>
        </w:rPr>
        <w:t>, парапетные, газонные и встроенные.</w:t>
      </w:r>
    </w:p>
    <w:p w:rsidR="00710BCF" w:rsidRPr="002E10DC" w:rsidRDefault="00710BCF" w:rsidP="00BE407F">
      <w:pPr>
        <w:pStyle w:val="24"/>
        <w:numPr>
          <w:ilvl w:val="0"/>
          <w:numId w:val="21"/>
        </w:numPr>
        <w:shd w:val="clear" w:color="auto" w:fill="auto"/>
        <w:tabs>
          <w:tab w:val="left" w:pos="1047"/>
        </w:tabs>
        <w:spacing w:before="0" w:after="0" w:line="240" w:lineRule="auto"/>
        <w:ind w:right="16"/>
        <w:rPr>
          <w:sz w:val="22"/>
          <w:szCs w:val="22"/>
        </w:rPr>
      </w:pPr>
      <w:r w:rsidRPr="002E10DC">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710BCF" w:rsidRPr="002E10DC" w:rsidRDefault="00710BCF" w:rsidP="00BE407F">
      <w:pPr>
        <w:pStyle w:val="24"/>
        <w:numPr>
          <w:ilvl w:val="0"/>
          <w:numId w:val="21"/>
        </w:numPr>
        <w:shd w:val="clear" w:color="auto" w:fill="auto"/>
        <w:tabs>
          <w:tab w:val="left" w:pos="1047"/>
        </w:tabs>
        <w:spacing w:before="0" w:after="0" w:line="240" w:lineRule="auto"/>
        <w:ind w:right="16"/>
        <w:rPr>
          <w:sz w:val="22"/>
          <w:szCs w:val="22"/>
        </w:rPr>
      </w:pPr>
      <w:r w:rsidRPr="002E10DC">
        <w:rPr>
          <w:sz w:val="22"/>
          <w:szCs w:val="22"/>
        </w:rPr>
        <w:t xml:space="preserve">В </w:t>
      </w:r>
      <w:proofErr w:type="spellStart"/>
      <w:r w:rsidRPr="002E10DC">
        <w:rPr>
          <w:sz w:val="22"/>
          <w:szCs w:val="22"/>
        </w:rPr>
        <w:t>высокомачтовых</w:t>
      </w:r>
      <w:proofErr w:type="spellEnd"/>
      <w:r w:rsidRPr="002E10DC">
        <w:rPr>
          <w:sz w:val="22"/>
          <w:szCs w:val="22"/>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710BCF" w:rsidRPr="002E10DC" w:rsidRDefault="00710BCF" w:rsidP="00BE407F">
      <w:pPr>
        <w:pStyle w:val="24"/>
        <w:numPr>
          <w:ilvl w:val="0"/>
          <w:numId w:val="21"/>
        </w:numPr>
        <w:shd w:val="clear" w:color="auto" w:fill="auto"/>
        <w:tabs>
          <w:tab w:val="left" w:pos="1113"/>
        </w:tabs>
        <w:spacing w:before="0" w:after="0" w:line="240" w:lineRule="auto"/>
        <w:ind w:right="16"/>
        <w:rPr>
          <w:sz w:val="22"/>
          <w:szCs w:val="22"/>
        </w:rPr>
      </w:pPr>
      <w:r w:rsidRPr="002E10DC">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10BCF" w:rsidRPr="002E10DC" w:rsidRDefault="00710BCF" w:rsidP="00BE407F">
      <w:pPr>
        <w:pStyle w:val="24"/>
        <w:numPr>
          <w:ilvl w:val="0"/>
          <w:numId w:val="21"/>
        </w:numPr>
        <w:shd w:val="clear" w:color="auto" w:fill="auto"/>
        <w:tabs>
          <w:tab w:val="left" w:pos="1113"/>
        </w:tabs>
        <w:spacing w:before="0" w:after="0" w:line="240" w:lineRule="auto"/>
        <w:ind w:right="16"/>
        <w:rPr>
          <w:sz w:val="22"/>
          <w:szCs w:val="22"/>
        </w:rPr>
      </w:pPr>
      <w:r w:rsidRPr="002E10DC">
        <w:rPr>
          <w:sz w:val="22"/>
          <w:szCs w:val="22"/>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710BCF" w:rsidRPr="002E10DC" w:rsidRDefault="00710BCF" w:rsidP="00BE407F">
      <w:pPr>
        <w:pStyle w:val="24"/>
        <w:numPr>
          <w:ilvl w:val="0"/>
          <w:numId w:val="21"/>
        </w:numPr>
        <w:shd w:val="clear" w:color="auto" w:fill="auto"/>
        <w:tabs>
          <w:tab w:val="left" w:pos="1113"/>
        </w:tabs>
        <w:spacing w:before="0" w:after="0" w:line="240" w:lineRule="auto"/>
        <w:ind w:right="16"/>
        <w:rPr>
          <w:sz w:val="22"/>
          <w:szCs w:val="22"/>
        </w:rPr>
      </w:pPr>
      <w:r w:rsidRPr="002E10DC">
        <w:rPr>
          <w:sz w:val="22"/>
          <w:szCs w:val="22"/>
        </w:rPr>
        <w:t>Архитектурное освещение (АО) применяется для формирования</w:t>
      </w:r>
    </w:p>
    <w:p w:rsidR="00710BCF" w:rsidRPr="002E10DC" w:rsidRDefault="00710BCF" w:rsidP="00BE407F">
      <w:pPr>
        <w:pStyle w:val="24"/>
        <w:shd w:val="clear" w:color="auto" w:fill="auto"/>
        <w:tabs>
          <w:tab w:val="left" w:pos="8887"/>
        </w:tabs>
        <w:spacing w:before="0" w:after="0" w:line="240" w:lineRule="auto"/>
        <w:ind w:right="16" w:firstLine="426"/>
        <w:rPr>
          <w:sz w:val="22"/>
          <w:szCs w:val="22"/>
        </w:rPr>
      </w:pPr>
      <w:r w:rsidRPr="002E10DC">
        <w:rPr>
          <w:sz w:val="22"/>
          <w:szCs w:val="22"/>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2E10DC">
        <w:rPr>
          <w:sz w:val="22"/>
          <w:szCs w:val="22"/>
        </w:rPr>
        <w:tab/>
      </w:r>
    </w:p>
    <w:p w:rsidR="00710BCF" w:rsidRPr="002E10DC" w:rsidRDefault="00710BCF" w:rsidP="00BE407F">
      <w:pPr>
        <w:pStyle w:val="24"/>
        <w:numPr>
          <w:ilvl w:val="0"/>
          <w:numId w:val="21"/>
        </w:numPr>
        <w:shd w:val="clear" w:color="auto" w:fill="auto"/>
        <w:tabs>
          <w:tab w:val="left" w:pos="1113"/>
        </w:tabs>
        <w:spacing w:before="0" w:after="0" w:line="240" w:lineRule="auto"/>
        <w:ind w:right="16"/>
        <w:rPr>
          <w:sz w:val="22"/>
          <w:szCs w:val="22"/>
        </w:rPr>
      </w:pPr>
      <w:r w:rsidRPr="002E10DC">
        <w:rPr>
          <w:sz w:val="22"/>
          <w:szCs w:val="22"/>
        </w:rPr>
        <w:t xml:space="preserve">К временным установкам АО относится праздничная иллюминация: световые гирлянды, сетки, контурные обтяжки, </w:t>
      </w:r>
      <w:proofErr w:type="spellStart"/>
      <w:r w:rsidRPr="002E10DC">
        <w:rPr>
          <w:sz w:val="22"/>
          <w:szCs w:val="22"/>
        </w:rPr>
        <w:t>светографические</w:t>
      </w:r>
      <w:proofErr w:type="spellEnd"/>
      <w:r w:rsidRPr="002E10DC">
        <w:rPr>
          <w:sz w:val="22"/>
          <w:szCs w:val="22"/>
        </w:rPr>
        <w:t xml:space="preserve"> элементы, панно и объемные композиции из ламп накаливания, разрядных, светодиодов, </w:t>
      </w:r>
      <w:proofErr w:type="spellStart"/>
      <w:r w:rsidRPr="002E10DC">
        <w:rPr>
          <w:sz w:val="22"/>
          <w:szCs w:val="22"/>
        </w:rPr>
        <w:t>световодов</w:t>
      </w:r>
      <w:proofErr w:type="spellEnd"/>
      <w:r w:rsidRPr="002E10DC">
        <w:rPr>
          <w:sz w:val="22"/>
          <w:szCs w:val="22"/>
        </w:rPr>
        <w:t>, световые проекции, лазерные рисунки и тому подобное.</w:t>
      </w:r>
    </w:p>
    <w:p w:rsidR="00710BCF" w:rsidRPr="002E10DC" w:rsidRDefault="00710BCF" w:rsidP="00BE407F">
      <w:pPr>
        <w:pStyle w:val="24"/>
        <w:numPr>
          <w:ilvl w:val="0"/>
          <w:numId w:val="21"/>
        </w:numPr>
        <w:shd w:val="clear" w:color="auto" w:fill="auto"/>
        <w:tabs>
          <w:tab w:val="left" w:pos="1172"/>
        </w:tabs>
        <w:spacing w:before="0" w:after="0" w:line="240" w:lineRule="auto"/>
        <w:ind w:right="16"/>
        <w:rPr>
          <w:sz w:val="22"/>
          <w:szCs w:val="22"/>
        </w:rPr>
      </w:pPr>
      <w:r w:rsidRPr="002E10DC">
        <w:rPr>
          <w:sz w:val="22"/>
          <w:szCs w:val="22"/>
        </w:rPr>
        <w:t xml:space="preserve">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w:t>
      </w:r>
      <w:r w:rsidRPr="002E10DC">
        <w:rPr>
          <w:sz w:val="22"/>
          <w:szCs w:val="22"/>
        </w:rPr>
        <w:lastRenderedPageBreak/>
        <w:t>уличных светильников.</w:t>
      </w:r>
    </w:p>
    <w:p w:rsidR="00710BCF" w:rsidRPr="002E10DC" w:rsidRDefault="00710BCF" w:rsidP="00BE407F">
      <w:pPr>
        <w:pStyle w:val="24"/>
        <w:numPr>
          <w:ilvl w:val="0"/>
          <w:numId w:val="21"/>
        </w:numPr>
        <w:shd w:val="clear" w:color="auto" w:fill="auto"/>
        <w:tabs>
          <w:tab w:val="left" w:pos="1167"/>
        </w:tabs>
        <w:spacing w:before="0" w:after="0" w:line="240" w:lineRule="auto"/>
        <w:ind w:right="16"/>
        <w:rPr>
          <w:sz w:val="22"/>
          <w:szCs w:val="22"/>
        </w:rPr>
      </w:pPr>
      <w:r w:rsidRPr="002E10DC">
        <w:rPr>
          <w:sz w:val="22"/>
          <w:szCs w:val="22"/>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2E10DC">
        <w:rPr>
          <w:sz w:val="22"/>
          <w:szCs w:val="22"/>
        </w:rPr>
        <w:t>светокомпозиционных</w:t>
      </w:r>
      <w:proofErr w:type="spellEnd"/>
      <w:r w:rsidRPr="002E10DC">
        <w:rPr>
          <w:sz w:val="22"/>
          <w:szCs w:val="22"/>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710BCF" w:rsidRPr="002E10DC" w:rsidRDefault="00710BCF" w:rsidP="00BE407F">
      <w:pPr>
        <w:pStyle w:val="24"/>
        <w:numPr>
          <w:ilvl w:val="0"/>
          <w:numId w:val="21"/>
        </w:numPr>
        <w:shd w:val="clear" w:color="auto" w:fill="auto"/>
        <w:tabs>
          <w:tab w:val="left" w:pos="1402"/>
        </w:tabs>
        <w:spacing w:before="0" w:after="0" w:line="240" w:lineRule="auto"/>
        <w:ind w:right="16"/>
        <w:rPr>
          <w:sz w:val="22"/>
          <w:szCs w:val="22"/>
        </w:rPr>
      </w:pPr>
      <w:r w:rsidRPr="002E10DC">
        <w:rPr>
          <w:sz w:val="22"/>
          <w:szCs w:val="22"/>
        </w:rPr>
        <w:t xml:space="preserve">В стационарных установках ФО и АО применяются </w:t>
      </w:r>
      <w:proofErr w:type="spellStart"/>
      <w:r w:rsidRPr="002E10DC">
        <w:rPr>
          <w:sz w:val="22"/>
          <w:szCs w:val="22"/>
        </w:rPr>
        <w:t>энергоэффективные</w:t>
      </w:r>
      <w:proofErr w:type="spellEnd"/>
      <w:r w:rsidRPr="002E10DC">
        <w:rPr>
          <w:sz w:val="22"/>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710BCF" w:rsidRPr="002E10DC" w:rsidRDefault="00710BCF" w:rsidP="00BE407F">
      <w:pPr>
        <w:pStyle w:val="24"/>
        <w:numPr>
          <w:ilvl w:val="0"/>
          <w:numId w:val="21"/>
        </w:numPr>
        <w:shd w:val="clear" w:color="auto" w:fill="auto"/>
        <w:tabs>
          <w:tab w:val="left" w:pos="1172"/>
        </w:tabs>
        <w:spacing w:before="0" w:after="0" w:line="240" w:lineRule="auto"/>
        <w:ind w:right="16"/>
        <w:rPr>
          <w:sz w:val="22"/>
          <w:szCs w:val="22"/>
        </w:rPr>
      </w:pPr>
      <w:r w:rsidRPr="002E10DC">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710BCF" w:rsidRPr="002E10DC" w:rsidRDefault="00710BCF" w:rsidP="00BE407F">
      <w:pPr>
        <w:pStyle w:val="24"/>
        <w:numPr>
          <w:ilvl w:val="0"/>
          <w:numId w:val="21"/>
        </w:numPr>
        <w:shd w:val="clear" w:color="auto" w:fill="auto"/>
        <w:tabs>
          <w:tab w:val="left" w:pos="1177"/>
        </w:tabs>
        <w:spacing w:before="0" w:after="0" w:line="240" w:lineRule="auto"/>
        <w:ind w:right="16"/>
        <w:rPr>
          <w:sz w:val="22"/>
          <w:szCs w:val="22"/>
        </w:rPr>
      </w:pPr>
      <w:r w:rsidRPr="002E10DC">
        <w:rPr>
          <w:sz w:val="22"/>
          <w:szCs w:val="22"/>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2E10DC">
        <w:rPr>
          <w:sz w:val="22"/>
          <w:szCs w:val="22"/>
        </w:rPr>
        <w:t>светораспределением</w:t>
      </w:r>
      <w:proofErr w:type="spellEnd"/>
      <w:r w:rsidRPr="002E10DC">
        <w:rPr>
          <w:sz w:val="22"/>
          <w:szCs w:val="22"/>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710BCF" w:rsidRPr="002E10DC" w:rsidRDefault="00710BCF" w:rsidP="00BE407F">
      <w:pPr>
        <w:pStyle w:val="24"/>
        <w:numPr>
          <w:ilvl w:val="0"/>
          <w:numId w:val="21"/>
        </w:numPr>
        <w:shd w:val="clear" w:color="auto" w:fill="auto"/>
        <w:tabs>
          <w:tab w:val="left" w:pos="1209"/>
        </w:tabs>
        <w:spacing w:before="0" w:after="0" w:line="240" w:lineRule="auto"/>
        <w:ind w:right="16"/>
        <w:rPr>
          <w:sz w:val="22"/>
          <w:szCs w:val="22"/>
        </w:rPr>
      </w:pPr>
      <w:r w:rsidRPr="002E10DC">
        <w:rPr>
          <w:sz w:val="22"/>
          <w:szCs w:val="22"/>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2E10DC">
        <w:rPr>
          <w:sz w:val="22"/>
          <w:szCs w:val="22"/>
        </w:rPr>
        <w:t>светопространств</w:t>
      </w:r>
      <w:proofErr w:type="spellEnd"/>
      <w:r w:rsidRPr="002E10DC">
        <w:rPr>
          <w:sz w:val="22"/>
          <w:szCs w:val="22"/>
        </w:rPr>
        <w:t xml:space="preserve">. </w:t>
      </w:r>
      <w:proofErr w:type="gramStart"/>
      <w:r w:rsidRPr="002E10DC">
        <w:rPr>
          <w:sz w:val="22"/>
          <w:szCs w:val="22"/>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710BCF" w:rsidRPr="002E10DC" w:rsidRDefault="00710BCF" w:rsidP="00BE407F">
      <w:pPr>
        <w:pStyle w:val="24"/>
        <w:numPr>
          <w:ilvl w:val="0"/>
          <w:numId w:val="21"/>
        </w:numPr>
        <w:shd w:val="clear" w:color="auto" w:fill="auto"/>
        <w:tabs>
          <w:tab w:val="left" w:pos="1209"/>
        </w:tabs>
        <w:spacing w:before="0" w:after="0" w:line="240" w:lineRule="auto"/>
        <w:ind w:right="16"/>
        <w:rPr>
          <w:sz w:val="22"/>
          <w:szCs w:val="22"/>
        </w:rPr>
      </w:pPr>
      <w:r w:rsidRPr="002E10DC">
        <w:rPr>
          <w:sz w:val="22"/>
          <w:szCs w:val="22"/>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710BCF" w:rsidRPr="002E10DC" w:rsidRDefault="00710BCF" w:rsidP="00BE407F">
      <w:pPr>
        <w:pStyle w:val="24"/>
        <w:numPr>
          <w:ilvl w:val="0"/>
          <w:numId w:val="21"/>
        </w:numPr>
        <w:shd w:val="clear" w:color="auto" w:fill="auto"/>
        <w:tabs>
          <w:tab w:val="left" w:pos="1209"/>
        </w:tabs>
        <w:spacing w:before="0" w:after="347" w:line="240" w:lineRule="auto"/>
        <w:ind w:right="16"/>
        <w:rPr>
          <w:sz w:val="22"/>
          <w:szCs w:val="22"/>
        </w:rPr>
      </w:pPr>
      <w:r w:rsidRPr="002E10DC">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710BCF" w:rsidRPr="002E10DC" w:rsidRDefault="00710BCF" w:rsidP="00BE407F">
      <w:pPr>
        <w:pStyle w:val="34"/>
        <w:keepNext/>
        <w:keepLines/>
        <w:shd w:val="clear" w:color="auto" w:fill="auto"/>
        <w:spacing w:before="0" w:after="0" w:line="240" w:lineRule="auto"/>
        <w:ind w:right="16" w:firstLine="426"/>
        <w:rPr>
          <w:sz w:val="22"/>
          <w:szCs w:val="22"/>
        </w:rPr>
      </w:pPr>
      <w:bookmarkStart w:id="10" w:name="bookmark12"/>
      <w:r w:rsidRPr="002E10DC">
        <w:rPr>
          <w:sz w:val="22"/>
          <w:szCs w:val="22"/>
        </w:rPr>
        <w:t>Статья 10. Вывески и информация</w:t>
      </w:r>
      <w:bookmarkEnd w:id="10"/>
    </w:p>
    <w:p w:rsidR="00710BCF" w:rsidRPr="002E10DC" w:rsidRDefault="00710BCF" w:rsidP="00BE407F">
      <w:pPr>
        <w:pStyle w:val="24"/>
        <w:shd w:val="clear" w:color="auto" w:fill="auto"/>
        <w:spacing w:before="0" w:after="0" w:line="240" w:lineRule="auto"/>
        <w:ind w:right="16" w:firstLine="426"/>
        <w:jc w:val="left"/>
        <w:rPr>
          <w:sz w:val="22"/>
          <w:szCs w:val="22"/>
        </w:rPr>
      </w:pPr>
    </w:p>
    <w:p w:rsidR="00710BCF" w:rsidRPr="002E10DC" w:rsidRDefault="00710BCF" w:rsidP="00BE407F">
      <w:pPr>
        <w:pStyle w:val="24"/>
        <w:numPr>
          <w:ilvl w:val="0"/>
          <w:numId w:val="23"/>
        </w:numPr>
        <w:shd w:val="clear" w:color="auto" w:fill="auto"/>
        <w:tabs>
          <w:tab w:val="left" w:pos="1042"/>
        </w:tabs>
        <w:spacing w:before="0" w:after="0" w:line="240" w:lineRule="auto"/>
        <w:ind w:right="16"/>
        <w:rPr>
          <w:sz w:val="22"/>
          <w:szCs w:val="22"/>
        </w:rPr>
      </w:pPr>
      <w:r w:rsidRPr="002E10DC">
        <w:rPr>
          <w:sz w:val="22"/>
          <w:szCs w:val="22"/>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2E10DC">
        <w:rPr>
          <w:sz w:val="22"/>
          <w:szCs w:val="22"/>
        </w:rPr>
        <w:t>светокомпозиционных</w:t>
      </w:r>
      <w:proofErr w:type="spellEnd"/>
      <w:r w:rsidRPr="002E10DC">
        <w:rPr>
          <w:sz w:val="22"/>
          <w:szCs w:val="22"/>
        </w:rPr>
        <w:t xml:space="preserve"> задач с учетом гармоничности светового ансамбля, не должна противоречить действующим правилам дорожного движения.</w:t>
      </w:r>
    </w:p>
    <w:p w:rsidR="00710BCF" w:rsidRPr="002E10DC" w:rsidRDefault="00710BCF" w:rsidP="00BE407F">
      <w:pPr>
        <w:pStyle w:val="24"/>
        <w:numPr>
          <w:ilvl w:val="0"/>
          <w:numId w:val="23"/>
        </w:numPr>
        <w:shd w:val="clear" w:color="auto" w:fill="auto"/>
        <w:tabs>
          <w:tab w:val="left" w:pos="1209"/>
        </w:tabs>
        <w:spacing w:before="0" w:after="0" w:line="240" w:lineRule="auto"/>
        <w:ind w:right="16"/>
        <w:rPr>
          <w:sz w:val="22"/>
          <w:szCs w:val="22"/>
        </w:rPr>
      </w:pPr>
      <w:r w:rsidRPr="002E10DC">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710BCF" w:rsidRPr="002E10DC" w:rsidRDefault="00710BCF" w:rsidP="00BE407F">
      <w:pPr>
        <w:pStyle w:val="24"/>
        <w:shd w:val="clear" w:color="auto" w:fill="auto"/>
        <w:tabs>
          <w:tab w:val="left" w:pos="4726"/>
        </w:tabs>
        <w:spacing w:before="0" w:after="0" w:line="240" w:lineRule="auto"/>
        <w:ind w:right="16" w:firstLine="426"/>
        <w:rPr>
          <w:sz w:val="22"/>
          <w:szCs w:val="22"/>
        </w:rPr>
      </w:pPr>
      <w:r w:rsidRPr="002E10DC">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 xml:space="preserve">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2E10DC">
        <w:rPr>
          <w:sz w:val="22"/>
          <w:szCs w:val="22"/>
        </w:rPr>
        <w:t>крышных</w:t>
      </w:r>
      <w:proofErr w:type="spellEnd"/>
      <w:r w:rsidRPr="002E10DC">
        <w:rPr>
          <w:sz w:val="22"/>
          <w:szCs w:val="22"/>
        </w:rPr>
        <w:t xml:space="preserve"> элементов в местах размещения вывесок, возникшие в связи с установкой и (или) эксплуатацией вывески.</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 xml:space="preserve">Не допускается повреждение зданий, сооружений и иных объектов при креплении к ним </w:t>
      </w:r>
      <w:r w:rsidRPr="002E10DC">
        <w:rPr>
          <w:sz w:val="22"/>
          <w:szCs w:val="22"/>
        </w:rPr>
        <w:lastRenderedPageBreak/>
        <w:t>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710BCF" w:rsidRPr="002E10DC" w:rsidRDefault="00710BCF" w:rsidP="00BE407F">
      <w:pPr>
        <w:pStyle w:val="24"/>
        <w:numPr>
          <w:ilvl w:val="0"/>
          <w:numId w:val="23"/>
        </w:numPr>
        <w:shd w:val="clear" w:color="auto" w:fill="auto"/>
        <w:tabs>
          <w:tab w:val="left" w:pos="1133"/>
        </w:tabs>
        <w:spacing w:before="0" w:after="0" w:line="240" w:lineRule="auto"/>
        <w:ind w:right="16"/>
        <w:rPr>
          <w:sz w:val="22"/>
          <w:szCs w:val="22"/>
        </w:rPr>
      </w:pPr>
      <w:r w:rsidRPr="002E10DC">
        <w:rPr>
          <w:sz w:val="22"/>
          <w:szCs w:val="22"/>
        </w:rPr>
        <w:t>Типология вывесок:</w:t>
      </w:r>
    </w:p>
    <w:p w:rsidR="00710BCF" w:rsidRPr="002E10DC" w:rsidRDefault="00710BCF" w:rsidP="00BE407F">
      <w:pPr>
        <w:pStyle w:val="24"/>
        <w:numPr>
          <w:ilvl w:val="0"/>
          <w:numId w:val="24"/>
        </w:numPr>
        <w:shd w:val="clear" w:color="auto" w:fill="auto"/>
        <w:tabs>
          <w:tab w:val="left" w:pos="1143"/>
        </w:tabs>
        <w:spacing w:before="0" w:after="0" w:line="240" w:lineRule="auto"/>
        <w:ind w:right="16"/>
        <w:rPr>
          <w:sz w:val="22"/>
          <w:szCs w:val="22"/>
        </w:rPr>
      </w:pPr>
      <w:r w:rsidRPr="002E10DC">
        <w:rPr>
          <w:sz w:val="22"/>
          <w:szCs w:val="22"/>
        </w:rPr>
        <w:t>вывеска на крыше - размещение отдельных букв и знаков на крышах зданий с использованием конструктивных решений;</w:t>
      </w:r>
    </w:p>
    <w:p w:rsidR="00710BCF" w:rsidRPr="002E10DC" w:rsidRDefault="00710BCF" w:rsidP="00BE407F">
      <w:pPr>
        <w:pStyle w:val="24"/>
        <w:numPr>
          <w:ilvl w:val="0"/>
          <w:numId w:val="24"/>
        </w:numPr>
        <w:shd w:val="clear" w:color="auto" w:fill="auto"/>
        <w:tabs>
          <w:tab w:val="left" w:pos="1112"/>
        </w:tabs>
        <w:spacing w:before="0" w:after="0" w:line="240" w:lineRule="auto"/>
        <w:ind w:right="16"/>
        <w:rPr>
          <w:sz w:val="22"/>
          <w:szCs w:val="22"/>
        </w:rPr>
      </w:pPr>
      <w:r w:rsidRPr="002E10DC">
        <w:rPr>
          <w:sz w:val="22"/>
          <w:szCs w:val="22"/>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2E10DC">
        <w:rPr>
          <w:sz w:val="22"/>
          <w:szCs w:val="22"/>
          <w:lang w:bidi="en-US"/>
        </w:rPr>
        <w:t>(</w:t>
      </w:r>
      <w:proofErr w:type="spellStart"/>
      <w:r w:rsidRPr="002E10DC">
        <w:rPr>
          <w:sz w:val="22"/>
          <w:szCs w:val="22"/>
          <w:lang w:val="en-US" w:bidi="en-US"/>
        </w:rPr>
        <w:t>lightbox</w:t>
      </w:r>
      <w:proofErr w:type="spellEnd"/>
      <w:r w:rsidRPr="002E10DC">
        <w:rPr>
          <w:sz w:val="22"/>
          <w:szCs w:val="22"/>
          <w:lang w:bidi="en-US"/>
        </w:rPr>
        <w:t>);</w:t>
      </w:r>
    </w:p>
    <w:p w:rsidR="00710BCF" w:rsidRPr="002E10DC" w:rsidRDefault="00710BCF" w:rsidP="00BE407F">
      <w:pPr>
        <w:pStyle w:val="24"/>
        <w:numPr>
          <w:ilvl w:val="0"/>
          <w:numId w:val="24"/>
        </w:numPr>
        <w:shd w:val="clear" w:color="auto" w:fill="auto"/>
        <w:tabs>
          <w:tab w:val="left" w:pos="1127"/>
        </w:tabs>
        <w:spacing w:before="0" w:after="0" w:line="240" w:lineRule="auto"/>
        <w:ind w:right="16"/>
        <w:rPr>
          <w:sz w:val="22"/>
          <w:szCs w:val="22"/>
        </w:rPr>
      </w:pPr>
      <w:r w:rsidRPr="002E10DC">
        <w:rPr>
          <w:sz w:val="22"/>
          <w:szCs w:val="22"/>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710BCF" w:rsidRPr="002E10DC" w:rsidRDefault="00710BCF" w:rsidP="00BE407F">
      <w:pPr>
        <w:pStyle w:val="24"/>
        <w:numPr>
          <w:ilvl w:val="0"/>
          <w:numId w:val="24"/>
        </w:numPr>
        <w:shd w:val="clear" w:color="auto" w:fill="auto"/>
        <w:tabs>
          <w:tab w:val="left" w:pos="1112"/>
        </w:tabs>
        <w:spacing w:before="0" w:after="0" w:line="240" w:lineRule="auto"/>
        <w:ind w:right="16"/>
        <w:rPr>
          <w:sz w:val="22"/>
          <w:szCs w:val="22"/>
        </w:rPr>
      </w:pPr>
      <w:r w:rsidRPr="002E10DC">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710BCF" w:rsidRPr="002E10DC" w:rsidRDefault="00710BCF" w:rsidP="00BE407F">
      <w:pPr>
        <w:pStyle w:val="24"/>
        <w:numPr>
          <w:ilvl w:val="0"/>
          <w:numId w:val="24"/>
        </w:numPr>
        <w:shd w:val="clear" w:color="auto" w:fill="auto"/>
        <w:tabs>
          <w:tab w:val="left" w:pos="1127"/>
        </w:tabs>
        <w:spacing w:before="0" w:after="0" w:line="240" w:lineRule="auto"/>
        <w:ind w:right="16"/>
        <w:rPr>
          <w:sz w:val="22"/>
          <w:szCs w:val="22"/>
        </w:rPr>
      </w:pPr>
      <w:r w:rsidRPr="002E10DC">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710BCF" w:rsidRPr="002E10DC" w:rsidRDefault="00710BCF" w:rsidP="00BE407F">
      <w:pPr>
        <w:pStyle w:val="24"/>
        <w:numPr>
          <w:ilvl w:val="0"/>
          <w:numId w:val="23"/>
        </w:numPr>
        <w:shd w:val="clear" w:color="auto" w:fill="auto"/>
        <w:tabs>
          <w:tab w:val="left" w:pos="1138"/>
        </w:tabs>
        <w:spacing w:before="0" w:after="0" w:line="240" w:lineRule="auto"/>
        <w:ind w:right="16"/>
        <w:rPr>
          <w:sz w:val="22"/>
          <w:szCs w:val="22"/>
        </w:rPr>
      </w:pPr>
      <w:r w:rsidRPr="002E10DC">
        <w:rPr>
          <w:sz w:val="22"/>
          <w:szCs w:val="22"/>
        </w:rPr>
        <w:t>Требования к размещению вывесок:</w:t>
      </w:r>
    </w:p>
    <w:p w:rsidR="00710BCF" w:rsidRPr="002E10DC" w:rsidRDefault="00710BCF" w:rsidP="00BE407F">
      <w:pPr>
        <w:pStyle w:val="24"/>
        <w:numPr>
          <w:ilvl w:val="0"/>
          <w:numId w:val="25"/>
        </w:numPr>
        <w:shd w:val="clear" w:color="auto" w:fill="auto"/>
        <w:tabs>
          <w:tab w:val="left" w:pos="1112"/>
        </w:tabs>
        <w:spacing w:before="0" w:after="0" w:line="240" w:lineRule="auto"/>
        <w:ind w:right="16"/>
        <w:rPr>
          <w:sz w:val="22"/>
          <w:szCs w:val="22"/>
        </w:rPr>
      </w:pPr>
      <w:r w:rsidRPr="002E10DC">
        <w:rPr>
          <w:sz w:val="22"/>
          <w:szCs w:val="22"/>
        </w:rPr>
        <w:t>на крышах нежилых домов вывески выполняются в виде отдельных букв и знаков (как плоских, так и объемных) с внутренней подсветкой.</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Предельно допустимый размер букв на крыше зависит от этажности:</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1-3 этажа - 0,8 м (высота букв);</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Вывески площадью более 6,5 кв</w:t>
      </w:r>
      <w:proofErr w:type="gramStart"/>
      <w:r w:rsidRPr="002E10DC">
        <w:rPr>
          <w:sz w:val="22"/>
          <w:szCs w:val="22"/>
        </w:rPr>
        <w:t>.м</w:t>
      </w:r>
      <w:proofErr w:type="gramEnd"/>
      <w:r w:rsidRPr="002E10DC">
        <w:rPr>
          <w:sz w:val="22"/>
          <w:szCs w:val="22"/>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710BCF" w:rsidRPr="002E10DC" w:rsidRDefault="00710BCF" w:rsidP="00BE407F">
      <w:pPr>
        <w:pStyle w:val="24"/>
        <w:numPr>
          <w:ilvl w:val="0"/>
          <w:numId w:val="25"/>
        </w:numPr>
        <w:shd w:val="clear" w:color="auto" w:fill="auto"/>
        <w:tabs>
          <w:tab w:val="left" w:pos="1112"/>
        </w:tabs>
        <w:spacing w:before="0" w:after="0" w:line="240" w:lineRule="auto"/>
        <w:ind w:right="16"/>
        <w:rPr>
          <w:sz w:val="22"/>
          <w:szCs w:val="22"/>
        </w:rPr>
      </w:pPr>
      <w:r w:rsidRPr="002E10DC">
        <w:rPr>
          <w:sz w:val="22"/>
          <w:szCs w:val="22"/>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2E10DC">
        <w:rPr>
          <w:sz w:val="22"/>
          <w:szCs w:val="22"/>
        </w:rPr>
        <w:t>ниже указанной</w:t>
      </w:r>
      <w:proofErr w:type="gramEnd"/>
      <w:r w:rsidRPr="002E10DC">
        <w:rPr>
          <w:sz w:val="22"/>
          <w:szCs w:val="22"/>
        </w:rPr>
        <w:t xml:space="preserve"> линии.</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Настенные вывески необходимо выравнивать по центральной оси витрин, оконных и дверных проемов.</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710BCF" w:rsidRPr="002E10DC" w:rsidRDefault="00710BCF" w:rsidP="00BE407F">
      <w:pPr>
        <w:pStyle w:val="24"/>
        <w:numPr>
          <w:ilvl w:val="0"/>
          <w:numId w:val="25"/>
        </w:numPr>
        <w:shd w:val="clear" w:color="auto" w:fill="auto"/>
        <w:tabs>
          <w:tab w:val="left" w:pos="1073"/>
        </w:tabs>
        <w:spacing w:before="0" w:after="0" w:line="240" w:lineRule="auto"/>
        <w:ind w:right="16"/>
        <w:rPr>
          <w:sz w:val="22"/>
          <w:szCs w:val="22"/>
        </w:rPr>
      </w:pPr>
      <w:r w:rsidRPr="002E10DC">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710BCF" w:rsidRPr="002E10DC" w:rsidRDefault="00710BCF" w:rsidP="00BE407F">
      <w:pPr>
        <w:pStyle w:val="24"/>
        <w:numPr>
          <w:ilvl w:val="0"/>
          <w:numId w:val="23"/>
        </w:numPr>
        <w:shd w:val="clear" w:color="auto" w:fill="auto"/>
        <w:tabs>
          <w:tab w:val="left" w:pos="1253"/>
        </w:tabs>
        <w:spacing w:before="0" w:after="0" w:line="240" w:lineRule="auto"/>
        <w:ind w:right="16"/>
        <w:rPr>
          <w:sz w:val="22"/>
          <w:szCs w:val="22"/>
        </w:rPr>
      </w:pPr>
      <w:r w:rsidRPr="002E10DC">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710BCF" w:rsidRPr="002E10DC" w:rsidRDefault="00710BCF" w:rsidP="00BE407F">
      <w:pPr>
        <w:pStyle w:val="24"/>
        <w:numPr>
          <w:ilvl w:val="0"/>
          <w:numId w:val="23"/>
        </w:numPr>
        <w:shd w:val="clear" w:color="auto" w:fill="auto"/>
        <w:tabs>
          <w:tab w:val="left" w:pos="1087"/>
        </w:tabs>
        <w:spacing w:before="0" w:after="0" w:line="240" w:lineRule="auto"/>
        <w:ind w:right="16"/>
        <w:rPr>
          <w:sz w:val="22"/>
          <w:szCs w:val="22"/>
        </w:rPr>
      </w:pPr>
      <w:r w:rsidRPr="002E10DC">
        <w:rPr>
          <w:sz w:val="22"/>
          <w:szCs w:val="22"/>
        </w:rPr>
        <w:t>Требования к вывескам:</w:t>
      </w:r>
    </w:p>
    <w:p w:rsidR="00710BCF" w:rsidRPr="002E10DC" w:rsidRDefault="00710BCF" w:rsidP="00BE407F">
      <w:pPr>
        <w:pStyle w:val="24"/>
        <w:numPr>
          <w:ilvl w:val="0"/>
          <w:numId w:val="26"/>
        </w:numPr>
        <w:shd w:val="clear" w:color="auto" w:fill="auto"/>
        <w:tabs>
          <w:tab w:val="left" w:pos="1253"/>
        </w:tabs>
        <w:spacing w:before="0" w:after="0" w:line="240" w:lineRule="auto"/>
        <w:ind w:right="16"/>
        <w:rPr>
          <w:sz w:val="22"/>
          <w:szCs w:val="22"/>
        </w:rPr>
      </w:pPr>
      <w:r w:rsidRPr="002E10DC">
        <w:rPr>
          <w:sz w:val="22"/>
          <w:szCs w:val="22"/>
        </w:rPr>
        <w:t xml:space="preserve">вывеска должна размещаться с соблюдением требований законодательства о государственном языке Российской Федерации. </w:t>
      </w:r>
      <w:proofErr w:type="gramStart"/>
      <w:r w:rsidRPr="002E10DC">
        <w:rPr>
          <w:sz w:val="22"/>
          <w:szCs w:val="22"/>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710BCF" w:rsidRPr="002E10DC" w:rsidRDefault="00710BCF" w:rsidP="00BE407F">
      <w:pPr>
        <w:pStyle w:val="24"/>
        <w:numPr>
          <w:ilvl w:val="0"/>
          <w:numId w:val="26"/>
        </w:numPr>
        <w:shd w:val="clear" w:color="auto" w:fill="auto"/>
        <w:tabs>
          <w:tab w:val="left" w:pos="1073"/>
        </w:tabs>
        <w:spacing w:before="0" w:after="0" w:line="240" w:lineRule="auto"/>
        <w:ind w:right="16"/>
        <w:rPr>
          <w:sz w:val="22"/>
          <w:szCs w:val="22"/>
        </w:rPr>
      </w:pPr>
      <w:r w:rsidRPr="002E10DC">
        <w:rPr>
          <w:sz w:val="22"/>
          <w:szCs w:val="22"/>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710BCF" w:rsidRPr="002E10DC" w:rsidRDefault="00710BCF" w:rsidP="00BE407F">
      <w:pPr>
        <w:pStyle w:val="24"/>
        <w:numPr>
          <w:ilvl w:val="0"/>
          <w:numId w:val="26"/>
        </w:numPr>
        <w:shd w:val="clear" w:color="auto" w:fill="auto"/>
        <w:tabs>
          <w:tab w:val="left" w:pos="1073"/>
        </w:tabs>
        <w:spacing w:before="0" w:after="0" w:line="240" w:lineRule="auto"/>
        <w:ind w:right="16"/>
        <w:rPr>
          <w:sz w:val="22"/>
          <w:szCs w:val="22"/>
        </w:rPr>
      </w:pPr>
      <w:r w:rsidRPr="002E10DC">
        <w:rPr>
          <w:sz w:val="22"/>
          <w:szCs w:val="22"/>
        </w:rPr>
        <w:t xml:space="preserve">вывески могут состоять из информационного поля (текстовая часть) и декоративно-художественного элемента. Высота декоративно </w:t>
      </w:r>
      <w:r w:rsidRPr="002E10DC">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710BCF" w:rsidRPr="002E10DC" w:rsidRDefault="00710BCF" w:rsidP="00BE407F">
      <w:pPr>
        <w:pStyle w:val="24"/>
        <w:numPr>
          <w:ilvl w:val="0"/>
          <w:numId w:val="26"/>
        </w:numPr>
        <w:shd w:val="clear" w:color="auto" w:fill="auto"/>
        <w:tabs>
          <w:tab w:val="left" w:pos="1076"/>
        </w:tabs>
        <w:spacing w:before="0" w:after="0" w:line="240" w:lineRule="auto"/>
        <w:ind w:right="16"/>
        <w:rPr>
          <w:sz w:val="22"/>
          <w:szCs w:val="22"/>
        </w:rPr>
      </w:pPr>
      <w:r w:rsidRPr="002E10DC">
        <w:rPr>
          <w:sz w:val="22"/>
          <w:szCs w:val="22"/>
        </w:rPr>
        <w:lastRenderedPageBreak/>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2E10DC">
        <w:rPr>
          <w:sz w:val="22"/>
          <w:szCs w:val="22"/>
        </w:rPr>
        <w:t>ии у ю</w:t>
      </w:r>
      <w:proofErr w:type="gramEnd"/>
      <w:r w:rsidRPr="002E10DC">
        <w:rPr>
          <w:sz w:val="22"/>
          <w:szCs w:val="22"/>
        </w:rPr>
        <w:t>ридического лица, индивидуального предпринимателя соответствующих прав, предусмотренных действующим законодательством;</w:t>
      </w:r>
    </w:p>
    <w:p w:rsidR="00710BCF" w:rsidRPr="002E10DC" w:rsidRDefault="00710BCF" w:rsidP="00BE407F">
      <w:pPr>
        <w:pStyle w:val="24"/>
        <w:numPr>
          <w:ilvl w:val="0"/>
          <w:numId w:val="26"/>
        </w:numPr>
        <w:shd w:val="clear" w:color="auto" w:fill="auto"/>
        <w:tabs>
          <w:tab w:val="left" w:pos="1076"/>
        </w:tabs>
        <w:spacing w:before="0" w:after="0" w:line="240" w:lineRule="auto"/>
        <w:ind w:right="16"/>
        <w:rPr>
          <w:sz w:val="22"/>
          <w:szCs w:val="22"/>
        </w:rPr>
      </w:pPr>
      <w:r w:rsidRPr="002E10DC">
        <w:rPr>
          <w:sz w:val="22"/>
          <w:szCs w:val="22"/>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2E10DC">
        <w:rPr>
          <w:sz w:val="22"/>
          <w:szCs w:val="22"/>
        </w:rPr>
        <w:t>саморегулируемой</w:t>
      </w:r>
      <w:proofErr w:type="spellEnd"/>
      <w:r w:rsidRPr="002E10DC">
        <w:rPr>
          <w:sz w:val="22"/>
          <w:szCs w:val="22"/>
        </w:rPr>
        <w:t xml:space="preserve"> организацией в установленном порядке;</w:t>
      </w:r>
    </w:p>
    <w:p w:rsidR="00710BCF" w:rsidRPr="002E10DC" w:rsidRDefault="00710BCF" w:rsidP="00BE407F">
      <w:pPr>
        <w:pStyle w:val="24"/>
        <w:numPr>
          <w:ilvl w:val="0"/>
          <w:numId w:val="26"/>
        </w:numPr>
        <w:shd w:val="clear" w:color="auto" w:fill="auto"/>
        <w:tabs>
          <w:tab w:val="left" w:pos="1076"/>
        </w:tabs>
        <w:spacing w:before="0" w:after="0" w:line="240" w:lineRule="auto"/>
        <w:ind w:right="16"/>
        <w:rPr>
          <w:sz w:val="22"/>
          <w:szCs w:val="22"/>
        </w:rPr>
      </w:pPr>
      <w:r w:rsidRPr="002E10DC">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0,5 м (по высоте);</w:t>
      </w:r>
    </w:p>
    <w:p w:rsidR="00710BCF" w:rsidRPr="002E10DC" w:rsidRDefault="00710BCF" w:rsidP="00BE407F">
      <w:pPr>
        <w:pStyle w:val="24"/>
        <w:shd w:val="clear" w:color="auto" w:fill="auto"/>
        <w:tabs>
          <w:tab w:val="left" w:pos="8882"/>
        </w:tabs>
        <w:spacing w:before="0" w:after="0" w:line="240" w:lineRule="auto"/>
        <w:ind w:right="16" w:firstLine="426"/>
        <w:rPr>
          <w:sz w:val="22"/>
          <w:szCs w:val="22"/>
        </w:rPr>
      </w:pPr>
      <w:r w:rsidRPr="002E10DC">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710BCF" w:rsidRPr="002E10DC" w:rsidRDefault="00710BCF" w:rsidP="00BE407F">
      <w:pPr>
        <w:pStyle w:val="24"/>
        <w:numPr>
          <w:ilvl w:val="0"/>
          <w:numId w:val="23"/>
        </w:numPr>
        <w:shd w:val="clear" w:color="auto" w:fill="auto"/>
        <w:tabs>
          <w:tab w:val="left" w:pos="1080"/>
        </w:tabs>
        <w:spacing w:before="0" w:after="0" w:line="240" w:lineRule="auto"/>
        <w:ind w:right="16"/>
        <w:rPr>
          <w:sz w:val="22"/>
          <w:szCs w:val="22"/>
        </w:rPr>
      </w:pPr>
      <w:proofErr w:type="gramStart"/>
      <w:r w:rsidRPr="002E10DC">
        <w:rPr>
          <w:sz w:val="22"/>
          <w:szCs w:val="22"/>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710BCF" w:rsidRPr="002E10DC" w:rsidRDefault="00710BCF" w:rsidP="00BE407F">
      <w:pPr>
        <w:pStyle w:val="24"/>
        <w:shd w:val="clear" w:color="auto" w:fill="auto"/>
        <w:spacing w:before="0" w:after="0" w:line="240" w:lineRule="auto"/>
        <w:ind w:right="16" w:firstLine="426"/>
        <w:rPr>
          <w:sz w:val="22"/>
          <w:szCs w:val="22"/>
        </w:rPr>
      </w:pPr>
      <w:r w:rsidRPr="002E10DC">
        <w:rPr>
          <w:sz w:val="22"/>
          <w:szCs w:val="22"/>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710BCF" w:rsidRPr="002E10DC" w:rsidRDefault="00710BCF" w:rsidP="00BE407F">
      <w:pPr>
        <w:pStyle w:val="24"/>
        <w:numPr>
          <w:ilvl w:val="0"/>
          <w:numId w:val="23"/>
        </w:numPr>
        <w:shd w:val="clear" w:color="auto" w:fill="auto"/>
        <w:tabs>
          <w:tab w:val="left" w:pos="1080"/>
        </w:tabs>
        <w:spacing w:before="0" w:after="0" w:line="240" w:lineRule="auto"/>
        <w:ind w:right="16"/>
        <w:rPr>
          <w:sz w:val="22"/>
          <w:szCs w:val="22"/>
        </w:rPr>
      </w:pPr>
      <w:r w:rsidRPr="002E10DC">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710BCF" w:rsidRPr="002E10DC" w:rsidRDefault="00710BCF" w:rsidP="00BE407F">
      <w:pPr>
        <w:pStyle w:val="24"/>
        <w:numPr>
          <w:ilvl w:val="0"/>
          <w:numId w:val="23"/>
        </w:numPr>
        <w:shd w:val="clear" w:color="auto" w:fill="auto"/>
        <w:tabs>
          <w:tab w:val="left" w:pos="1099"/>
        </w:tabs>
        <w:spacing w:before="0" w:after="0" w:line="240" w:lineRule="auto"/>
        <w:ind w:right="16"/>
        <w:rPr>
          <w:sz w:val="22"/>
          <w:szCs w:val="22"/>
        </w:rPr>
      </w:pPr>
      <w:r w:rsidRPr="002E10DC">
        <w:rPr>
          <w:sz w:val="22"/>
          <w:szCs w:val="22"/>
        </w:rPr>
        <w:t>Запрещается:</w:t>
      </w:r>
    </w:p>
    <w:p w:rsidR="00710BCF" w:rsidRPr="002E10DC" w:rsidRDefault="00710BCF" w:rsidP="00BE407F">
      <w:pPr>
        <w:pStyle w:val="24"/>
        <w:numPr>
          <w:ilvl w:val="0"/>
          <w:numId w:val="27"/>
        </w:numPr>
        <w:shd w:val="clear" w:color="auto" w:fill="auto"/>
        <w:tabs>
          <w:tab w:val="left" w:pos="1080"/>
        </w:tabs>
        <w:spacing w:before="0" w:after="0" w:line="240" w:lineRule="auto"/>
        <w:ind w:right="16"/>
        <w:rPr>
          <w:sz w:val="22"/>
          <w:szCs w:val="22"/>
        </w:rPr>
      </w:pPr>
      <w:r w:rsidRPr="002E10DC">
        <w:rPr>
          <w:sz w:val="22"/>
          <w:szCs w:val="22"/>
        </w:rPr>
        <w:t>размещение вывески и ее элементов на ограждающих конструкциях (заборах, шлагбаумах, иных конструкциях);</w:t>
      </w:r>
    </w:p>
    <w:p w:rsidR="00710BCF" w:rsidRPr="002E10DC" w:rsidRDefault="00710BCF" w:rsidP="00BE407F">
      <w:pPr>
        <w:pStyle w:val="24"/>
        <w:numPr>
          <w:ilvl w:val="0"/>
          <w:numId w:val="27"/>
        </w:numPr>
        <w:shd w:val="clear" w:color="auto" w:fill="auto"/>
        <w:tabs>
          <w:tab w:val="left" w:pos="1080"/>
        </w:tabs>
        <w:spacing w:before="0" w:after="0" w:line="240" w:lineRule="auto"/>
        <w:ind w:right="16"/>
        <w:rPr>
          <w:sz w:val="22"/>
          <w:szCs w:val="22"/>
        </w:rPr>
      </w:pPr>
      <w:r w:rsidRPr="002E10DC">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710BCF" w:rsidRPr="002E10DC" w:rsidRDefault="00710BCF" w:rsidP="00BE407F">
      <w:pPr>
        <w:pStyle w:val="24"/>
        <w:numPr>
          <w:ilvl w:val="0"/>
          <w:numId w:val="27"/>
        </w:numPr>
        <w:shd w:val="clear" w:color="auto" w:fill="auto"/>
        <w:tabs>
          <w:tab w:val="left" w:pos="1080"/>
        </w:tabs>
        <w:spacing w:before="0" w:after="0" w:line="240" w:lineRule="auto"/>
        <w:ind w:right="16"/>
        <w:rPr>
          <w:sz w:val="22"/>
          <w:szCs w:val="22"/>
        </w:rPr>
      </w:pPr>
      <w:r w:rsidRPr="002E10DC">
        <w:rPr>
          <w:sz w:val="22"/>
          <w:szCs w:val="22"/>
        </w:rPr>
        <w:t>размещение вывески с нанесением на поверхность стены букв, знаков и декоративных элементов способом покраски или аппликации;</w:t>
      </w:r>
    </w:p>
    <w:p w:rsidR="00710BCF" w:rsidRPr="002E10DC" w:rsidRDefault="00710BCF" w:rsidP="00BE407F">
      <w:pPr>
        <w:pStyle w:val="24"/>
        <w:numPr>
          <w:ilvl w:val="0"/>
          <w:numId w:val="27"/>
        </w:numPr>
        <w:shd w:val="clear" w:color="auto" w:fill="auto"/>
        <w:tabs>
          <w:tab w:val="left" w:pos="1080"/>
        </w:tabs>
        <w:spacing w:before="0" w:after="0" w:line="240" w:lineRule="auto"/>
        <w:ind w:right="16"/>
        <w:rPr>
          <w:sz w:val="22"/>
          <w:szCs w:val="22"/>
        </w:rPr>
      </w:pPr>
      <w:r w:rsidRPr="002E10DC">
        <w:rPr>
          <w:sz w:val="22"/>
          <w:szCs w:val="22"/>
        </w:rPr>
        <w:t>размещение вывески, не соответствующей единой системе осей фасада;</w:t>
      </w:r>
    </w:p>
    <w:p w:rsidR="00710BCF" w:rsidRPr="002E10DC" w:rsidRDefault="00710BCF" w:rsidP="00BE407F">
      <w:pPr>
        <w:pStyle w:val="24"/>
        <w:numPr>
          <w:ilvl w:val="0"/>
          <w:numId w:val="27"/>
        </w:numPr>
        <w:shd w:val="clear" w:color="auto" w:fill="auto"/>
        <w:tabs>
          <w:tab w:val="left" w:pos="1248"/>
        </w:tabs>
        <w:spacing w:before="0" w:after="0" w:line="240" w:lineRule="auto"/>
        <w:ind w:right="16"/>
        <w:rPr>
          <w:sz w:val="22"/>
          <w:szCs w:val="22"/>
        </w:rPr>
      </w:pPr>
      <w:r w:rsidRPr="002E10DC">
        <w:rPr>
          <w:sz w:val="22"/>
          <w:szCs w:val="22"/>
        </w:rPr>
        <w:t>производить смену изображений на вывесках с заездом автотранспорта на объекты благоустройства;</w:t>
      </w:r>
    </w:p>
    <w:p w:rsidR="00710BCF" w:rsidRPr="002E10DC" w:rsidRDefault="00710BCF" w:rsidP="00BE407F">
      <w:pPr>
        <w:pStyle w:val="24"/>
        <w:numPr>
          <w:ilvl w:val="0"/>
          <w:numId w:val="27"/>
        </w:numPr>
        <w:shd w:val="clear" w:color="auto" w:fill="auto"/>
        <w:tabs>
          <w:tab w:val="left" w:pos="1080"/>
        </w:tabs>
        <w:spacing w:before="0" w:after="0" w:line="240" w:lineRule="auto"/>
        <w:ind w:right="16"/>
        <w:rPr>
          <w:sz w:val="22"/>
          <w:szCs w:val="22"/>
        </w:rPr>
      </w:pPr>
      <w:r w:rsidRPr="002E10DC">
        <w:rPr>
          <w:sz w:val="22"/>
          <w:szCs w:val="22"/>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710BCF" w:rsidRPr="002E10DC" w:rsidRDefault="00710BCF" w:rsidP="00BE407F">
      <w:pPr>
        <w:pStyle w:val="24"/>
        <w:numPr>
          <w:ilvl w:val="0"/>
          <w:numId w:val="27"/>
        </w:numPr>
        <w:shd w:val="clear" w:color="auto" w:fill="auto"/>
        <w:spacing w:before="0" w:after="0" w:line="240" w:lineRule="auto"/>
        <w:ind w:right="16"/>
        <w:rPr>
          <w:sz w:val="22"/>
          <w:szCs w:val="22"/>
        </w:rPr>
      </w:pPr>
      <w:r w:rsidRPr="002E10DC">
        <w:rPr>
          <w:sz w:val="22"/>
          <w:szCs w:val="22"/>
        </w:rPr>
        <w:t>размещать вывески с отклонением от проектной документации.</w:t>
      </w:r>
    </w:p>
    <w:p w:rsidR="00710BCF" w:rsidRPr="002E10DC" w:rsidRDefault="00710BCF" w:rsidP="00BE407F">
      <w:pPr>
        <w:pStyle w:val="24"/>
        <w:numPr>
          <w:ilvl w:val="0"/>
          <w:numId w:val="23"/>
        </w:numPr>
        <w:shd w:val="clear" w:color="auto" w:fill="auto"/>
        <w:tabs>
          <w:tab w:val="left" w:pos="1248"/>
        </w:tabs>
        <w:spacing w:before="0" w:after="0" w:line="240" w:lineRule="auto"/>
        <w:ind w:right="16"/>
        <w:rPr>
          <w:sz w:val="22"/>
          <w:szCs w:val="22"/>
        </w:rPr>
      </w:pPr>
      <w:r w:rsidRPr="002E10DC">
        <w:rPr>
          <w:sz w:val="22"/>
          <w:szCs w:val="22"/>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2E10DC">
        <w:rPr>
          <w:sz w:val="22"/>
          <w:szCs w:val="22"/>
        </w:rPr>
        <w:t>газосветовых</w:t>
      </w:r>
      <w:proofErr w:type="spellEnd"/>
      <w:r w:rsidRPr="002E10DC">
        <w:rPr>
          <w:sz w:val="22"/>
          <w:szCs w:val="22"/>
        </w:rPr>
        <w:t xml:space="preserve"> трубок и электроламп. В случае неисправности отдельных знаков вывески она выключается полностью.</w:t>
      </w:r>
    </w:p>
    <w:p w:rsidR="00710BCF" w:rsidRPr="002E10DC" w:rsidRDefault="00710BCF" w:rsidP="00BE407F">
      <w:pPr>
        <w:pStyle w:val="34"/>
        <w:keepNext/>
        <w:keepLines/>
        <w:shd w:val="clear" w:color="auto" w:fill="auto"/>
        <w:spacing w:before="0" w:after="313" w:line="240" w:lineRule="auto"/>
        <w:ind w:right="16" w:firstLine="426"/>
        <w:rPr>
          <w:sz w:val="22"/>
          <w:szCs w:val="22"/>
        </w:rPr>
      </w:pPr>
      <w:bookmarkStart w:id="11" w:name="bookmark13"/>
      <w:r w:rsidRPr="002E10DC">
        <w:rPr>
          <w:sz w:val="22"/>
          <w:szCs w:val="22"/>
        </w:rPr>
        <w:t>Статья 11. Некапитальные нестационарные сооружения</w:t>
      </w:r>
      <w:bookmarkEnd w:id="11"/>
    </w:p>
    <w:p w:rsidR="00710BCF" w:rsidRPr="002E10DC" w:rsidRDefault="00710BCF" w:rsidP="00BE407F">
      <w:pPr>
        <w:pStyle w:val="24"/>
        <w:numPr>
          <w:ilvl w:val="0"/>
          <w:numId w:val="28"/>
        </w:numPr>
        <w:shd w:val="clear" w:color="auto" w:fill="auto"/>
        <w:tabs>
          <w:tab w:val="left" w:pos="1248"/>
        </w:tabs>
        <w:spacing w:before="0" w:after="0" w:line="240" w:lineRule="auto"/>
        <w:rPr>
          <w:sz w:val="22"/>
          <w:szCs w:val="22"/>
        </w:rPr>
      </w:pPr>
      <w:r w:rsidRPr="002E10DC">
        <w:rPr>
          <w:sz w:val="22"/>
          <w:szCs w:val="22"/>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 xml:space="preserve">Отделочные материалы сооружений должны отвечать </w:t>
      </w:r>
      <w:proofErr w:type="spellStart"/>
      <w:r w:rsidRPr="002E10DC">
        <w:rPr>
          <w:sz w:val="22"/>
          <w:szCs w:val="22"/>
        </w:rPr>
        <w:t>санитарно</w:t>
      </w:r>
      <w:r w:rsidRPr="002E10DC">
        <w:rPr>
          <w:sz w:val="22"/>
          <w:szCs w:val="22"/>
        </w:rPr>
        <w:softHyphen/>
        <w:t>гигиеническим</w:t>
      </w:r>
      <w:proofErr w:type="spellEnd"/>
      <w:r w:rsidRPr="002E10DC">
        <w:rPr>
          <w:sz w:val="22"/>
          <w:szCs w:val="22"/>
        </w:rPr>
        <w:t xml:space="preserve"> </w:t>
      </w:r>
      <w:r w:rsidRPr="002E10DC">
        <w:rPr>
          <w:sz w:val="22"/>
          <w:szCs w:val="22"/>
        </w:rPr>
        <w:lastRenderedPageBreak/>
        <w:t xml:space="preserve">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w:t>
      </w:r>
      <w:proofErr w:type="spellStart"/>
      <w:r w:rsidRPr="002E10DC">
        <w:rPr>
          <w:sz w:val="22"/>
          <w:szCs w:val="22"/>
        </w:rPr>
        <w:t>ударостойкие</w:t>
      </w:r>
      <w:proofErr w:type="spellEnd"/>
      <w:r w:rsidRPr="002E10DC">
        <w:rPr>
          <w:sz w:val="22"/>
          <w:szCs w:val="22"/>
        </w:rPr>
        <w:t xml:space="preserve"> материалы, безопасные упрочняющие многослойные пленочные покрытия, поликарбонатные стекла.</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Эскизный проект НТО содержит:</w:t>
      </w:r>
    </w:p>
    <w:p w:rsidR="00710BCF" w:rsidRPr="002E10DC" w:rsidRDefault="00710BCF" w:rsidP="00BE407F">
      <w:pPr>
        <w:pStyle w:val="24"/>
        <w:numPr>
          <w:ilvl w:val="0"/>
          <w:numId w:val="29"/>
        </w:numPr>
        <w:shd w:val="clear" w:color="auto" w:fill="auto"/>
        <w:tabs>
          <w:tab w:val="left" w:pos="1113"/>
        </w:tabs>
        <w:spacing w:before="0" w:after="0" w:line="240" w:lineRule="auto"/>
        <w:rPr>
          <w:sz w:val="22"/>
          <w:szCs w:val="22"/>
        </w:rPr>
      </w:pPr>
      <w:r w:rsidRPr="002E10DC">
        <w:rPr>
          <w:sz w:val="22"/>
          <w:szCs w:val="22"/>
        </w:rPr>
        <w:t>титульный лист;</w:t>
      </w:r>
    </w:p>
    <w:p w:rsidR="00710BCF" w:rsidRPr="002E10DC" w:rsidRDefault="00710BCF" w:rsidP="00BE407F">
      <w:pPr>
        <w:pStyle w:val="24"/>
        <w:numPr>
          <w:ilvl w:val="0"/>
          <w:numId w:val="29"/>
        </w:numPr>
        <w:shd w:val="clear" w:color="auto" w:fill="auto"/>
        <w:tabs>
          <w:tab w:val="left" w:pos="1077"/>
        </w:tabs>
        <w:spacing w:before="0" w:after="0" w:line="240" w:lineRule="auto"/>
        <w:rPr>
          <w:sz w:val="22"/>
          <w:szCs w:val="22"/>
        </w:rPr>
      </w:pPr>
      <w:r w:rsidRPr="002E10DC">
        <w:rPr>
          <w:sz w:val="22"/>
          <w:szCs w:val="22"/>
        </w:rPr>
        <w:t>текстовую часть - пояснительная записка, содержащая сведения об объекте:</w:t>
      </w:r>
    </w:p>
    <w:p w:rsidR="00710BCF" w:rsidRPr="002E10DC" w:rsidRDefault="00710BCF" w:rsidP="00BE407F">
      <w:pPr>
        <w:pStyle w:val="24"/>
        <w:numPr>
          <w:ilvl w:val="0"/>
          <w:numId w:val="6"/>
        </w:numPr>
        <w:shd w:val="clear" w:color="auto" w:fill="auto"/>
        <w:tabs>
          <w:tab w:val="left" w:pos="993"/>
          <w:tab w:val="left" w:pos="8912"/>
        </w:tabs>
        <w:spacing w:before="0" w:after="0" w:line="240" w:lineRule="auto"/>
        <w:rPr>
          <w:sz w:val="22"/>
          <w:szCs w:val="22"/>
        </w:rPr>
      </w:pPr>
      <w:r w:rsidRPr="002E10DC">
        <w:rPr>
          <w:sz w:val="22"/>
          <w:szCs w:val="22"/>
        </w:rPr>
        <w:t>местоположение;</w:t>
      </w:r>
      <w:r w:rsidRPr="002E10DC">
        <w:rPr>
          <w:sz w:val="22"/>
          <w:szCs w:val="22"/>
        </w:rPr>
        <w:tab/>
      </w:r>
    </w:p>
    <w:p w:rsidR="00710BCF" w:rsidRPr="002E10DC" w:rsidRDefault="00710BCF" w:rsidP="00BE407F">
      <w:pPr>
        <w:pStyle w:val="24"/>
        <w:numPr>
          <w:ilvl w:val="0"/>
          <w:numId w:val="6"/>
        </w:numPr>
        <w:shd w:val="clear" w:color="auto" w:fill="auto"/>
        <w:tabs>
          <w:tab w:val="left" w:pos="993"/>
        </w:tabs>
        <w:spacing w:before="0" w:after="0" w:line="240" w:lineRule="auto"/>
        <w:rPr>
          <w:sz w:val="22"/>
          <w:szCs w:val="22"/>
        </w:rPr>
      </w:pPr>
      <w:r w:rsidRPr="002E10DC">
        <w:rPr>
          <w:sz w:val="22"/>
          <w:szCs w:val="22"/>
        </w:rPr>
        <w:t>габаритные размеры;</w:t>
      </w:r>
    </w:p>
    <w:p w:rsidR="00710BCF" w:rsidRPr="002E10DC" w:rsidRDefault="00710BCF" w:rsidP="00BE407F">
      <w:pPr>
        <w:pStyle w:val="24"/>
        <w:numPr>
          <w:ilvl w:val="0"/>
          <w:numId w:val="6"/>
        </w:numPr>
        <w:shd w:val="clear" w:color="auto" w:fill="auto"/>
        <w:tabs>
          <w:tab w:val="left" w:pos="997"/>
        </w:tabs>
        <w:spacing w:before="0" w:after="0" w:line="240" w:lineRule="auto"/>
        <w:rPr>
          <w:sz w:val="22"/>
          <w:szCs w:val="22"/>
        </w:rPr>
      </w:pPr>
      <w:r w:rsidRPr="002E10DC">
        <w:rPr>
          <w:sz w:val="22"/>
          <w:szCs w:val="22"/>
        </w:rPr>
        <w:t>функциональное назначение;</w:t>
      </w:r>
    </w:p>
    <w:p w:rsidR="00710BCF" w:rsidRPr="002E10DC" w:rsidRDefault="00710BCF" w:rsidP="00BE407F">
      <w:pPr>
        <w:pStyle w:val="24"/>
        <w:numPr>
          <w:ilvl w:val="0"/>
          <w:numId w:val="6"/>
        </w:numPr>
        <w:shd w:val="clear" w:color="auto" w:fill="auto"/>
        <w:tabs>
          <w:tab w:val="left" w:pos="997"/>
        </w:tabs>
        <w:spacing w:before="0" w:after="0" w:line="240" w:lineRule="auto"/>
        <w:rPr>
          <w:sz w:val="22"/>
          <w:szCs w:val="22"/>
        </w:rPr>
      </w:pPr>
      <w:r w:rsidRPr="002E10DC">
        <w:rPr>
          <w:sz w:val="22"/>
          <w:szCs w:val="22"/>
        </w:rPr>
        <w:t>описание фасадов и характеристика архитектуры НТО;</w:t>
      </w:r>
    </w:p>
    <w:p w:rsidR="00710BCF" w:rsidRPr="002E10DC" w:rsidRDefault="00710BCF" w:rsidP="00BE407F">
      <w:pPr>
        <w:pStyle w:val="24"/>
        <w:numPr>
          <w:ilvl w:val="0"/>
          <w:numId w:val="29"/>
        </w:numPr>
        <w:shd w:val="clear" w:color="auto" w:fill="auto"/>
        <w:tabs>
          <w:tab w:val="left" w:pos="1141"/>
        </w:tabs>
        <w:spacing w:before="0" w:after="0" w:line="240" w:lineRule="auto"/>
        <w:rPr>
          <w:sz w:val="22"/>
          <w:szCs w:val="22"/>
        </w:rPr>
      </w:pPr>
      <w:r w:rsidRPr="002E10DC">
        <w:rPr>
          <w:sz w:val="22"/>
          <w:szCs w:val="22"/>
        </w:rPr>
        <w:t>графическая часть, включающая:</w:t>
      </w:r>
    </w:p>
    <w:p w:rsidR="00710BCF" w:rsidRPr="002E10DC" w:rsidRDefault="00710BCF" w:rsidP="00BE407F">
      <w:pPr>
        <w:pStyle w:val="24"/>
        <w:numPr>
          <w:ilvl w:val="0"/>
          <w:numId w:val="6"/>
        </w:numPr>
        <w:shd w:val="clear" w:color="auto" w:fill="auto"/>
        <w:tabs>
          <w:tab w:val="left" w:pos="953"/>
        </w:tabs>
        <w:spacing w:before="0" w:after="0" w:line="240" w:lineRule="auto"/>
        <w:rPr>
          <w:sz w:val="22"/>
          <w:szCs w:val="22"/>
        </w:rPr>
      </w:pPr>
      <w:r w:rsidRPr="002E10DC">
        <w:rPr>
          <w:sz w:val="22"/>
          <w:szCs w:val="22"/>
        </w:rPr>
        <w:t>ситуационный план в масштабе 1:5 000 с указанием места размещения земельного участка на карте села;</w:t>
      </w:r>
    </w:p>
    <w:p w:rsidR="00710BCF" w:rsidRPr="002E10DC" w:rsidRDefault="00710BCF" w:rsidP="00BE407F">
      <w:pPr>
        <w:pStyle w:val="24"/>
        <w:numPr>
          <w:ilvl w:val="0"/>
          <w:numId w:val="6"/>
        </w:numPr>
        <w:shd w:val="clear" w:color="auto" w:fill="auto"/>
        <w:tabs>
          <w:tab w:val="left" w:pos="953"/>
        </w:tabs>
        <w:spacing w:before="0" w:after="0" w:line="240" w:lineRule="auto"/>
        <w:rPr>
          <w:sz w:val="22"/>
          <w:szCs w:val="22"/>
        </w:rPr>
      </w:pPr>
      <w:r w:rsidRPr="002E10DC">
        <w:rPr>
          <w:sz w:val="22"/>
          <w:szCs w:val="22"/>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710BCF" w:rsidRPr="002E10DC" w:rsidRDefault="00710BCF" w:rsidP="00BE407F">
      <w:pPr>
        <w:pStyle w:val="24"/>
        <w:numPr>
          <w:ilvl w:val="0"/>
          <w:numId w:val="6"/>
        </w:numPr>
        <w:shd w:val="clear" w:color="auto" w:fill="auto"/>
        <w:tabs>
          <w:tab w:val="left" w:pos="997"/>
        </w:tabs>
        <w:spacing w:before="0" w:after="0" w:line="240" w:lineRule="auto"/>
        <w:rPr>
          <w:sz w:val="22"/>
          <w:szCs w:val="22"/>
        </w:rPr>
      </w:pPr>
      <w:proofErr w:type="gramStart"/>
      <w:r w:rsidRPr="002E10DC">
        <w:rPr>
          <w:sz w:val="22"/>
          <w:szCs w:val="22"/>
        </w:rPr>
        <w:t>план НТО, выполненный в масштабе 1:50, с указанием основных</w:t>
      </w:r>
      <w:proofErr w:type="gramEnd"/>
    </w:p>
    <w:p w:rsidR="00710BCF" w:rsidRPr="002E10DC" w:rsidRDefault="00710BCF" w:rsidP="00BE407F">
      <w:pPr>
        <w:pStyle w:val="24"/>
        <w:shd w:val="clear" w:color="auto" w:fill="auto"/>
        <w:tabs>
          <w:tab w:val="left" w:pos="8912"/>
        </w:tabs>
        <w:spacing w:before="0" w:after="0" w:line="240" w:lineRule="auto"/>
        <w:rPr>
          <w:sz w:val="22"/>
          <w:szCs w:val="22"/>
        </w:rPr>
      </w:pPr>
      <w:r w:rsidRPr="002E10DC">
        <w:rPr>
          <w:sz w:val="22"/>
          <w:szCs w:val="22"/>
        </w:rPr>
        <w:t>габаритных размеров;</w:t>
      </w:r>
      <w:r w:rsidRPr="002E10DC">
        <w:rPr>
          <w:sz w:val="22"/>
          <w:szCs w:val="22"/>
        </w:rPr>
        <w:tab/>
      </w:r>
    </w:p>
    <w:p w:rsidR="00710BCF" w:rsidRPr="002E10DC" w:rsidRDefault="00710BCF" w:rsidP="00BE407F">
      <w:pPr>
        <w:pStyle w:val="24"/>
        <w:numPr>
          <w:ilvl w:val="0"/>
          <w:numId w:val="6"/>
        </w:numPr>
        <w:shd w:val="clear" w:color="auto" w:fill="auto"/>
        <w:tabs>
          <w:tab w:val="left" w:pos="953"/>
        </w:tabs>
        <w:spacing w:before="0" w:after="0" w:line="240" w:lineRule="auto"/>
        <w:rPr>
          <w:sz w:val="22"/>
          <w:szCs w:val="22"/>
        </w:rPr>
      </w:pPr>
      <w:r w:rsidRPr="002E10DC">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710BCF" w:rsidRPr="002E10DC" w:rsidRDefault="00710BCF" w:rsidP="00BE407F">
      <w:pPr>
        <w:pStyle w:val="24"/>
        <w:numPr>
          <w:ilvl w:val="0"/>
          <w:numId w:val="6"/>
        </w:numPr>
        <w:shd w:val="clear" w:color="auto" w:fill="auto"/>
        <w:tabs>
          <w:tab w:val="left" w:pos="978"/>
        </w:tabs>
        <w:spacing w:before="0" w:after="0" w:line="240" w:lineRule="auto"/>
        <w:rPr>
          <w:sz w:val="22"/>
          <w:szCs w:val="22"/>
        </w:rPr>
      </w:pPr>
      <w:r w:rsidRPr="002E10DC">
        <w:rPr>
          <w:sz w:val="22"/>
          <w:szCs w:val="22"/>
        </w:rPr>
        <w:t xml:space="preserve">материалы </w:t>
      </w:r>
      <w:proofErr w:type="spellStart"/>
      <w:r w:rsidRPr="002E10DC">
        <w:rPr>
          <w:sz w:val="22"/>
          <w:szCs w:val="22"/>
        </w:rPr>
        <w:t>фотофиксации</w:t>
      </w:r>
      <w:proofErr w:type="spellEnd"/>
      <w:r w:rsidRPr="002E10DC">
        <w:rPr>
          <w:sz w:val="22"/>
          <w:szCs w:val="22"/>
        </w:rPr>
        <w:t xml:space="preserve"> территории участка до начала работ по установке нового НТО.</w:t>
      </w:r>
    </w:p>
    <w:p w:rsidR="00710BCF" w:rsidRPr="002E10DC" w:rsidRDefault="00710BCF" w:rsidP="00BE407F">
      <w:pPr>
        <w:pStyle w:val="24"/>
        <w:shd w:val="clear" w:color="auto" w:fill="auto"/>
        <w:spacing w:before="0" w:after="0" w:line="240" w:lineRule="auto"/>
        <w:ind w:firstLine="740"/>
        <w:rPr>
          <w:sz w:val="22"/>
          <w:szCs w:val="22"/>
        </w:rPr>
      </w:pPr>
      <w:r w:rsidRPr="002E10DC">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710BCF" w:rsidRPr="002E10DC" w:rsidRDefault="00710BCF" w:rsidP="00BE407F">
      <w:pPr>
        <w:pStyle w:val="24"/>
        <w:shd w:val="clear" w:color="auto" w:fill="auto"/>
        <w:spacing w:before="0" w:after="0" w:line="240" w:lineRule="auto"/>
        <w:ind w:firstLine="740"/>
        <w:rPr>
          <w:sz w:val="22"/>
          <w:szCs w:val="22"/>
        </w:rPr>
      </w:pPr>
      <w:r w:rsidRPr="002E10DC">
        <w:rPr>
          <w:sz w:val="22"/>
          <w:szCs w:val="22"/>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710BCF" w:rsidRPr="002E10DC" w:rsidRDefault="00710BCF" w:rsidP="00BE407F">
      <w:pPr>
        <w:pStyle w:val="24"/>
        <w:shd w:val="clear" w:color="auto" w:fill="auto"/>
        <w:spacing w:before="0" w:after="0" w:line="240" w:lineRule="auto"/>
        <w:ind w:firstLine="740"/>
        <w:rPr>
          <w:sz w:val="22"/>
          <w:szCs w:val="22"/>
        </w:rPr>
      </w:pPr>
      <w:r w:rsidRPr="002E10DC">
        <w:rPr>
          <w:sz w:val="22"/>
          <w:szCs w:val="22"/>
        </w:rPr>
        <w:t xml:space="preserve">При проектировании </w:t>
      </w:r>
      <w:proofErr w:type="spellStart"/>
      <w:r w:rsidRPr="002E10DC">
        <w:rPr>
          <w:sz w:val="22"/>
          <w:szCs w:val="22"/>
        </w:rPr>
        <w:t>мини-маркетов</w:t>
      </w:r>
      <w:proofErr w:type="spellEnd"/>
      <w:r w:rsidRPr="002E10DC">
        <w:rPr>
          <w:sz w:val="22"/>
          <w:szCs w:val="22"/>
        </w:rPr>
        <w:t>, мини-рынков, торговых рядов обязательно применение быстровозводимых модульных комплексов, выполненных из легких конструкций.</w:t>
      </w:r>
    </w:p>
    <w:p w:rsidR="00710BCF" w:rsidRPr="002E10DC" w:rsidRDefault="00710BCF" w:rsidP="00BE407F">
      <w:pPr>
        <w:pStyle w:val="24"/>
        <w:numPr>
          <w:ilvl w:val="0"/>
          <w:numId w:val="28"/>
        </w:numPr>
        <w:shd w:val="clear" w:color="auto" w:fill="auto"/>
        <w:tabs>
          <w:tab w:val="left" w:pos="1174"/>
        </w:tabs>
        <w:spacing w:before="0" w:after="0" w:line="240" w:lineRule="auto"/>
        <w:rPr>
          <w:sz w:val="22"/>
          <w:szCs w:val="22"/>
        </w:rPr>
      </w:pPr>
      <w:r w:rsidRPr="002E10DC">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710BCF" w:rsidRPr="002E10DC" w:rsidRDefault="00710BCF" w:rsidP="00BE407F">
      <w:pPr>
        <w:pStyle w:val="24"/>
        <w:numPr>
          <w:ilvl w:val="0"/>
          <w:numId w:val="28"/>
        </w:numPr>
        <w:shd w:val="clear" w:color="auto" w:fill="auto"/>
        <w:tabs>
          <w:tab w:val="left" w:pos="1038"/>
        </w:tabs>
        <w:spacing w:before="0" w:after="0" w:line="240" w:lineRule="auto"/>
        <w:rPr>
          <w:sz w:val="22"/>
          <w:szCs w:val="22"/>
        </w:rPr>
      </w:pPr>
      <w:r w:rsidRPr="002E10DC">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710BCF" w:rsidRPr="002E10DC" w:rsidRDefault="00710BCF" w:rsidP="00BE407F">
      <w:pPr>
        <w:pStyle w:val="24"/>
        <w:numPr>
          <w:ilvl w:val="0"/>
          <w:numId w:val="30"/>
        </w:numPr>
        <w:shd w:val="clear" w:color="auto" w:fill="auto"/>
        <w:tabs>
          <w:tab w:val="left" w:pos="1174"/>
        </w:tabs>
        <w:spacing w:before="0" w:after="0" w:line="240" w:lineRule="auto"/>
        <w:rPr>
          <w:sz w:val="22"/>
          <w:szCs w:val="22"/>
        </w:rPr>
      </w:pPr>
      <w:r w:rsidRPr="002E10DC">
        <w:rPr>
          <w:sz w:val="22"/>
          <w:szCs w:val="22"/>
        </w:rPr>
        <w:t xml:space="preserve">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w:t>
      </w:r>
      <w:r w:rsidRPr="002E10DC">
        <w:rPr>
          <w:sz w:val="22"/>
          <w:szCs w:val="22"/>
        </w:rPr>
        <w:lastRenderedPageBreak/>
        <w:t>жилых и общественных зданий и витрин стационарных торговых объектов, 3 метров от ствола дерева, 1,5 метров от внешней границы кроны кустарника;</w:t>
      </w:r>
    </w:p>
    <w:p w:rsidR="00710BCF" w:rsidRPr="002E10DC" w:rsidRDefault="00710BCF" w:rsidP="00BE407F">
      <w:pPr>
        <w:pStyle w:val="24"/>
        <w:numPr>
          <w:ilvl w:val="0"/>
          <w:numId w:val="30"/>
        </w:numPr>
        <w:shd w:val="clear" w:color="auto" w:fill="auto"/>
        <w:tabs>
          <w:tab w:val="left" w:pos="1174"/>
        </w:tabs>
        <w:spacing w:before="0" w:after="0" w:line="240" w:lineRule="auto"/>
        <w:rPr>
          <w:sz w:val="22"/>
          <w:szCs w:val="22"/>
        </w:rPr>
      </w:pPr>
      <w:r w:rsidRPr="002E10DC">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710BCF" w:rsidRPr="002E10DC" w:rsidRDefault="00710BCF" w:rsidP="00BE407F">
      <w:pPr>
        <w:pStyle w:val="24"/>
        <w:numPr>
          <w:ilvl w:val="0"/>
          <w:numId w:val="30"/>
        </w:numPr>
        <w:shd w:val="clear" w:color="auto" w:fill="auto"/>
        <w:tabs>
          <w:tab w:val="left" w:pos="1089"/>
        </w:tabs>
        <w:spacing w:before="0" w:after="0" w:line="240" w:lineRule="auto"/>
        <w:rPr>
          <w:sz w:val="22"/>
          <w:szCs w:val="22"/>
        </w:rPr>
      </w:pPr>
      <w:r w:rsidRPr="002E10DC">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710BCF" w:rsidRPr="002E10DC" w:rsidRDefault="00710BCF" w:rsidP="00BE407F">
      <w:pPr>
        <w:pStyle w:val="24"/>
        <w:numPr>
          <w:ilvl w:val="0"/>
          <w:numId w:val="30"/>
        </w:numPr>
        <w:shd w:val="clear" w:color="auto" w:fill="auto"/>
        <w:tabs>
          <w:tab w:val="left" w:pos="1089"/>
        </w:tabs>
        <w:spacing w:before="0" w:after="0" w:line="240" w:lineRule="auto"/>
        <w:rPr>
          <w:sz w:val="22"/>
          <w:szCs w:val="22"/>
        </w:rPr>
      </w:pPr>
      <w:proofErr w:type="gramStart"/>
      <w:r w:rsidRPr="002E10DC">
        <w:rPr>
          <w:sz w:val="22"/>
          <w:szCs w:val="22"/>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710BCF" w:rsidRPr="002E10DC" w:rsidRDefault="00710BCF" w:rsidP="00BE407F">
      <w:pPr>
        <w:pStyle w:val="24"/>
        <w:numPr>
          <w:ilvl w:val="0"/>
          <w:numId w:val="30"/>
        </w:numPr>
        <w:shd w:val="clear" w:color="auto" w:fill="auto"/>
        <w:tabs>
          <w:tab w:val="left" w:pos="1089"/>
        </w:tabs>
        <w:spacing w:before="0" w:after="0" w:line="240" w:lineRule="auto"/>
        <w:rPr>
          <w:sz w:val="22"/>
          <w:szCs w:val="22"/>
        </w:rPr>
      </w:pPr>
      <w:r w:rsidRPr="002E10DC">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710BCF" w:rsidRPr="002E10DC" w:rsidRDefault="00710BCF" w:rsidP="00BE407F">
      <w:pPr>
        <w:pStyle w:val="24"/>
        <w:numPr>
          <w:ilvl w:val="0"/>
          <w:numId w:val="30"/>
        </w:numPr>
        <w:shd w:val="clear" w:color="auto" w:fill="auto"/>
        <w:tabs>
          <w:tab w:val="left" w:pos="1089"/>
        </w:tabs>
        <w:spacing w:before="0" w:after="0" w:line="240" w:lineRule="auto"/>
        <w:rPr>
          <w:sz w:val="22"/>
          <w:szCs w:val="22"/>
        </w:rPr>
      </w:pPr>
      <w:r w:rsidRPr="002E10DC">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710BCF" w:rsidRPr="002E10DC" w:rsidRDefault="00710BCF" w:rsidP="00BE407F">
      <w:pPr>
        <w:pStyle w:val="24"/>
        <w:numPr>
          <w:ilvl w:val="0"/>
          <w:numId w:val="30"/>
        </w:numPr>
        <w:shd w:val="clear" w:color="auto" w:fill="auto"/>
        <w:tabs>
          <w:tab w:val="left" w:pos="1101"/>
        </w:tabs>
        <w:spacing w:before="0" w:after="0" w:line="240" w:lineRule="auto"/>
        <w:rPr>
          <w:sz w:val="22"/>
          <w:szCs w:val="22"/>
        </w:rPr>
      </w:pPr>
      <w:r w:rsidRPr="002E10DC">
        <w:rPr>
          <w:sz w:val="22"/>
          <w:szCs w:val="22"/>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10BCF" w:rsidRPr="002E10DC" w:rsidRDefault="00710BCF" w:rsidP="00BE407F">
      <w:pPr>
        <w:pStyle w:val="24"/>
        <w:numPr>
          <w:ilvl w:val="0"/>
          <w:numId w:val="28"/>
        </w:numPr>
        <w:shd w:val="clear" w:color="auto" w:fill="auto"/>
        <w:tabs>
          <w:tab w:val="left" w:pos="1089"/>
        </w:tabs>
        <w:spacing w:before="0" w:after="0" w:line="240" w:lineRule="auto"/>
        <w:rPr>
          <w:sz w:val="22"/>
          <w:szCs w:val="22"/>
        </w:rPr>
      </w:pPr>
      <w:r w:rsidRPr="002E10DC">
        <w:rPr>
          <w:sz w:val="22"/>
          <w:szCs w:val="22"/>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710BCF" w:rsidRPr="002E10DC" w:rsidRDefault="00710BCF" w:rsidP="00BE407F">
      <w:pPr>
        <w:pStyle w:val="24"/>
        <w:numPr>
          <w:ilvl w:val="0"/>
          <w:numId w:val="28"/>
        </w:numPr>
        <w:shd w:val="clear" w:color="auto" w:fill="auto"/>
        <w:tabs>
          <w:tab w:val="left" w:pos="1089"/>
        </w:tabs>
        <w:spacing w:before="0" w:after="0" w:line="240" w:lineRule="auto"/>
        <w:rPr>
          <w:sz w:val="22"/>
          <w:szCs w:val="22"/>
        </w:rPr>
      </w:pPr>
      <w:r w:rsidRPr="002E10DC">
        <w:rPr>
          <w:sz w:val="22"/>
          <w:szCs w:val="22"/>
        </w:rPr>
        <w:t>Запрещается:</w:t>
      </w:r>
    </w:p>
    <w:p w:rsidR="00710BCF" w:rsidRPr="002E10DC" w:rsidRDefault="00710BCF" w:rsidP="00BE407F">
      <w:pPr>
        <w:pStyle w:val="24"/>
        <w:numPr>
          <w:ilvl w:val="0"/>
          <w:numId w:val="31"/>
        </w:numPr>
        <w:shd w:val="clear" w:color="auto" w:fill="auto"/>
        <w:tabs>
          <w:tab w:val="left" w:pos="1089"/>
        </w:tabs>
        <w:spacing w:before="0" w:after="0" w:line="240" w:lineRule="auto"/>
        <w:rPr>
          <w:sz w:val="22"/>
          <w:szCs w:val="22"/>
        </w:rPr>
      </w:pPr>
      <w:r w:rsidRPr="002E10DC">
        <w:rPr>
          <w:sz w:val="22"/>
          <w:szCs w:val="22"/>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710BCF" w:rsidRPr="002E10DC" w:rsidRDefault="00710BCF" w:rsidP="00BE407F">
      <w:pPr>
        <w:pStyle w:val="24"/>
        <w:numPr>
          <w:ilvl w:val="0"/>
          <w:numId w:val="31"/>
        </w:numPr>
        <w:shd w:val="clear" w:color="auto" w:fill="auto"/>
        <w:tabs>
          <w:tab w:val="left" w:pos="1089"/>
        </w:tabs>
        <w:spacing w:before="0" w:after="0" w:line="240" w:lineRule="auto"/>
        <w:rPr>
          <w:sz w:val="22"/>
          <w:szCs w:val="22"/>
        </w:rPr>
      </w:pPr>
      <w:r w:rsidRPr="002E10DC">
        <w:rPr>
          <w:sz w:val="22"/>
          <w:szCs w:val="22"/>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710BCF" w:rsidRPr="002E10DC" w:rsidRDefault="00710BCF" w:rsidP="00BE407F">
      <w:pPr>
        <w:pStyle w:val="24"/>
        <w:numPr>
          <w:ilvl w:val="0"/>
          <w:numId w:val="31"/>
        </w:numPr>
        <w:shd w:val="clear" w:color="auto" w:fill="auto"/>
        <w:tabs>
          <w:tab w:val="left" w:pos="1478"/>
        </w:tabs>
        <w:spacing w:before="0" w:after="0" w:line="240" w:lineRule="auto"/>
        <w:rPr>
          <w:sz w:val="22"/>
          <w:szCs w:val="22"/>
        </w:rPr>
      </w:pPr>
      <w:proofErr w:type="gramStart"/>
      <w:r w:rsidRPr="002E10DC">
        <w:rPr>
          <w:sz w:val="22"/>
          <w:szCs w:val="22"/>
        </w:rPr>
        <w:t>самовольное изменение функционального назначения нестационарного торгового объекта;</w:t>
      </w:r>
      <w:proofErr w:type="gramEnd"/>
    </w:p>
    <w:p w:rsidR="00710BCF" w:rsidRPr="002E10DC" w:rsidRDefault="00710BCF" w:rsidP="00BE407F">
      <w:pPr>
        <w:pStyle w:val="24"/>
        <w:numPr>
          <w:ilvl w:val="0"/>
          <w:numId w:val="31"/>
        </w:numPr>
        <w:shd w:val="clear" w:color="auto" w:fill="auto"/>
        <w:tabs>
          <w:tab w:val="left" w:pos="1089"/>
        </w:tabs>
        <w:spacing w:before="0" w:after="0" w:line="240" w:lineRule="auto"/>
        <w:rPr>
          <w:sz w:val="22"/>
          <w:szCs w:val="22"/>
        </w:rPr>
      </w:pPr>
      <w:r w:rsidRPr="002E10DC">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710BCF" w:rsidRPr="002E10DC" w:rsidRDefault="00710BCF" w:rsidP="00BE407F">
      <w:pPr>
        <w:pStyle w:val="24"/>
        <w:numPr>
          <w:ilvl w:val="0"/>
          <w:numId w:val="31"/>
        </w:numPr>
        <w:shd w:val="clear" w:color="auto" w:fill="auto"/>
        <w:tabs>
          <w:tab w:val="left" w:pos="1071"/>
        </w:tabs>
        <w:spacing w:before="0" w:after="0" w:line="240" w:lineRule="auto"/>
        <w:rPr>
          <w:sz w:val="22"/>
          <w:szCs w:val="22"/>
        </w:rPr>
      </w:pPr>
      <w:r w:rsidRPr="002E10DC">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710BCF" w:rsidRPr="002E10DC" w:rsidRDefault="00710BCF" w:rsidP="00BE407F">
      <w:pPr>
        <w:pStyle w:val="24"/>
        <w:numPr>
          <w:ilvl w:val="0"/>
          <w:numId w:val="31"/>
        </w:numPr>
        <w:shd w:val="clear" w:color="auto" w:fill="auto"/>
        <w:tabs>
          <w:tab w:val="left" w:pos="1240"/>
        </w:tabs>
        <w:spacing w:before="0" w:after="365" w:line="240" w:lineRule="auto"/>
        <w:rPr>
          <w:sz w:val="22"/>
          <w:szCs w:val="22"/>
        </w:rPr>
      </w:pPr>
      <w:r w:rsidRPr="002E10DC">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710BCF" w:rsidRPr="002E10DC" w:rsidRDefault="00710BCF" w:rsidP="00BE407F">
      <w:pPr>
        <w:pStyle w:val="34"/>
        <w:keepNext/>
        <w:keepLines/>
        <w:shd w:val="clear" w:color="auto" w:fill="auto"/>
        <w:spacing w:before="0" w:after="313" w:line="240" w:lineRule="auto"/>
        <w:ind w:firstLine="760"/>
        <w:rPr>
          <w:sz w:val="22"/>
          <w:szCs w:val="22"/>
        </w:rPr>
      </w:pPr>
      <w:bookmarkStart w:id="12" w:name="bookmark14"/>
      <w:r w:rsidRPr="002E10DC">
        <w:rPr>
          <w:sz w:val="22"/>
          <w:szCs w:val="22"/>
        </w:rPr>
        <w:t>Статья 12. Оформление и оборудование зданий и сооружений</w:t>
      </w:r>
      <w:bookmarkEnd w:id="12"/>
    </w:p>
    <w:p w:rsidR="00710BCF" w:rsidRPr="002E10DC" w:rsidRDefault="00710BCF" w:rsidP="00BE407F">
      <w:pPr>
        <w:pStyle w:val="24"/>
        <w:numPr>
          <w:ilvl w:val="0"/>
          <w:numId w:val="32"/>
        </w:numPr>
        <w:shd w:val="clear" w:color="auto" w:fill="auto"/>
        <w:tabs>
          <w:tab w:val="left" w:pos="1064"/>
        </w:tabs>
        <w:spacing w:before="0" w:after="0" w:line="240" w:lineRule="auto"/>
        <w:rPr>
          <w:sz w:val="22"/>
          <w:szCs w:val="22"/>
        </w:rPr>
      </w:pPr>
      <w:r w:rsidRPr="002E10DC">
        <w:rPr>
          <w:sz w:val="22"/>
          <w:szCs w:val="22"/>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2E10DC">
        <w:rPr>
          <w:sz w:val="22"/>
          <w:szCs w:val="22"/>
        </w:rPr>
        <w:t>отмостков</w:t>
      </w:r>
      <w:proofErr w:type="spellEnd"/>
      <w:r w:rsidRPr="002E10DC">
        <w:rPr>
          <w:sz w:val="22"/>
          <w:szCs w:val="22"/>
        </w:rPr>
        <w:t>, домовых знаков, защитных сеток.</w:t>
      </w:r>
    </w:p>
    <w:p w:rsidR="00710BCF" w:rsidRPr="002E10DC" w:rsidRDefault="00710BCF" w:rsidP="00BE407F">
      <w:pPr>
        <w:pStyle w:val="24"/>
        <w:numPr>
          <w:ilvl w:val="0"/>
          <w:numId w:val="32"/>
        </w:numPr>
        <w:shd w:val="clear" w:color="auto" w:fill="auto"/>
        <w:tabs>
          <w:tab w:val="left" w:pos="1064"/>
        </w:tabs>
        <w:spacing w:before="0" w:after="0" w:line="240" w:lineRule="auto"/>
        <w:rPr>
          <w:sz w:val="22"/>
          <w:szCs w:val="22"/>
        </w:rPr>
      </w:pPr>
      <w:r w:rsidRPr="002E10DC">
        <w:rPr>
          <w:sz w:val="22"/>
          <w:szCs w:val="22"/>
        </w:rPr>
        <w:t xml:space="preserve">Колористическое решение существующих, проектируемых зданий и сооружений </w:t>
      </w:r>
      <w:r w:rsidRPr="002E10DC">
        <w:rPr>
          <w:sz w:val="22"/>
          <w:szCs w:val="22"/>
        </w:rPr>
        <w:lastRenderedPageBreak/>
        <w:t>следует проектировать с учетом общего цветового решения застройки улиц и территорий села.</w:t>
      </w:r>
    </w:p>
    <w:p w:rsidR="00710BCF" w:rsidRPr="002E10DC" w:rsidRDefault="00710BCF" w:rsidP="00BE407F">
      <w:pPr>
        <w:pStyle w:val="24"/>
        <w:numPr>
          <w:ilvl w:val="0"/>
          <w:numId w:val="32"/>
        </w:numPr>
        <w:shd w:val="clear" w:color="auto" w:fill="auto"/>
        <w:tabs>
          <w:tab w:val="left" w:pos="1064"/>
        </w:tabs>
        <w:spacing w:before="0" w:after="0" w:line="240" w:lineRule="auto"/>
        <w:rPr>
          <w:sz w:val="22"/>
          <w:szCs w:val="22"/>
        </w:rPr>
      </w:pPr>
      <w:proofErr w:type="gramStart"/>
      <w:r w:rsidRPr="002E10DC">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710BCF" w:rsidRPr="002E10DC" w:rsidRDefault="00710BCF" w:rsidP="00BE407F">
      <w:pPr>
        <w:pStyle w:val="24"/>
        <w:numPr>
          <w:ilvl w:val="0"/>
          <w:numId w:val="32"/>
        </w:numPr>
        <w:shd w:val="clear" w:color="auto" w:fill="auto"/>
        <w:tabs>
          <w:tab w:val="left" w:pos="1081"/>
        </w:tabs>
        <w:spacing w:before="0" w:after="0" w:line="240" w:lineRule="auto"/>
        <w:rPr>
          <w:sz w:val="22"/>
          <w:szCs w:val="22"/>
        </w:rPr>
      </w:pPr>
      <w:r w:rsidRPr="002E10DC">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710BCF" w:rsidRPr="002E10DC" w:rsidRDefault="00710BCF" w:rsidP="00BE407F">
      <w:pPr>
        <w:pStyle w:val="24"/>
        <w:numPr>
          <w:ilvl w:val="0"/>
          <w:numId w:val="32"/>
        </w:numPr>
        <w:shd w:val="clear" w:color="auto" w:fill="auto"/>
        <w:tabs>
          <w:tab w:val="left" w:pos="1081"/>
        </w:tabs>
        <w:spacing w:before="0" w:after="0" w:line="240" w:lineRule="auto"/>
        <w:rPr>
          <w:sz w:val="22"/>
          <w:szCs w:val="22"/>
        </w:rPr>
      </w:pPr>
      <w:r w:rsidRPr="002E10DC">
        <w:rPr>
          <w:sz w:val="22"/>
          <w:szCs w:val="22"/>
        </w:rPr>
        <w:t>Аншлаги устанавливаются на высоте от 2,5 до 3,0 м от уровня земли на расстоянии не более 1 м от угла здания.</w:t>
      </w:r>
    </w:p>
    <w:p w:rsidR="00710BCF" w:rsidRPr="002E10DC" w:rsidRDefault="00710BCF" w:rsidP="00BE407F">
      <w:pPr>
        <w:pStyle w:val="24"/>
        <w:numPr>
          <w:ilvl w:val="0"/>
          <w:numId w:val="32"/>
        </w:numPr>
        <w:shd w:val="clear" w:color="auto" w:fill="auto"/>
        <w:tabs>
          <w:tab w:val="left" w:pos="1282"/>
        </w:tabs>
        <w:spacing w:before="0" w:after="0" w:line="240" w:lineRule="auto"/>
        <w:rPr>
          <w:sz w:val="22"/>
          <w:szCs w:val="22"/>
        </w:rPr>
      </w:pPr>
      <w:r w:rsidRPr="002E10DC">
        <w:rPr>
          <w:sz w:val="22"/>
          <w:szCs w:val="22"/>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710BCF" w:rsidRPr="002E10DC" w:rsidRDefault="00710BCF" w:rsidP="00BE407F">
      <w:pPr>
        <w:pStyle w:val="24"/>
        <w:numPr>
          <w:ilvl w:val="0"/>
          <w:numId w:val="32"/>
        </w:numPr>
        <w:shd w:val="clear" w:color="auto" w:fill="auto"/>
        <w:tabs>
          <w:tab w:val="left" w:pos="1282"/>
        </w:tabs>
        <w:spacing w:before="0" w:after="0" w:line="240" w:lineRule="auto"/>
        <w:rPr>
          <w:sz w:val="22"/>
          <w:szCs w:val="22"/>
        </w:rPr>
      </w:pPr>
      <w:r w:rsidRPr="002E10DC">
        <w:rPr>
          <w:sz w:val="22"/>
          <w:szCs w:val="22"/>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2E10DC">
        <w:rPr>
          <w:sz w:val="22"/>
          <w:szCs w:val="22"/>
        </w:rPr>
        <w:t>отмостки</w:t>
      </w:r>
      <w:proofErr w:type="spellEnd"/>
      <w:r w:rsidRPr="002E10DC">
        <w:rPr>
          <w:sz w:val="22"/>
          <w:szCs w:val="22"/>
        </w:rPr>
        <w:t xml:space="preserve"> с надежной гидроизоляцией. Уклон </w:t>
      </w:r>
      <w:proofErr w:type="spellStart"/>
      <w:r w:rsidRPr="002E10DC">
        <w:rPr>
          <w:sz w:val="22"/>
          <w:szCs w:val="22"/>
        </w:rPr>
        <w:t>отмостки</w:t>
      </w:r>
      <w:proofErr w:type="spellEnd"/>
      <w:r w:rsidRPr="002E10DC">
        <w:rPr>
          <w:sz w:val="22"/>
          <w:szCs w:val="22"/>
        </w:rPr>
        <w:t xml:space="preserve"> принимать не менее 10% в сторону от здания. Ширину </w:t>
      </w:r>
      <w:proofErr w:type="spellStart"/>
      <w:r w:rsidRPr="002E10DC">
        <w:rPr>
          <w:sz w:val="22"/>
          <w:szCs w:val="22"/>
        </w:rPr>
        <w:t>отмостки</w:t>
      </w:r>
      <w:proofErr w:type="spellEnd"/>
      <w:r w:rsidRPr="002E10DC">
        <w:rPr>
          <w:sz w:val="22"/>
          <w:szCs w:val="22"/>
        </w:rPr>
        <w:t xml:space="preserve"> для зданий и сооружений необходимо принимать 0,8-1,2 м. В случае примыкания здания к пешеходным коммуникациям роль </w:t>
      </w:r>
      <w:proofErr w:type="spellStart"/>
      <w:r w:rsidRPr="002E10DC">
        <w:rPr>
          <w:sz w:val="22"/>
          <w:szCs w:val="22"/>
        </w:rPr>
        <w:t>отмостки</w:t>
      </w:r>
      <w:proofErr w:type="spellEnd"/>
      <w:r w:rsidRPr="002E10DC">
        <w:rPr>
          <w:sz w:val="22"/>
          <w:szCs w:val="22"/>
        </w:rPr>
        <w:t xml:space="preserve"> выполняет тротуар с твердым видом покрытия.</w:t>
      </w:r>
    </w:p>
    <w:p w:rsidR="00710BCF" w:rsidRPr="002E10DC" w:rsidRDefault="00710BCF" w:rsidP="00BE407F">
      <w:pPr>
        <w:pStyle w:val="24"/>
        <w:numPr>
          <w:ilvl w:val="0"/>
          <w:numId w:val="32"/>
        </w:numPr>
        <w:shd w:val="clear" w:color="auto" w:fill="auto"/>
        <w:tabs>
          <w:tab w:val="left" w:pos="1177"/>
        </w:tabs>
        <w:spacing w:before="0" w:after="0" w:line="240" w:lineRule="auto"/>
        <w:rPr>
          <w:sz w:val="22"/>
          <w:szCs w:val="22"/>
        </w:rPr>
      </w:pPr>
      <w:r w:rsidRPr="002E10DC">
        <w:rPr>
          <w:sz w:val="22"/>
          <w:szCs w:val="22"/>
        </w:rPr>
        <w:t>При организации стока воды со скатных крыш через водосточные трубы необходимо соблюдение следующих требований:</w:t>
      </w:r>
    </w:p>
    <w:p w:rsidR="00710BCF" w:rsidRPr="002E10DC" w:rsidRDefault="00710BCF" w:rsidP="00BE407F">
      <w:pPr>
        <w:pStyle w:val="24"/>
        <w:numPr>
          <w:ilvl w:val="0"/>
          <w:numId w:val="33"/>
        </w:numPr>
        <w:shd w:val="clear" w:color="auto" w:fill="auto"/>
        <w:tabs>
          <w:tab w:val="left" w:pos="1139"/>
        </w:tabs>
        <w:spacing w:before="0" w:after="0" w:line="240" w:lineRule="auto"/>
        <w:rPr>
          <w:sz w:val="22"/>
          <w:szCs w:val="22"/>
        </w:rPr>
      </w:pPr>
      <w:r w:rsidRPr="002E10DC">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710BCF" w:rsidRPr="002E10DC" w:rsidRDefault="00710BCF" w:rsidP="00BE407F">
      <w:pPr>
        <w:pStyle w:val="24"/>
        <w:numPr>
          <w:ilvl w:val="0"/>
          <w:numId w:val="33"/>
        </w:numPr>
        <w:shd w:val="clear" w:color="auto" w:fill="auto"/>
        <w:tabs>
          <w:tab w:val="left" w:pos="1139"/>
        </w:tabs>
        <w:spacing w:before="0" w:after="0" w:line="240" w:lineRule="auto"/>
        <w:rPr>
          <w:sz w:val="22"/>
          <w:szCs w:val="22"/>
        </w:rPr>
      </w:pPr>
      <w:r w:rsidRPr="002E10DC">
        <w:rPr>
          <w:sz w:val="22"/>
          <w:szCs w:val="22"/>
        </w:rPr>
        <w:t>не допускать высоты свободного падения воды из выходного отверстия трубы более 200 мм;</w:t>
      </w:r>
    </w:p>
    <w:p w:rsidR="00710BCF" w:rsidRPr="002E10DC" w:rsidRDefault="00710BCF" w:rsidP="00BE407F">
      <w:pPr>
        <w:pStyle w:val="24"/>
        <w:numPr>
          <w:ilvl w:val="0"/>
          <w:numId w:val="33"/>
        </w:numPr>
        <w:shd w:val="clear" w:color="auto" w:fill="auto"/>
        <w:tabs>
          <w:tab w:val="left" w:pos="1139"/>
        </w:tabs>
        <w:spacing w:before="0" w:after="0" w:line="240" w:lineRule="auto"/>
        <w:rPr>
          <w:sz w:val="22"/>
          <w:szCs w:val="22"/>
        </w:rPr>
      </w:pPr>
      <w:r w:rsidRPr="002E10DC">
        <w:rPr>
          <w:sz w:val="22"/>
          <w:szCs w:val="22"/>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710BCF" w:rsidRPr="002E10DC" w:rsidRDefault="00710BCF" w:rsidP="00BE407F">
      <w:pPr>
        <w:pStyle w:val="24"/>
        <w:numPr>
          <w:ilvl w:val="0"/>
          <w:numId w:val="33"/>
        </w:numPr>
        <w:shd w:val="clear" w:color="auto" w:fill="auto"/>
        <w:tabs>
          <w:tab w:val="left" w:pos="1139"/>
        </w:tabs>
        <w:spacing w:before="0" w:after="0" w:line="240" w:lineRule="auto"/>
        <w:rPr>
          <w:sz w:val="22"/>
          <w:szCs w:val="22"/>
        </w:rPr>
      </w:pPr>
      <w:r w:rsidRPr="002E10DC">
        <w:rPr>
          <w:sz w:val="22"/>
          <w:szCs w:val="22"/>
        </w:rPr>
        <w:t>предусматривать устройство дренажа в местах стока воды из трубы на газон или иные мягкие виды покрытия.</w:t>
      </w:r>
    </w:p>
    <w:p w:rsidR="00710BCF" w:rsidRPr="002E10DC" w:rsidRDefault="00710BCF" w:rsidP="00BE407F">
      <w:pPr>
        <w:pStyle w:val="24"/>
        <w:numPr>
          <w:ilvl w:val="0"/>
          <w:numId w:val="32"/>
        </w:numPr>
        <w:shd w:val="clear" w:color="auto" w:fill="auto"/>
        <w:tabs>
          <w:tab w:val="left" w:pos="1270"/>
        </w:tabs>
        <w:spacing w:before="0" w:after="0" w:line="240" w:lineRule="auto"/>
        <w:rPr>
          <w:sz w:val="22"/>
          <w:szCs w:val="22"/>
        </w:rPr>
      </w:pPr>
      <w:r w:rsidRPr="002E10DC">
        <w:rPr>
          <w:sz w:val="22"/>
          <w:szCs w:val="22"/>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2E10DC">
        <w:rPr>
          <w:sz w:val="22"/>
          <w:szCs w:val="22"/>
        </w:rPr>
        <w:t>маломобильных</w:t>
      </w:r>
      <w:proofErr w:type="spellEnd"/>
      <w:r w:rsidRPr="002E10DC">
        <w:rPr>
          <w:sz w:val="22"/>
          <w:szCs w:val="22"/>
        </w:rPr>
        <w:t xml:space="preserve"> групп населения (пандусы, перила).</w:t>
      </w:r>
    </w:p>
    <w:p w:rsidR="00710BCF" w:rsidRPr="002E10DC" w:rsidRDefault="00710BCF" w:rsidP="00BE407F">
      <w:pPr>
        <w:pStyle w:val="24"/>
        <w:numPr>
          <w:ilvl w:val="0"/>
          <w:numId w:val="32"/>
        </w:numPr>
        <w:shd w:val="clear" w:color="auto" w:fill="auto"/>
        <w:spacing w:before="0" w:after="0" w:line="240" w:lineRule="auto"/>
        <w:rPr>
          <w:sz w:val="22"/>
          <w:szCs w:val="22"/>
        </w:rPr>
      </w:pPr>
      <w:r w:rsidRPr="002E10DC">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710BCF" w:rsidRPr="002E10DC" w:rsidRDefault="00710BCF" w:rsidP="00BE407F">
      <w:pPr>
        <w:pStyle w:val="24"/>
        <w:numPr>
          <w:ilvl w:val="0"/>
          <w:numId w:val="32"/>
        </w:numPr>
        <w:shd w:val="clear" w:color="auto" w:fill="auto"/>
        <w:spacing w:before="0" w:after="0" w:line="240" w:lineRule="auto"/>
        <w:rPr>
          <w:sz w:val="22"/>
          <w:szCs w:val="22"/>
        </w:rPr>
      </w:pPr>
      <w:r w:rsidRPr="002E10DC">
        <w:rPr>
          <w:sz w:val="22"/>
          <w:szCs w:val="22"/>
        </w:rPr>
        <w:t>Входные двери в жилые и общественные здания могут быть выполнены в антивандальном исполнении.</w:t>
      </w:r>
    </w:p>
    <w:p w:rsidR="00710BCF" w:rsidRPr="002E10DC" w:rsidRDefault="00710BCF" w:rsidP="00BE407F">
      <w:pPr>
        <w:pStyle w:val="24"/>
        <w:numPr>
          <w:ilvl w:val="0"/>
          <w:numId w:val="32"/>
        </w:numPr>
        <w:shd w:val="clear" w:color="auto" w:fill="auto"/>
        <w:tabs>
          <w:tab w:val="left" w:pos="1177"/>
        </w:tabs>
        <w:spacing w:before="0" w:after="0" w:line="240" w:lineRule="auto"/>
        <w:rPr>
          <w:sz w:val="22"/>
          <w:szCs w:val="22"/>
        </w:rPr>
      </w:pPr>
      <w:r w:rsidRPr="002E10DC">
        <w:rPr>
          <w:sz w:val="22"/>
          <w:szCs w:val="22"/>
        </w:rPr>
        <w:t>Входные двери в техническое подполье, подвалы, чердаки, крыши зданий и строений должны быть закрыты на замок.</w:t>
      </w:r>
    </w:p>
    <w:p w:rsidR="00710BCF" w:rsidRPr="002E10DC" w:rsidRDefault="00710BCF" w:rsidP="00BE407F">
      <w:pPr>
        <w:pStyle w:val="24"/>
        <w:numPr>
          <w:ilvl w:val="0"/>
          <w:numId w:val="32"/>
        </w:numPr>
        <w:shd w:val="clear" w:color="auto" w:fill="auto"/>
        <w:tabs>
          <w:tab w:val="left" w:pos="1270"/>
        </w:tabs>
        <w:spacing w:before="0" w:after="0" w:line="240" w:lineRule="auto"/>
        <w:rPr>
          <w:sz w:val="22"/>
          <w:szCs w:val="22"/>
        </w:rPr>
      </w:pPr>
      <w:r w:rsidRPr="002E10DC">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Освещение витрин должно производиться ежедневно с наступлением темного времени суток.</w:t>
      </w:r>
    </w:p>
    <w:p w:rsidR="00710BCF" w:rsidRPr="002E10DC" w:rsidRDefault="00710BCF" w:rsidP="00BE407F">
      <w:pPr>
        <w:pStyle w:val="24"/>
        <w:numPr>
          <w:ilvl w:val="0"/>
          <w:numId w:val="32"/>
        </w:numPr>
        <w:shd w:val="clear" w:color="auto" w:fill="auto"/>
        <w:tabs>
          <w:tab w:val="left" w:pos="1172"/>
        </w:tabs>
        <w:spacing w:before="0" w:after="0" w:line="240" w:lineRule="auto"/>
        <w:rPr>
          <w:sz w:val="22"/>
          <w:szCs w:val="22"/>
        </w:rPr>
      </w:pPr>
      <w:proofErr w:type="gramStart"/>
      <w:r w:rsidRPr="002E10DC">
        <w:rPr>
          <w:sz w:val="22"/>
          <w:szCs w:val="22"/>
        </w:rPr>
        <w:t>Входы, цоколи, витражи зданий, строений и сооружений, витрины, иллюминации, вывески, объекты внешней рекламы и информации,</w:t>
      </w:r>
      <w:proofErr w:type="gramEnd"/>
    </w:p>
    <w:p w:rsidR="00710BCF" w:rsidRPr="002E10DC" w:rsidRDefault="00710BCF" w:rsidP="00BE407F">
      <w:pPr>
        <w:pStyle w:val="24"/>
        <w:shd w:val="clear" w:color="auto" w:fill="auto"/>
        <w:tabs>
          <w:tab w:val="left" w:pos="9192"/>
        </w:tabs>
        <w:spacing w:before="0" w:after="0" w:line="240" w:lineRule="auto"/>
        <w:rPr>
          <w:sz w:val="22"/>
          <w:szCs w:val="22"/>
        </w:rPr>
      </w:pPr>
      <w:r w:rsidRPr="002E10DC">
        <w:rPr>
          <w:sz w:val="22"/>
          <w:szCs w:val="22"/>
        </w:rPr>
        <w:t>телевизионные антенные устройства, МАФ, а также киоски, павильону и лотки должны содержаться в чистоте и исправном состоянии.</w:t>
      </w:r>
      <w:r w:rsidRPr="002E10DC">
        <w:rPr>
          <w:sz w:val="22"/>
          <w:szCs w:val="22"/>
        </w:rPr>
        <w:tab/>
      </w:r>
    </w:p>
    <w:p w:rsidR="00710BCF" w:rsidRPr="002E10DC" w:rsidRDefault="00710BCF" w:rsidP="00BE407F">
      <w:pPr>
        <w:pStyle w:val="24"/>
        <w:shd w:val="clear" w:color="auto" w:fill="auto"/>
        <w:tabs>
          <w:tab w:val="left" w:pos="4894"/>
        </w:tabs>
        <w:spacing w:before="0" w:after="0" w:line="240" w:lineRule="auto"/>
        <w:ind w:firstLine="820"/>
        <w:rPr>
          <w:sz w:val="22"/>
          <w:szCs w:val="22"/>
        </w:rPr>
      </w:pPr>
      <w:r w:rsidRPr="002E10DC">
        <w:rPr>
          <w:sz w:val="22"/>
          <w:szCs w:val="22"/>
        </w:rPr>
        <w:t>Пришедшие в негодность и поврежденные витражи зданий и строений, витрины, иллюминации, вывески, объекты внешней информации,</w:t>
      </w:r>
    </w:p>
    <w:p w:rsidR="00710BCF" w:rsidRPr="002E10DC" w:rsidRDefault="00710BCF" w:rsidP="00BE407F">
      <w:pPr>
        <w:pStyle w:val="24"/>
        <w:shd w:val="clear" w:color="auto" w:fill="auto"/>
        <w:spacing w:before="0" w:after="353" w:line="240" w:lineRule="auto"/>
        <w:rPr>
          <w:sz w:val="22"/>
          <w:szCs w:val="22"/>
        </w:rPr>
      </w:pPr>
      <w:r w:rsidRPr="002E10DC">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710BCF" w:rsidRPr="002E10DC" w:rsidRDefault="00710BCF" w:rsidP="00BE407F">
      <w:pPr>
        <w:pStyle w:val="1"/>
        <w:spacing w:line="240" w:lineRule="auto"/>
        <w:jc w:val="center"/>
        <w:rPr>
          <w:rFonts w:ascii="Times New Roman" w:hAnsi="Times New Roman"/>
          <w:b/>
          <w:szCs w:val="22"/>
        </w:rPr>
      </w:pPr>
      <w:r w:rsidRPr="002E10DC">
        <w:rPr>
          <w:rFonts w:ascii="Times New Roman" w:hAnsi="Times New Roman"/>
          <w:b/>
          <w:szCs w:val="22"/>
        </w:rPr>
        <w:lastRenderedPageBreak/>
        <w:t>Статья 13. Детские площадки</w:t>
      </w:r>
    </w:p>
    <w:p w:rsidR="00710BCF" w:rsidRPr="002E10DC" w:rsidRDefault="00710BCF" w:rsidP="00BE407F">
      <w:pPr>
        <w:spacing w:line="240" w:lineRule="auto"/>
        <w:rPr>
          <w:rFonts w:ascii="Courier New" w:hAnsi="Courier New" w:cs="Courier New"/>
          <w:color w:val="000000"/>
        </w:rPr>
      </w:pPr>
    </w:p>
    <w:p w:rsidR="00710BCF" w:rsidRPr="002E10DC" w:rsidRDefault="00710BCF" w:rsidP="00BE407F">
      <w:pPr>
        <w:pStyle w:val="24"/>
        <w:numPr>
          <w:ilvl w:val="0"/>
          <w:numId w:val="34"/>
        </w:numPr>
        <w:shd w:val="clear" w:color="auto" w:fill="auto"/>
        <w:tabs>
          <w:tab w:val="left" w:pos="1033"/>
        </w:tabs>
        <w:spacing w:before="0" w:after="0" w:line="240" w:lineRule="auto"/>
        <w:rPr>
          <w:sz w:val="22"/>
          <w:szCs w:val="22"/>
        </w:rPr>
      </w:pPr>
      <w:r w:rsidRPr="002E10DC">
        <w:rPr>
          <w:sz w:val="22"/>
          <w:szCs w:val="22"/>
        </w:rPr>
        <w:t xml:space="preserve">Детские площадки предназначены для игр и активного отдыха детей разных возрастов: </w:t>
      </w:r>
      <w:proofErr w:type="spellStart"/>
      <w:r w:rsidRPr="002E10DC">
        <w:rPr>
          <w:sz w:val="22"/>
          <w:szCs w:val="22"/>
        </w:rPr>
        <w:t>преддошкольного</w:t>
      </w:r>
      <w:proofErr w:type="spellEnd"/>
      <w:r w:rsidRPr="002E10DC">
        <w:rPr>
          <w:sz w:val="22"/>
          <w:szCs w:val="22"/>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2E10DC">
        <w:rPr>
          <w:sz w:val="22"/>
          <w:szCs w:val="22"/>
        </w:rPr>
        <w:t>спортивно</w:t>
      </w:r>
      <w:r w:rsidRPr="002E10DC">
        <w:rPr>
          <w:sz w:val="22"/>
          <w:szCs w:val="22"/>
        </w:rPr>
        <w:softHyphen/>
        <w:t>игровые</w:t>
      </w:r>
      <w:proofErr w:type="spellEnd"/>
      <w:r w:rsidRPr="002E10DC">
        <w:rPr>
          <w:sz w:val="22"/>
          <w:szCs w:val="22"/>
        </w:rPr>
        <w:t xml:space="preserve"> комплексы (велодромы и тому подобное) и оборудуются специальные места для катания на самокатах, роликовых досках и коньках.</w:t>
      </w:r>
    </w:p>
    <w:p w:rsidR="00710BCF" w:rsidRPr="002E10DC" w:rsidRDefault="00710BCF" w:rsidP="00BE407F">
      <w:pPr>
        <w:pStyle w:val="24"/>
        <w:numPr>
          <w:ilvl w:val="0"/>
          <w:numId w:val="34"/>
        </w:numPr>
        <w:shd w:val="clear" w:color="auto" w:fill="auto"/>
        <w:tabs>
          <w:tab w:val="left" w:pos="1033"/>
        </w:tabs>
        <w:spacing w:before="0" w:after="0" w:line="240" w:lineRule="auto"/>
        <w:rPr>
          <w:sz w:val="22"/>
          <w:szCs w:val="22"/>
        </w:rPr>
      </w:pPr>
      <w:proofErr w:type="gramStart"/>
      <w:r w:rsidRPr="002E10DC">
        <w:rPr>
          <w:sz w:val="22"/>
          <w:szCs w:val="22"/>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2E10DC">
        <w:rPr>
          <w:sz w:val="22"/>
          <w:szCs w:val="22"/>
        </w:rPr>
        <w:t>преддошкольного</w:t>
      </w:r>
      <w:proofErr w:type="spellEnd"/>
      <w:r w:rsidRPr="002E10DC">
        <w:rPr>
          <w:sz w:val="22"/>
          <w:szCs w:val="22"/>
        </w:rPr>
        <w:t xml:space="preserve"> возраста необходимо размещать на участке жилой застройки, площадки для младшего и среднего</w:t>
      </w:r>
      <w:proofErr w:type="gramEnd"/>
      <w:r w:rsidRPr="002E10DC">
        <w:rPr>
          <w:sz w:val="22"/>
          <w:szCs w:val="22"/>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710BCF" w:rsidRPr="002E10DC" w:rsidRDefault="00710BCF" w:rsidP="00BE407F">
      <w:pPr>
        <w:pStyle w:val="24"/>
        <w:numPr>
          <w:ilvl w:val="0"/>
          <w:numId w:val="34"/>
        </w:numPr>
        <w:shd w:val="clear" w:color="auto" w:fill="auto"/>
        <w:tabs>
          <w:tab w:val="left" w:pos="1233"/>
        </w:tabs>
        <w:spacing w:before="0" w:after="0" w:line="240" w:lineRule="auto"/>
        <w:rPr>
          <w:sz w:val="22"/>
          <w:szCs w:val="22"/>
        </w:rPr>
      </w:pPr>
      <w:r w:rsidRPr="002E10DC">
        <w:rPr>
          <w:sz w:val="22"/>
          <w:szCs w:val="22"/>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2E10DC">
        <w:rPr>
          <w:sz w:val="22"/>
          <w:szCs w:val="22"/>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proofErr w:type="spellStart"/>
      <w:r w:rsidRPr="002E10DC">
        <w:rPr>
          <w:sz w:val="22"/>
          <w:szCs w:val="22"/>
        </w:rPr>
        <w:t>СанПиН</w:t>
      </w:r>
      <w:proofErr w:type="spellEnd"/>
      <w:r w:rsidRPr="002E10DC">
        <w:rPr>
          <w:sz w:val="22"/>
          <w:szCs w:val="22"/>
        </w:rPr>
        <w:t xml:space="preserve">,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2E10DC">
        <w:rPr>
          <w:sz w:val="22"/>
          <w:szCs w:val="22"/>
        </w:rPr>
        <w:t>внутридворового</w:t>
      </w:r>
      <w:proofErr w:type="spellEnd"/>
      <w:r w:rsidRPr="002E10DC">
        <w:rPr>
          <w:sz w:val="22"/>
          <w:szCs w:val="22"/>
        </w:rPr>
        <w:t xml:space="preserve"> проезда, в случаях расположения детской площадки на расстоянии менее 50 м от края</w:t>
      </w:r>
      <w:proofErr w:type="gramEnd"/>
      <w:r w:rsidRPr="002E10DC">
        <w:rPr>
          <w:sz w:val="22"/>
          <w:szCs w:val="22"/>
        </w:rPr>
        <w:t xml:space="preserve"> проезжей части на прямых участках внутриквартальных и </w:t>
      </w:r>
      <w:proofErr w:type="spellStart"/>
      <w:r w:rsidRPr="002E10DC">
        <w:rPr>
          <w:sz w:val="22"/>
          <w:szCs w:val="22"/>
        </w:rPr>
        <w:t>внутридворовых</w:t>
      </w:r>
      <w:proofErr w:type="spellEnd"/>
      <w:r w:rsidRPr="002E10DC">
        <w:rPr>
          <w:sz w:val="22"/>
          <w:szCs w:val="22"/>
        </w:rPr>
        <w:t xml:space="preserve"> проездов протяженностью более 25 м, через каждые 25 м устанавливаются искусственные неровности согласно ГОСТ </w:t>
      </w:r>
      <w:proofErr w:type="gramStart"/>
      <w:r w:rsidRPr="002E10DC">
        <w:rPr>
          <w:sz w:val="22"/>
          <w:szCs w:val="22"/>
        </w:rPr>
        <w:t>Р</w:t>
      </w:r>
      <w:proofErr w:type="gramEnd"/>
      <w:r w:rsidRPr="002E10DC">
        <w:rPr>
          <w:sz w:val="22"/>
          <w:szCs w:val="22"/>
        </w:rPr>
        <w:t xml:space="preserve"> 52605-2006.</w:t>
      </w:r>
    </w:p>
    <w:p w:rsidR="00710BCF" w:rsidRPr="002E10DC" w:rsidRDefault="00710BCF" w:rsidP="00BE407F">
      <w:pPr>
        <w:pStyle w:val="24"/>
        <w:numPr>
          <w:ilvl w:val="0"/>
          <w:numId w:val="34"/>
        </w:numPr>
        <w:shd w:val="clear" w:color="auto" w:fill="auto"/>
        <w:tabs>
          <w:tab w:val="left" w:pos="1047"/>
        </w:tabs>
        <w:spacing w:before="0" w:after="0" w:line="240" w:lineRule="auto"/>
        <w:rPr>
          <w:sz w:val="22"/>
          <w:szCs w:val="22"/>
        </w:rPr>
      </w:pPr>
      <w:r w:rsidRPr="002E10DC">
        <w:rPr>
          <w:sz w:val="22"/>
          <w:szCs w:val="22"/>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10BCF" w:rsidRPr="002E10DC" w:rsidRDefault="00710BCF" w:rsidP="00BE407F">
      <w:pPr>
        <w:pStyle w:val="24"/>
        <w:numPr>
          <w:ilvl w:val="0"/>
          <w:numId w:val="34"/>
        </w:numPr>
        <w:shd w:val="clear" w:color="auto" w:fill="auto"/>
        <w:tabs>
          <w:tab w:val="left" w:pos="1038"/>
        </w:tabs>
        <w:spacing w:before="0" w:after="0" w:line="240" w:lineRule="auto"/>
        <w:rPr>
          <w:sz w:val="22"/>
          <w:szCs w:val="22"/>
        </w:rPr>
      </w:pPr>
      <w:r w:rsidRPr="002E10DC">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10BCF" w:rsidRPr="002E10DC" w:rsidRDefault="00710BCF" w:rsidP="00BE407F">
      <w:pPr>
        <w:pStyle w:val="24"/>
        <w:numPr>
          <w:ilvl w:val="0"/>
          <w:numId w:val="34"/>
        </w:numPr>
        <w:shd w:val="clear" w:color="auto" w:fill="auto"/>
        <w:tabs>
          <w:tab w:val="left" w:pos="1217"/>
        </w:tabs>
        <w:spacing w:before="0" w:after="0" w:line="240" w:lineRule="auto"/>
        <w:rPr>
          <w:sz w:val="22"/>
          <w:szCs w:val="22"/>
        </w:rPr>
      </w:pPr>
      <w:r w:rsidRPr="002E10DC">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10BCF" w:rsidRPr="002E10DC" w:rsidRDefault="00710BCF" w:rsidP="00BE407F">
      <w:pPr>
        <w:pStyle w:val="24"/>
        <w:numPr>
          <w:ilvl w:val="0"/>
          <w:numId w:val="34"/>
        </w:numPr>
        <w:shd w:val="clear" w:color="auto" w:fill="auto"/>
        <w:tabs>
          <w:tab w:val="left" w:pos="1217"/>
        </w:tabs>
        <w:spacing w:before="0" w:after="0" w:line="240" w:lineRule="auto"/>
        <w:rPr>
          <w:sz w:val="22"/>
          <w:szCs w:val="22"/>
        </w:rPr>
      </w:pPr>
      <w:r w:rsidRPr="002E10DC">
        <w:rPr>
          <w:sz w:val="22"/>
          <w:szCs w:val="22"/>
        </w:rPr>
        <w:t>Для сопряжения поверхностей площадки и газона применяются садовые бортовые камни со скошенными или закругленными краями.</w:t>
      </w:r>
    </w:p>
    <w:p w:rsidR="00710BCF" w:rsidRPr="002E10DC" w:rsidRDefault="00710BCF" w:rsidP="00BE407F">
      <w:pPr>
        <w:pStyle w:val="24"/>
        <w:numPr>
          <w:ilvl w:val="0"/>
          <w:numId w:val="34"/>
        </w:numPr>
        <w:shd w:val="clear" w:color="auto" w:fill="auto"/>
        <w:tabs>
          <w:tab w:val="left" w:pos="1217"/>
        </w:tabs>
        <w:spacing w:before="0" w:after="0" w:line="240" w:lineRule="auto"/>
        <w:rPr>
          <w:sz w:val="22"/>
          <w:szCs w:val="22"/>
        </w:rPr>
      </w:pPr>
      <w:r w:rsidRPr="002E10DC">
        <w:rPr>
          <w:sz w:val="22"/>
          <w:szCs w:val="22"/>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710BCF" w:rsidRPr="002E10DC" w:rsidRDefault="00710BCF" w:rsidP="00BE407F">
      <w:pPr>
        <w:pStyle w:val="24"/>
        <w:numPr>
          <w:ilvl w:val="0"/>
          <w:numId w:val="34"/>
        </w:numPr>
        <w:shd w:val="clear" w:color="auto" w:fill="auto"/>
        <w:tabs>
          <w:tab w:val="left" w:pos="1217"/>
        </w:tabs>
        <w:spacing w:before="0" w:after="0" w:line="240" w:lineRule="auto"/>
        <w:rPr>
          <w:sz w:val="22"/>
          <w:szCs w:val="22"/>
        </w:rPr>
      </w:pPr>
      <w:r w:rsidRPr="002E10DC">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10BCF" w:rsidRPr="002E10DC" w:rsidRDefault="00710BCF" w:rsidP="00BE407F">
      <w:pPr>
        <w:pStyle w:val="24"/>
        <w:shd w:val="clear" w:color="auto" w:fill="auto"/>
        <w:tabs>
          <w:tab w:val="left" w:pos="1217"/>
        </w:tabs>
        <w:spacing w:before="0" w:after="0" w:line="240" w:lineRule="auto"/>
        <w:ind w:left="780"/>
        <w:rPr>
          <w:sz w:val="22"/>
          <w:szCs w:val="22"/>
        </w:rPr>
      </w:pPr>
    </w:p>
    <w:p w:rsidR="00710BCF" w:rsidRPr="002E10DC" w:rsidRDefault="00710BCF" w:rsidP="00BE407F">
      <w:pPr>
        <w:pStyle w:val="34"/>
        <w:keepNext/>
        <w:keepLines/>
        <w:shd w:val="clear" w:color="auto" w:fill="auto"/>
        <w:spacing w:before="0" w:after="313" w:line="240" w:lineRule="auto"/>
        <w:ind w:firstLine="760"/>
        <w:rPr>
          <w:sz w:val="22"/>
          <w:szCs w:val="22"/>
        </w:rPr>
      </w:pPr>
      <w:bookmarkStart w:id="13" w:name="bookmark15"/>
      <w:r w:rsidRPr="002E10DC">
        <w:rPr>
          <w:sz w:val="22"/>
          <w:szCs w:val="22"/>
        </w:rPr>
        <w:lastRenderedPageBreak/>
        <w:t>Статья 14. Спортивные площадки</w:t>
      </w:r>
      <w:bookmarkEnd w:id="13"/>
    </w:p>
    <w:p w:rsidR="00710BCF" w:rsidRPr="002E10DC" w:rsidRDefault="00710BCF" w:rsidP="00BE407F">
      <w:pPr>
        <w:pStyle w:val="24"/>
        <w:numPr>
          <w:ilvl w:val="0"/>
          <w:numId w:val="35"/>
        </w:numPr>
        <w:shd w:val="clear" w:color="auto" w:fill="auto"/>
        <w:tabs>
          <w:tab w:val="left" w:pos="1047"/>
        </w:tabs>
        <w:spacing w:before="0" w:after="0" w:line="240" w:lineRule="auto"/>
        <w:rPr>
          <w:sz w:val="22"/>
          <w:szCs w:val="22"/>
        </w:rPr>
      </w:pPr>
      <w:r w:rsidRPr="002E10DC">
        <w:rPr>
          <w:sz w:val="22"/>
          <w:szCs w:val="22"/>
        </w:rPr>
        <w:t xml:space="preserve">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proofErr w:type="spellStart"/>
      <w:r w:rsidRPr="002E10DC">
        <w:rPr>
          <w:sz w:val="22"/>
          <w:szCs w:val="22"/>
        </w:rPr>
        <w:t>СанПиН</w:t>
      </w:r>
      <w:proofErr w:type="spellEnd"/>
      <w:r w:rsidRPr="002E10DC">
        <w:rPr>
          <w:sz w:val="22"/>
          <w:szCs w:val="22"/>
        </w:rPr>
        <w:t xml:space="preserve"> 2.2.1/2.1.1.1200-03.</w:t>
      </w:r>
    </w:p>
    <w:p w:rsidR="00710BCF" w:rsidRPr="002E10DC" w:rsidRDefault="00710BCF" w:rsidP="00BE407F">
      <w:pPr>
        <w:pStyle w:val="24"/>
        <w:shd w:val="clear" w:color="auto" w:fill="auto"/>
        <w:spacing w:before="0" w:after="0" w:line="240" w:lineRule="auto"/>
        <w:ind w:firstLine="760"/>
        <w:rPr>
          <w:sz w:val="22"/>
          <w:szCs w:val="22"/>
        </w:rPr>
      </w:pPr>
      <w:proofErr w:type="gramStart"/>
      <w:r w:rsidRPr="002E10DC">
        <w:rPr>
          <w:sz w:val="22"/>
          <w:szCs w:val="22"/>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2E10DC">
        <w:rPr>
          <w:sz w:val="22"/>
          <w:szCs w:val="22"/>
        </w:rPr>
        <w:t xml:space="preserve"> застройки.</w:t>
      </w:r>
    </w:p>
    <w:p w:rsidR="00710BCF" w:rsidRPr="002E10DC" w:rsidRDefault="00710BCF" w:rsidP="00BE407F">
      <w:pPr>
        <w:pStyle w:val="24"/>
        <w:numPr>
          <w:ilvl w:val="0"/>
          <w:numId w:val="35"/>
        </w:numPr>
        <w:shd w:val="clear" w:color="auto" w:fill="auto"/>
        <w:tabs>
          <w:tab w:val="left" w:pos="1047"/>
        </w:tabs>
        <w:spacing w:before="0" w:after="0" w:line="240" w:lineRule="auto"/>
        <w:rPr>
          <w:sz w:val="22"/>
          <w:szCs w:val="22"/>
        </w:rPr>
      </w:pPr>
      <w:r w:rsidRPr="002E10DC">
        <w:rPr>
          <w:sz w:val="22"/>
          <w:szCs w:val="22"/>
        </w:rP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w:t>
      </w:r>
      <w:proofErr w:type="gramStart"/>
      <w:r w:rsidRPr="002E10DC">
        <w:rPr>
          <w:sz w:val="22"/>
          <w:szCs w:val="22"/>
        </w:rPr>
        <w:t>.м</w:t>
      </w:r>
      <w:proofErr w:type="gramEnd"/>
      <w:r w:rsidRPr="002E10DC">
        <w:rPr>
          <w:sz w:val="22"/>
          <w:szCs w:val="22"/>
        </w:rPr>
        <w:t>, школьного возраста (100 детей) - не менее 250 кв.м.</w:t>
      </w:r>
    </w:p>
    <w:p w:rsidR="00710BCF" w:rsidRPr="002E10DC" w:rsidRDefault="00710BCF" w:rsidP="00BE407F">
      <w:pPr>
        <w:pStyle w:val="24"/>
        <w:numPr>
          <w:ilvl w:val="0"/>
          <w:numId w:val="35"/>
        </w:numPr>
        <w:shd w:val="clear" w:color="auto" w:fill="auto"/>
        <w:tabs>
          <w:tab w:val="left" w:pos="1047"/>
        </w:tabs>
        <w:spacing w:before="0" w:after="0" w:line="240" w:lineRule="auto"/>
        <w:rPr>
          <w:sz w:val="22"/>
          <w:szCs w:val="22"/>
        </w:rPr>
      </w:pPr>
      <w:r w:rsidRPr="002E10DC">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710BCF" w:rsidRPr="002E10DC" w:rsidRDefault="00710BCF" w:rsidP="00BE407F">
      <w:pPr>
        <w:pStyle w:val="24"/>
        <w:numPr>
          <w:ilvl w:val="0"/>
          <w:numId w:val="35"/>
        </w:numPr>
        <w:shd w:val="clear" w:color="auto" w:fill="auto"/>
        <w:tabs>
          <w:tab w:val="left" w:pos="1171"/>
        </w:tabs>
        <w:spacing w:before="0" w:after="0" w:line="240" w:lineRule="auto"/>
        <w:rPr>
          <w:sz w:val="22"/>
          <w:szCs w:val="22"/>
        </w:rPr>
      </w:pPr>
      <w:r w:rsidRPr="002E10DC">
        <w:rPr>
          <w:sz w:val="22"/>
          <w:szCs w:val="22"/>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2E10DC">
        <w:rPr>
          <w:sz w:val="22"/>
          <w:szCs w:val="22"/>
        </w:rPr>
        <w:t>площадки</w:t>
      </w:r>
      <w:proofErr w:type="gramEnd"/>
      <w:r w:rsidRPr="002E10DC">
        <w:rPr>
          <w:sz w:val="22"/>
          <w:szCs w:val="22"/>
        </w:rPr>
        <w:t xml:space="preserve"> возможно применять вертикальное озеленение.</w:t>
      </w:r>
    </w:p>
    <w:p w:rsidR="00710BCF" w:rsidRPr="002E10DC" w:rsidRDefault="00710BCF" w:rsidP="00BE407F">
      <w:pPr>
        <w:pStyle w:val="24"/>
        <w:numPr>
          <w:ilvl w:val="0"/>
          <w:numId w:val="35"/>
        </w:numPr>
        <w:shd w:val="clear" w:color="auto" w:fill="auto"/>
        <w:tabs>
          <w:tab w:val="left" w:pos="1047"/>
        </w:tabs>
        <w:spacing w:before="0" w:after="0" w:line="240" w:lineRule="auto"/>
        <w:rPr>
          <w:sz w:val="22"/>
          <w:szCs w:val="22"/>
        </w:rPr>
      </w:pPr>
      <w:r w:rsidRPr="002E10DC">
        <w:rPr>
          <w:sz w:val="22"/>
          <w:szCs w:val="22"/>
        </w:rPr>
        <w:t xml:space="preserve">Площадки для игровых видов спорта необходимо оборудовать сетчатым ограждением высотой 2,5-3 м из сетки </w:t>
      </w:r>
      <w:proofErr w:type="spellStart"/>
      <w:r w:rsidRPr="002E10DC">
        <w:rPr>
          <w:sz w:val="22"/>
          <w:szCs w:val="22"/>
        </w:rPr>
        <w:t>рабица</w:t>
      </w:r>
      <w:proofErr w:type="spellEnd"/>
      <w:r w:rsidRPr="002E10DC">
        <w:rPr>
          <w:sz w:val="22"/>
          <w:szCs w:val="22"/>
        </w:rPr>
        <w:t>, а в местах примыкания спортивных площадок друг к другу - высотой не менее 1,2 м.</w:t>
      </w:r>
    </w:p>
    <w:p w:rsidR="00710BCF" w:rsidRPr="002E10DC" w:rsidRDefault="00710BCF" w:rsidP="00BE407F">
      <w:pPr>
        <w:pStyle w:val="24"/>
        <w:shd w:val="clear" w:color="auto" w:fill="auto"/>
        <w:tabs>
          <w:tab w:val="left" w:pos="1047"/>
        </w:tabs>
        <w:spacing w:before="0" w:after="0" w:line="240" w:lineRule="auto"/>
        <w:ind w:left="760"/>
        <w:rPr>
          <w:sz w:val="22"/>
          <w:szCs w:val="22"/>
        </w:rPr>
      </w:pPr>
    </w:p>
    <w:p w:rsidR="00710BCF" w:rsidRPr="002E10DC" w:rsidRDefault="00710BCF" w:rsidP="00BE407F">
      <w:pPr>
        <w:pStyle w:val="34"/>
        <w:keepNext/>
        <w:keepLines/>
        <w:shd w:val="clear" w:color="auto" w:fill="auto"/>
        <w:spacing w:before="0" w:after="313" w:line="240" w:lineRule="auto"/>
        <w:ind w:left="200" w:firstLine="720"/>
        <w:rPr>
          <w:sz w:val="22"/>
          <w:szCs w:val="22"/>
        </w:rPr>
      </w:pPr>
      <w:bookmarkStart w:id="14" w:name="bookmark16"/>
      <w:r w:rsidRPr="002E10DC">
        <w:rPr>
          <w:sz w:val="22"/>
          <w:szCs w:val="22"/>
        </w:rPr>
        <w:t>Статья 15. Площадки для установки мусоросборников</w:t>
      </w:r>
      <w:bookmarkEnd w:id="14"/>
    </w:p>
    <w:p w:rsidR="00710BCF" w:rsidRPr="002E10DC" w:rsidRDefault="00710BCF" w:rsidP="00BE407F">
      <w:pPr>
        <w:pStyle w:val="24"/>
        <w:numPr>
          <w:ilvl w:val="0"/>
          <w:numId w:val="36"/>
        </w:numPr>
        <w:shd w:val="clear" w:color="auto" w:fill="auto"/>
        <w:tabs>
          <w:tab w:val="left" w:pos="1258"/>
        </w:tabs>
        <w:spacing w:before="0" w:after="0" w:line="240" w:lineRule="auto"/>
        <w:rPr>
          <w:sz w:val="22"/>
          <w:szCs w:val="22"/>
        </w:rPr>
      </w:pPr>
      <w:proofErr w:type="gramStart"/>
      <w:r w:rsidRPr="002E10DC">
        <w:rPr>
          <w:sz w:val="22"/>
          <w:szCs w:val="22"/>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2E10DC">
        <w:rPr>
          <w:sz w:val="22"/>
          <w:szCs w:val="22"/>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710BCF" w:rsidRPr="002E10DC" w:rsidRDefault="00710BCF" w:rsidP="00BE407F">
      <w:pPr>
        <w:pStyle w:val="24"/>
        <w:numPr>
          <w:ilvl w:val="0"/>
          <w:numId w:val="36"/>
        </w:numPr>
        <w:shd w:val="clear" w:color="auto" w:fill="auto"/>
        <w:tabs>
          <w:tab w:val="left" w:pos="1258"/>
        </w:tabs>
        <w:spacing w:before="0" w:after="0" w:line="240" w:lineRule="auto"/>
        <w:rPr>
          <w:sz w:val="22"/>
          <w:szCs w:val="22"/>
        </w:rPr>
      </w:pPr>
      <w:r w:rsidRPr="002E10DC">
        <w:rPr>
          <w:sz w:val="22"/>
          <w:szCs w:val="22"/>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2E10DC">
        <w:rPr>
          <w:sz w:val="22"/>
          <w:szCs w:val="22"/>
        </w:rPr>
        <w:t>,</w:t>
      </w:r>
      <w:proofErr w:type="gramEnd"/>
      <w:r w:rsidRPr="002E10DC">
        <w:rPr>
          <w:sz w:val="22"/>
          <w:szCs w:val="22"/>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2E10DC">
        <w:rPr>
          <w:sz w:val="22"/>
          <w:szCs w:val="22"/>
        </w:rPr>
        <w:t>х</w:t>
      </w:r>
      <w:proofErr w:type="spellEnd"/>
      <w:r w:rsidRPr="002E10DC">
        <w:rPr>
          <w:sz w:val="22"/>
          <w:szCs w:val="22"/>
        </w:rPr>
        <w:t xml:space="preserve">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710BCF" w:rsidRPr="002E10DC" w:rsidRDefault="00710BCF" w:rsidP="00BE407F">
      <w:pPr>
        <w:pStyle w:val="24"/>
        <w:shd w:val="clear" w:color="auto" w:fill="auto"/>
        <w:spacing w:before="0" w:after="0" w:line="240" w:lineRule="auto"/>
        <w:ind w:firstLine="760"/>
        <w:rPr>
          <w:sz w:val="22"/>
          <w:szCs w:val="22"/>
        </w:rPr>
      </w:pPr>
      <w:proofErr w:type="gramStart"/>
      <w:r w:rsidRPr="002E10DC">
        <w:rPr>
          <w:sz w:val="22"/>
          <w:szCs w:val="22"/>
        </w:rPr>
        <w:t xml:space="preserve">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w:t>
      </w:r>
      <w:r w:rsidRPr="002E10DC">
        <w:rPr>
          <w:sz w:val="22"/>
          <w:szCs w:val="22"/>
        </w:rPr>
        <w:lastRenderedPageBreak/>
        <w:t>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710BCF" w:rsidRPr="002E10DC" w:rsidRDefault="00710BCF" w:rsidP="00BE407F">
      <w:pPr>
        <w:pStyle w:val="24"/>
        <w:numPr>
          <w:ilvl w:val="0"/>
          <w:numId w:val="36"/>
        </w:numPr>
        <w:shd w:val="clear" w:color="auto" w:fill="auto"/>
        <w:tabs>
          <w:tab w:val="left" w:pos="1061"/>
        </w:tabs>
        <w:spacing w:before="0" w:after="0" w:line="240" w:lineRule="auto"/>
        <w:rPr>
          <w:sz w:val="22"/>
          <w:szCs w:val="22"/>
        </w:rPr>
      </w:pPr>
      <w:r w:rsidRPr="002E10DC">
        <w:rPr>
          <w:sz w:val="22"/>
          <w:szCs w:val="22"/>
        </w:rPr>
        <w:t>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w:t>
      </w:r>
      <w:proofErr w:type="gramStart"/>
      <w:r w:rsidRPr="002E10DC">
        <w:rPr>
          <w:sz w:val="22"/>
          <w:szCs w:val="22"/>
        </w:rPr>
        <w:t>.м</w:t>
      </w:r>
      <w:proofErr w:type="gramEnd"/>
      <w:r w:rsidRPr="002E10DC">
        <w:rPr>
          <w:sz w:val="22"/>
          <w:szCs w:val="22"/>
        </w:rPr>
        <w:t xml:space="preserve"> на 1 жителя или 1 площадка на 6-8 подъездов жилых домов; если подъездов меньше - одну площадку при каждом доме.</w:t>
      </w:r>
    </w:p>
    <w:p w:rsidR="00710BCF" w:rsidRPr="002E10DC" w:rsidRDefault="00710BCF" w:rsidP="00BE407F">
      <w:pPr>
        <w:pStyle w:val="24"/>
        <w:numPr>
          <w:ilvl w:val="0"/>
          <w:numId w:val="36"/>
        </w:numPr>
        <w:shd w:val="clear" w:color="auto" w:fill="auto"/>
        <w:tabs>
          <w:tab w:val="left" w:pos="1092"/>
        </w:tabs>
        <w:spacing w:before="0" w:after="0" w:line="240" w:lineRule="auto"/>
        <w:rPr>
          <w:sz w:val="22"/>
          <w:szCs w:val="22"/>
        </w:rPr>
      </w:pPr>
      <w:r w:rsidRPr="002E10DC">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2E10DC">
        <w:rPr>
          <w:sz w:val="22"/>
          <w:szCs w:val="22"/>
        </w:rPr>
        <w:t>индивидуальным проектам</w:t>
      </w:r>
      <w:proofErr w:type="gramEnd"/>
      <w:r w:rsidRPr="002E10DC">
        <w:rPr>
          <w:sz w:val="22"/>
          <w:szCs w:val="22"/>
        </w:rPr>
        <w:t xml:space="preserve"> (эскизам), разработанным и согласованным в установленном порядке.</w:t>
      </w:r>
    </w:p>
    <w:p w:rsidR="00710BCF" w:rsidRPr="002E10DC" w:rsidRDefault="00710BCF" w:rsidP="00BE407F">
      <w:pPr>
        <w:pStyle w:val="24"/>
        <w:numPr>
          <w:ilvl w:val="0"/>
          <w:numId w:val="36"/>
        </w:numPr>
        <w:shd w:val="clear" w:color="auto" w:fill="auto"/>
        <w:tabs>
          <w:tab w:val="left" w:pos="1061"/>
        </w:tabs>
        <w:spacing w:before="0" w:after="0" w:line="240" w:lineRule="auto"/>
        <w:rPr>
          <w:sz w:val="22"/>
          <w:szCs w:val="22"/>
        </w:rPr>
      </w:pPr>
      <w:r w:rsidRPr="002E10DC">
        <w:rPr>
          <w:sz w:val="22"/>
          <w:szCs w:val="22"/>
        </w:rPr>
        <w:t xml:space="preserve">Покрытие площадки следует устанавливать </w:t>
      </w:r>
      <w:proofErr w:type="gramStart"/>
      <w:r w:rsidRPr="002E10DC">
        <w:rPr>
          <w:sz w:val="22"/>
          <w:szCs w:val="22"/>
        </w:rPr>
        <w:t>аналогичным</w:t>
      </w:r>
      <w:proofErr w:type="gramEnd"/>
      <w:r w:rsidRPr="002E10DC">
        <w:rPr>
          <w:sz w:val="22"/>
          <w:szCs w:val="22"/>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710BCF" w:rsidRPr="002E10DC" w:rsidRDefault="00710BCF" w:rsidP="00BE407F">
      <w:pPr>
        <w:pStyle w:val="24"/>
        <w:numPr>
          <w:ilvl w:val="0"/>
          <w:numId w:val="36"/>
        </w:numPr>
        <w:shd w:val="clear" w:color="auto" w:fill="auto"/>
        <w:tabs>
          <w:tab w:val="left" w:pos="1061"/>
        </w:tabs>
        <w:spacing w:before="0" w:after="0" w:line="240" w:lineRule="auto"/>
        <w:rPr>
          <w:sz w:val="22"/>
          <w:szCs w:val="22"/>
        </w:rPr>
      </w:pPr>
      <w:r w:rsidRPr="002E10DC">
        <w:rPr>
          <w:sz w:val="22"/>
          <w:szCs w:val="22"/>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710BCF" w:rsidRPr="002E10DC" w:rsidRDefault="00710BCF" w:rsidP="00BE407F">
      <w:pPr>
        <w:pStyle w:val="24"/>
        <w:numPr>
          <w:ilvl w:val="0"/>
          <w:numId w:val="36"/>
        </w:numPr>
        <w:shd w:val="clear" w:color="auto" w:fill="auto"/>
        <w:tabs>
          <w:tab w:val="left" w:pos="1238"/>
        </w:tabs>
        <w:spacing w:before="0" w:after="0" w:line="240" w:lineRule="auto"/>
        <w:rPr>
          <w:sz w:val="22"/>
          <w:szCs w:val="22"/>
        </w:rPr>
      </w:pPr>
      <w:r w:rsidRPr="002E10DC">
        <w:rPr>
          <w:sz w:val="22"/>
          <w:szCs w:val="22"/>
        </w:rPr>
        <w:t>Не допускается поступление поверхностных сточных вод с территории площадки для сбора отходов в систему дождевой (ливневой) канализации.</w:t>
      </w:r>
    </w:p>
    <w:p w:rsidR="00710BCF" w:rsidRPr="002E10DC" w:rsidRDefault="00710BCF" w:rsidP="00BE407F">
      <w:pPr>
        <w:pStyle w:val="24"/>
        <w:shd w:val="clear" w:color="auto" w:fill="auto"/>
        <w:tabs>
          <w:tab w:val="left" w:pos="1238"/>
        </w:tabs>
        <w:spacing w:before="0" w:after="0" w:line="240" w:lineRule="auto"/>
        <w:ind w:left="760"/>
        <w:rPr>
          <w:sz w:val="22"/>
          <w:szCs w:val="22"/>
        </w:rPr>
      </w:pPr>
    </w:p>
    <w:p w:rsidR="00710BCF" w:rsidRPr="002E10DC" w:rsidRDefault="00710BCF" w:rsidP="00BE407F">
      <w:pPr>
        <w:pStyle w:val="62"/>
        <w:shd w:val="clear" w:color="auto" w:fill="auto"/>
        <w:spacing w:after="274" w:line="240" w:lineRule="auto"/>
        <w:ind w:left="220" w:firstLine="680"/>
        <w:jc w:val="center"/>
        <w:rPr>
          <w:sz w:val="22"/>
          <w:szCs w:val="22"/>
        </w:rPr>
      </w:pPr>
      <w:r w:rsidRPr="002E10DC">
        <w:rPr>
          <w:sz w:val="22"/>
          <w:szCs w:val="22"/>
        </w:rPr>
        <w:t>Статья 16. Площадки автостоянок</w:t>
      </w:r>
    </w:p>
    <w:p w:rsidR="00710BCF" w:rsidRPr="002E10DC" w:rsidRDefault="00710BCF" w:rsidP="00BE407F">
      <w:pPr>
        <w:pStyle w:val="24"/>
        <w:numPr>
          <w:ilvl w:val="0"/>
          <w:numId w:val="37"/>
        </w:numPr>
        <w:shd w:val="clear" w:color="auto" w:fill="auto"/>
        <w:tabs>
          <w:tab w:val="left" w:pos="1268"/>
        </w:tabs>
        <w:spacing w:before="0" w:after="0" w:line="240" w:lineRule="auto"/>
        <w:rPr>
          <w:sz w:val="22"/>
          <w:szCs w:val="22"/>
        </w:rPr>
      </w:pPr>
      <w:r w:rsidRPr="002E10DC">
        <w:rPr>
          <w:sz w:val="22"/>
          <w:szCs w:val="22"/>
        </w:rPr>
        <w:t>На территории сельского поселения предусматриваются следующие виды автостоянок общего пользования:</w:t>
      </w:r>
    </w:p>
    <w:p w:rsidR="00710BCF" w:rsidRPr="002E10DC" w:rsidRDefault="00710BCF" w:rsidP="00BE407F">
      <w:pPr>
        <w:pStyle w:val="24"/>
        <w:numPr>
          <w:ilvl w:val="0"/>
          <w:numId w:val="38"/>
        </w:numPr>
        <w:shd w:val="clear" w:color="auto" w:fill="auto"/>
        <w:tabs>
          <w:tab w:val="left" w:pos="1255"/>
        </w:tabs>
        <w:spacing w:before="0" w:after="0" w:line="240" w:lineRule="auto"/>
        <w:rPr>
          <w:sz w:val="22"/>
          <w:szCs w:val="22"/>
        </w:rPr>
      </w:pPr>
      <w:r w:rsidRPr="002E10DC">
        <w:rPr>
          <w:sz w:val="22"/>
          <w:szCs w:val="22"/>
        </w:rPr>
        <w:t>для кратковременного и длительного хранения автомобилей;</w:t>
      </w:r>
    </w:p>
    <w:p w:rsidR="00710BCF" w:rsidRPr="002E10DC" w:rsidRDefault="00710BCF" w:rsidP="00BE407F">
      <w:pPr>
        <w:pStyle w:val="24"/>
        <w:numPr>
          <w:ilvl w:val="0"/>
          <w:numId w:val="38"/>
        </w:numPr>
        <w:shd w:val="clear" w:color="auto" w:fill="auto"/>
        <w:tabs>
          <w:tab w:val="left" w:pos="1307"/>
        </w:tabs>
        <w:spacing w:before="0" w:after="0" w:line="240" w:lineRule="auto"/>
        <w:rPr>
          <w:sz w:val="22"/>
          <w:szCs w:val="22"/>
        </w:rPr>
      </w:pPr>
      <w:proofErr w:type="gramStart"/>
      <w:r w:rsidRPr="002E10DC">
        <w:rPr>
          <w:sz w:val="22"/>
          <w:szCs w:val="22"/>
        </w:rPr>
        <w:t>уличные (в виде парковок на проезжей части, обозначенных разметкой);</w:t>
      </w:r>
      <w:proofErr w:type="gramEnd"/>
    </w:p>
    <w:p w:rsidR="00710BCF" w:rsidRPr="002E10DC" w:rsidRDefault="00710BCF" w:rsidP="00BE407F">
      <w:pPr>
        <w:pStyle w:val="24"/>
        <w:numPr>
          <w:ilvl w:val="0"/>
          <w:numId w:val="38"/>
        </w:numPr>
        <w:shd w:val="clear" w:color="auto" w:fill="auto"/>
        <w:tabs>
          <w:tab w:val="left" w:pos="1282"/>
        </w:tabs>
        <w:spacing w:before="0" w:after="0" w:line="240" w:lineRule="auto"/>
        <w:rPr>
          <w:sz w:val="22"/>
          <w:szCs w:val="22"/>
        </w:rPr>
      </w:pPr>
      <w:r w:rsidRPr="002E10DC">
        <w:rPr>
          <w:sz w:val="22"/>
          <w:szCs w:val="22"/>
        </w:rPr>
        <w:t>внеуличные (в виде «карманов» и отступов от проезжей части);</w:t>
      </w:r>
    </w:p>
    <w:p w:rsidR="00710BCF" w:rsidRPr="002E10DC" w:rsidRDefault="00710BCF" w:rsidP="00BE407F">
      <w:pPr>
        <w:pStyle w:val="24"/>
        <w:numPr>
          <w:ilvl w:val="0"/>
          <w:numId w:val="38"/>
        </w:numPr>
        <w:shd w:val="clear" w:color="auto" w:fill="auto"/>
        <w:tabs>
          <w:tab w:val="left" w:pos="1285"/>
        </w:tabs>
        <w:spacing w:before="0" w:after="0" w:line="240" w:lineRule="auto"/>
        <w:rPr>
          <w:sz w:val="22"/>
          <w:szCs w:val="22"/>
        </w:rPr>
      </w:pPr>
      <w:r w:rsidRPr="002E10DC">
        <w:rPr>
          <w:sz w:val="22"/>
          <w:szCs w:val="22"/>
        </w:rPr>
        <w:t>гостевые (на участке жилой застройки);</w:t>
      </w:r>
    </w:p>
    <w:p w:rsidR="00710BCF" w:rsidRPr="002E10DC" w:rsidRDefault="00710BCF" w:rsidP="00BE407F">
      <w:pPr>
        <w:pStyle w:val="24"/>
        <w:numPr>
          <w:ilvl w:val="0"/>
          <w:numId w:val="38"/>
        </w:numPr>
        <w:shd w:val="clear" w:color="auto" w:fill="auto"/>
        <w:tabs>
          <w:tab w:val="left" w:pos="1491"/>
        </w:tabs>
        <w:spacing w:before="0" w:after="0" w:line="240" w:lineRule="auto"/>
        <w:rPr>
          <w:sz w:val="22"/>
          <w:szCs w:val="22"/>
        </w:rPr>
      </w:pPr>
      <w:r w:rsidRPr="002E10DC">
        <w:rPr>
          <w:sz w:val="22"/>
          <w:szCs w:val="22"/>
        </w:rPr>
        <w:t>для хранения автомобилей населения сельского поселения (</w:t>
      </w:r>
      <w:proofErr w:type="spellStart"/>
      <w:r w:rsidRPr="002E10DC">
        <w:rPr>
          <w:sz w:val="22"/>
          <w:szCs w:val="22"/>
        </w:rPr>
        <w:t>микрорайонные</w:t>
      </w:r>
      <w:proofErr w:type="spellEnd"/>
      <w:r w:rsidRPr="002E10DC">
        <w:rPr>
          <w:sz w:val="22"/>
          <w:szCs w:val="22"/>
        </w:rPr>
        <w:t>, районные);</w:t>
      </w:r>
    </w:p>
    <w:p w:rsidR="00710BCF" w:rsidRPr="002E10DC" w:rsidRDefault="00710BCF" w:rsidP="00BE407F">
      <w:pPr>
        <w:pStyle w:val="24"/>
        <w:numPr>
          <w:ilvl w:val="0"/>
          <w:numId w:val="38"/>
        </w:numPr>
        <w:shd w:val="clear" w:color="auto" w:fill="auto"/>
        <w:tabs>
          <w:tab w:val="left" w:pos="1278"/>
        </w:tabs>
        <w:spacing w:before="0" w:after="0" w:line="240" w:lineRule="auto"/>
        <w:rPr>
          <w:sz w:val="22"/>
          <w:szCs w:val="22"/>
        </w:rPr>
      </w:pPr>
      <w:proofErr w:type="spellStart"/>
      <w:r w:rsidRPr="002E10DC">
        <w:rPr>
          <w:sz w:val="22"/>
          <w:szCs w:val="22"/>
        </w:rPr>
        <w:t>приобъектные</w:t>
      </w:r>
      <w:proofErr w:type="spellEnd"/>
      <w:r w:rsidRPr="002E10DC">
        <w:rPr>
          <w:sz w:val="22"/>
          <w:szCs w:val="22"/>
        </w:rPr>
        <w:t xml:space="preserve"> (у объекта или группы объектов);</w:t>
      </w:r>
    </w:p>
    <w:p w:rsidR="00710BCF" w:rsidRPr="002E10DC" w:rsidRDefault="00710BCF" w:rsidP="00BE407F">
      <w:pPr>
        <w:pStyle w:val="24"/>
        <w:numPr>
          <w:ilvl w:val="0"/>
          <w:numId w:val="38"/>
        </w:numPr>
        <w:shd w:val="clear" w:color="auto" w:fill="auto"/>
        <w:tabs>
          <w:tab w:val="left" w:pos="1278"/>
          <w:tab w:val="left" w:pos="9083"/>
        </w:tabs>
        <w:spacing w:before="0" w:after="0" w:line="240" w:lineRule="auto"/>
        <w:rPr>
          <w:sz w:val="22"/>
          <w:szCs w:val="22"/>
        </w:rPr>
      </w:pPr>
      <w:r w:rsidRPr="002E10DC">
        <w:rPr>
          <w:sz w:val="22"/>
          <w:szCs w:val="22"/>
        </w:rPr>
        <w:t>иные.</w:t>
      </w:r>
      <w:r w:rsidRPr="002E10DC">
        <w:rPr>
          <w:sz w:val="22"/>
          <w:szCs w:val="22"/>
        </w:rPr>
        <w:tab/>
      </w:r>
    </w:p>
    <w:p w:rsidR="00710BCF" w:rsidRPr="002E10DC" w:rsidRDefault="00710BCF" w:rsidP="00BE407F">
      <w:pPr>
        <w:pStyle w:val="24"/>
        <w:numPr>
          <w:ilvl w:val="0"/>
          <w:numId w:val="37"/>
        </w:numPr>
        <w:shd w:val="clear" w:color="auto" w:fill="auto"/>
        <w:tabs>
          <w:tab w:val="left" w:pos="1275"/>
        </w:tabs>
        <w:spacing w:before="0" w:after="0" w:line="240" w:lineRule="auto"/>
        <w:rPr>
          <w:sz w:val="22"/>
          <w:szCs w:val="22"/>
        </w:rPr>
      </w:pPr>
      <w:r w:rsidRPr="002E10DC">
        <w:rPr>
          <w:sz w:val="22"/>
          <w:szCs w:val="22"/>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w:t>
      </w:r>
      <w:proofErr w:type="spellStart"/>
      <w:r w:rsidRPr="002E10DC">
        <w:rPr>
          <w:sz w:val="22"/>
          <w:szCs w:val="22"/>
        </w:rPr>
        <w:t>СНиП</w:t>
      </w:r>
      <w:proofErr w:type="spellEnd"/>
      <w:r w:rsidRPr="002E10DC">
        <w:rPr>
          <w:sz w:val="22"/>
          <w:szCs w:val="22"/>
        </w:rPr>
        <w:t xml:space="preserve"> 2.07.01-89 Градостроительство. Планировка и застройка городских и сельских поселений». На площадках </w:t>
      </w:r>
      <w:proofErr w:type="spellStart"/>
      <w:r w:rsidRPr="002E10DC">
        <w:rPr>
          <w:sz w:val="22"/>
          <w:szCs w:val="22"/>
        </w:rPr>
        <w:t>приобъектных</w:t>
      </w:r>
      <w:proofErr w:type="spellEnd"/>
      <w:r w:rsidRPr="002E10DC">
        <w:rPr>
          <w:sz w:val="22"/>
          <w:szCs w:val="22"/>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710BCF" w:rsidRPr="002E10DC" w:rsidRDefault="00710BCF" w:rsidP="00BE407F">
      <w:pPr>
        <w:pStyle w:val="24"/>
        <w:numPr>
          <w:ilvl w:val="0"/>
          <w:numId w:val="37"/>
        </w:numPr>
        <w:shd w:val="clear" w:color="auto" w:fill="auto"/>
        <w:tabs>
          <w:tab w:val="left" w:pos="1268"/>
        </w:tabs>
        <w:spacing w:before="0" w:after="0" w:line="240" w:lineRule="auto"/>
        <w:rPr>
          <w:sz w:val="22"/>
          <w:szCs w:val="22"/>
        </w:rPr>
      </w:pPr>
      <w:r w:rsidRPr="002E10DC">
        <w:rPr>
          <w:sz w:val="22"/>
          <w:szCs w:val="22"/>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710BCF" w:rsidRPr="002E10DC" w:rsidRDefault="00710BCF" w:rsidP="00BE407F">
      <w:pPr>
        <w:pStyle w:val="24"/>
        <w:numPr>
          <w:ilvl w:val="0"/>
          <w:numId w:val="37"/>
        </w:numPr>
        <w:shd w:val="clear" w:color="auto" w:fill="auto"/>
        <w:tabs>
          <w:tab w:val="left" w:pos="1275"/>
        </w:tabs>
        <w:spacing w:before="0" w:after="0" w:line="240" w:lineRule="auto"/>
        <w:rPr>
          <w:sz w:val="22"/>
          <w:szCs w:val="22"/>
        </w:rPr>
      </w:pPr>
      <w:r w:rsidRPr="002E10DC">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rsidR="00710BCF" w:rsidRPr="002E10DC" w:rsidRDefault="00710BCF" w:rsidP="00BE407F">
      <w:pPr>
        <w:pStyle w:val="24"/>
        <w:numPr>
          <w:ilvl w:val="0"/>
          <w:numId w:val="37"/>
        </w:numPr>
        <w:shd w:val="clear" w:color="auto" w:fill="auto"/>
        <w:tabs>
          <w:tab w:val="left" w:pos="1279"/>
        </w:tabs>
        <w:spacing w:before="0" w:after="0" w:line="240" w:lineRule="auto"/>
        <w:rPr>
          <w:sz w:val="22"/>
          <w:szCs w:val="22"/>
        </w:rPr>
      </w:pPr>
      <w:r w:rsidRPr="002E10DC">
        <w:rPr>
          <w:sz w:val="22"/>
          <w:szCs w:val="22"/>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710BCF" w:rsidRPr="002E10DC" w:rsidRDefault="00710BCF" w:rsidP="00BE407F">
      <w:pPr>
        <w:pStyle w:val="24"/>
        <w:numPr>
          <w:ilvl w:val="0"/>
          <w:numId w:val="37"/>
        </w:numPr>
        <w:shd w:val="clear" w:color="auto" w:fill="auto"/>
        <w:tabs>
          <w:tab w:val="left" w:pos="1264"/>
        </w:tabs>
        <w:spacing w:before="0" w:after="0" w:line="240" w:lineRule="auto"/>
        <w:rPr>
          <w:sz w:val="22"/>
          <w:szCs w:val="22"/>
        </w:rPr>
      </w:pPr>
      <w:r w:rsidRPr="002E10DC">
        <w:rPr>
          <w:sz w:val="22"/>
          <w:szCs w:val="22"/>
        </w:rPr>
        <w:t>Запрещается размещение автостоянок (парковок) на детских и спортивных площадках, в местах отдыха, на газонах и тротуарах.</w:t>
      </w:r>
    </w:p>
    <w:p w:rsidR="00710BCF" w:rsidRPr="002E10DC" w:rsidRDefault="00710BCF" w:rsidP="00BE407F">
      <w:pPr>
        <w:pStyle w:val="24"/>
        <w:numPr>
          <w:ilvl w:val="0"/>
          <w:numId w:val="37"/>
        </w:numPr>
        <w:shd w:val="clear" w:color="auto" w:fill="auto"/>
        <w:tabs>
          <w:tab w:val="left" w:pos="1275"/>
        </w:tabs>
        <w:spacing w:before="0" w:after="353" w:line="240" w:lineRule="auto"/>
        <w:rPr>
          <w:sz w:val="22"/>
          <w:szCs w:val="22"/>
        </w:rPr>
      </w:pPr>
      <w:r w:rsidRPr="002E10DC">
        <w:rPr>
          <w:sz w:val="22"/>
          <w:szCs w:val="22"/>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w:t>
      </w:r>
      <w:r w:rsidRPr="002E10DC">
        <w:rPr>
          <w:sz w:val="22"/>
          <w:szCs w:val="22"/>
        </w:rPr>
        <w:lastRenderedPageBreak/>
        <w:t xml:space="preserve">постановлением Правительства Российской </w:t>
      </w:r>
      <w:proofErr w:type="gramStart"/>
      <w:r w:rsidRPr="002E10DC">
        <w:rPr>
          <w:sz w:val="22"/>
          <w:szCs w:val="22"/>
        </w:rPr>
        <w:t>Федерации</w:t>
      </w:r>
      <w:proofErr w:type="gramEnd"/>
      <w:r w:rsidRPr="002E10DC">
        <w:rPr>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2E10DC">
        <w:rPr>
          <w:sz w:val="22"/>
          <w:szCs w:val="22"/>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710BCF" w:rsidRPr="002E10DC" w:rsidRDefault="00710BCF" w:rsidP="00BE407F">
      <w:pPr>
        <w:pStyle w:val="62"/>
        <w:shd w:val="clear" w:color="auto" w:fill="auto"/>
        <w:spacing w:after="291" w:line="240" w:lineRule="auto"/>
        <w:ind w:firstLine="780"/>
        <w:jc w:val="center"/>
        <w:rPr>
          <w:sz w:val="22"/>
          <w:szCs w:val="22"/>
        </w:rPr>
      </w:pPr>
      <w:r w:rsidRPr="002E10DC">
        <w:rPr>
          <w:sz w:val="22"/>
          <w:szCs w:val="22"/>
        </w:rPr>
        <w:t>Статья 17. Пешеходные коммуникации</w:t>
      </w:r>
    </w:p>
    <w:p w:rsidR="00710BCF" w:rsidRPr="002E10DC" w:rsidRDefault="00710BCF" w:rsidP="00BE407F">
      <w:pPr>
        <w:pStyle w:val="24"/>
        <w:numPr>
          <w:ilvl w:val="0"/>
          <w:numId w:val="39"/>
        </w:numPr>
        <w:shd w:val="clear" w:color="auto" w:fill="auto"/>
        <w:tabs>
          <w:tab w:val="left" w:pos="1108"/>
        </w:tabs>
        <w:spacing w:before="0" w:after="0" w:line="240" w:lineRule="auto"/>
        <w:rPr>
          <w:sz w:val="22"/>
          <w:szCs w:val="22"/>
        </w:rPr>
      </w:pPr>
      <w:r w:rsidRPr="002E10DC">
        <w:rPr>
          <w:sz w:val="22"/>
          <w:szCs w:val="22"/>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2E10DC">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2E10DC">
        <w:rPr>
          <w:sz w:val="22"/>
          <w:szCs w:val="22"/>
        </w:rPr>
        <w:tab/>
        <w:t xml:space="preserve">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E10DC">
        <w:rPr>
          <w:sz w:val="22"/>
          <w:szCs w:val="22"/>
        </w:rPr>
        <w:t>маломобильные</w:t>
      </w:r>
      <w:proofErr w:type="spellEnd"/>
      <w:r w:rsidRPr="002E10DC">
        <w:rPr>
          <w:sz w:val="22"/>
          <w:szCs w:val="22"/>
        </w:rPr>
        <w:t xml:space="preserve"> группы населения. В системе пешеходных коммуникаций выделяются основные и второстепенные пешеходные связи.</w:t>
      </w:r>
    </w:p>
    <w:p w:rsidR="00710BCF" w:rsidRPr="002E10DC" w:rsidRDefault="00710BCF" w:rsidP="00BE407F">
      <w:pPr>
        <w:pStyle w:val="24"/>
        <w:numPr>
          <w:ilvl w:val="0"/>
          <w:numId w:val="39"/>
        </w:numPr>
        <w:shd w:val="clear" w:color="auto" w:fill="auto"/>
        <w:tabs>
          <w:tab w:val="left" w:pos="1112"/>
        </w:tabs>
        <w:spacing w:before="0" w:after="0" w:line="240" w:lineRule="auto"/>
        <w:rPr>
          <w:sz w:val="22"/>
          <w:szCs w:val="22"/>
        </w:rPr>
      </w:pPr>
      <w:r w:rsidRPr="002E10DC">
        <w:rPr>
          <w:sz w:val="22"/>
          <w:szCs w:val="22"/>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710BCF" w:rsidRPr="002E10DC" w:rsidRDefault="00710BCF" w:rsidP="00BE407F">
      <w:pPr>
        <w:pStyle w:val="24"/>
        <w:numPr>
          <w:ilvl w:val="0"/>
          <w:numId w:val="39"/>
        </w:numPr>
        <w:shd w:val="clear" w:color="auto" w:fill="auto"/>
        <w:tabs>
          <w:tab w:val="left" w:pos="1310"/>
          <w:tab w:val="left" w:pos="2026"/>
          <w:tab w:val="left" w:pos="4082"/>
          <w:tab w:val="left" w:pos="5858"/>
          <w:tab w:val="left" w:pos="7560"/>
        </w:tabs>
        <w:spacing w:before="0" w:after="0" w:line="240" w:lineRule="auto"/>
        <w:rPr>
          <w:sz w:val="22"/>
          <w:szCs w:val="22"/>
        </w:rPr>
      </w:pPr>
      <w:r w:rsidRPr="002E10DC">
        <w:rPr>
          <w:sz w:val="22"/>
          <w:szCs w:val="22"/>
        </w:rPr>
        <w:t>При</w:t>
      </w:r>
      <w:r w:rsidRPr="002E10DC">
        <w:rPr>
          <w:sz w:val="22"/>
          <w:szCs w:val="22"/>
        </w:rPr>
        <w:tab/>
        <w:t>планировании</w:t>
      </w:r>
      <w:r w:rsidRPr="002E10DC">
        <w:rPr>
          <w:sz w:val="22"/>
          <w:szCs w:val="22"/>
        </w:rPr>
        <w:tab/>
        <w:t>пешеходных</w:t>
      </w:r>
      <w:r w:rsidRPr="002E10DC">
        <w:rPr>
          <w:sz w:val="22"/>
          <w:szCs w:val="22"/>
        </w:rPr>
        <w:tab/>
        <w:t>маршрутов,</w:t>
      </w:r>
      <w:r w:rsidRPr="002E10DC">
        <w:rPr>
          <w:sz w:val="22"/>
          <w:szCs w:val="22"/>
        </w:rPr>
        <w:tab/>
        <w:t xml:space="preserve">общественных пространств (включая входные группы в здания) необходимо обеспечить отсутствие барьеров для передвижения </w:t>
      </w:r>
      <w:proofErr w:type="spellStart"/>
      <w:r w:rsidRPr="002E10DC">
        <w:rPr>
          <w:sz w:val="22"/>
          <w:szCs w:val="22"/>
        </w:rPr>
        <w:t>маломобильных</w:t>
      </w:r>
      <w:proofErr w:type="spellEnd"/>
      <w:r w:rsidRPr="002E10DC">
        <w:rPr>
          <w:sz w:val="22"/>
          <w:szCs w:val="22"/>
        </w:rPr>
        <w:t xml:space="preserve"> групп граждан за счет устройства пандусов, правильно спроектированных съездов с тротуаров, тактильной плитки и др. в соответствии с СП 59.13330.2016.</w:t>
      </w:r>
    </w:p>
    <w:p w:rsidR="00710BCF" w:rsidRPr="002E10DC" w:rsidRDefault="00710BCF" w:rsidP="00BE407F">
      <w:pPr>
        <w:pStyle w:val="24"/>
        <w:numPr>
          <w:ilvl w:val="0"/>
          <w:numId w:val="39"/>
        </w:numPr>
        <w:shd w:val="clear" w:color="auto" w:fill="auto"/>
        <w:tabs>
          <w:tab w:val="left" w:pos="1310"/>
          <w:tab w:val="left" w:pos="2026"/>
          <w:tab w:val="left" w:pos="4082"/>
          <w:tab w:val="left" w:pos="5858"/>
          <w:tab w:val="left" w:pos="7560"/>
        </w:tabs>
        <w:spacing w:before="0" w:after="0" w:line="240" w:lineRule="auto"/>
        <w:rPr>
          <w:sz w:val="22"/>
          <w:szCs w:val="22"/>
        </w:rPr>
      </w:pPr>
      <w:r w:rsidRPr="002E10DC">
        <w:rPr>
          <w:sz w:val="22"/>
          <w:szCs w:val="22"/>
        </w:rPr>
        <w:t>При</w:t>
      </w:r>
      <w:r w:rsidRPr="002E10DC">
        <w:rPr>
          <w:sz w:val="22"/>
          <w:szCs w:val="22"/>
        </w:rPr>
        <w:tab/>
        <w:t>планировании</w:t>
      </w:r>
      <w:r w:rsidRPr="002E10DC">
        <w:rPr>
          <w:sz w:val="22"/>
          <w:szCs w:val="22"/>
        </w:rPr>
        <w:tab/>
        <w:t>пешеходных</w:t>
      </w:r>
      <w:r w:rsidRPr="002E10DC">
        <w:rPr>
          <w:sz w:val="22"/>
          <w:szCs w:val="22"/>
        </w:rPr>
        <w:tab/>
        <w:t>маршрутов</w:t>
      </w:r>
      <w:r w:rsidRPr="002E10DC">
        <w:rPr>
          <w:sz w:val="22"/>
          <w:szCs w:val="22"/>
        </w:rPr>
        <w:tab/>
        <w:t xml:space="preserve">должно быть предусмотрено достаточное количество мест кратковременного отдыха (скамьи и пр.) для </w:t>
      </w:r>
      <w:proofErr w:type="spellStart"/>
      <w:r w:rsidRPr="002E10DC">
        <w:rPr>
          <w:sz w:val="22"/>
          <w:szCs w:val="22"/>
        </w:rPr>
        <w:t>маломобильных</w:t>
      </w:r>
      <w:proofErr w:type="spellEnd"/>
      <w:r w:rsidRPr="002E10DC">
        <w:rPr>
          <w:sz w:val="22"/>
          <w:szCs w:val="22"/>
        </w:rPr>
        <w:t xml:space="preserve"> граждан.</w:t>
      </w:r>
    </w:p>
    <w:p w:rsidR="00710BCF" w:rsidRPr="002E10DC" w:rsidRDefault="00710BCF" w:rsidP="00BE407F">
      <w:pPr>
        <w:pStyle w:val="24"/>
        <w:numPr>
          <w:ilvl w:val="0"/>
          <w:numId w:val="39"/>
        </w:numPr>
        <w:shd w:val="clear" w:color="auto" w:fill="auto"/>
        <w:tabs>
          <w:tab w:val="left" w:pos="1108"/>
        </w:tabs>
        <w:spacing w:before="0" w:after="0" w:line="240" w:lineRule="auto"/>
        <w:rPr>
          <w:sz w:val="22"/>
          <w:szCs w:val="22"/>
        </w:rPr>
      </w:pPr>
      <w:r w:rsidRPr="002E10DC">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rsidR="00710BCF" w:rsidRPr="002E10DC" w:rsidRDefault="00710BCF" w:rsidP="00BE407F">
      <w:pPr>
        <w:pStyle w:val="24"/>
        <w:numPr>
          <w:ilvl w:val="0"/>
          <w:numId w:val="39"/>
        </w:numPr>
        <w:shd w:val="clear" w:color="auto" w:fill="auto"/>
        <w:tabs>
          <w:tab w:val="left" w:pos="1108"/>
        </w:tabs>
        <w:spacing w:before="0" w:after="0" w:line="240" w:lineRule="auto"/>
        <w:rPr>
          <w:sz w:val="22"/>
          <w:szCs w:val="22"/>
        </w:rPr>
      </w:pPr>
      <w:r w:rsidRPr="002E10DC">
        <w:rPr>
          <w:sz w:val="22"/>
          <w:szCs w:val="22"/>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710BCF" w:rsidRPr="002E10DC" w:rsidRDefault="00710BCF" w:rsidP="00BE407F">
      <w:pPr>
        <w:pStyle w:val="24"/>
        <w:numPr>
          <w:ilvl w:val="0"/>
          <w:numId w:val="39"/>
        </w:numPr>
        <w:shd w:val="clear" w:color="auto" w:fill="auto"/>
        <w:tabs>
          <w:tab w:val="left" w:pos="1128"/>
        </w:tabs>
        <w:spacing w:before="0" w:after="0" w:line="240" w:lineRule="auto"/>
        <w:rPr>
          <w:sz w:val="22"/>
          <w:szCs w:val="22"/>
        </w:rPr>
      </w:pPr>
      <w:r w:rsidRPr="002E10DC">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710BCF" w:rsidRPr="002E10DC" w:rsidRDefault="00710BCF" w:rsidP="00BE407F">
      <w:pPr>
        <w:pStyle w:val="24"/>
        <w:numPr>
          <w:ilvl w:val="0"/>
          <w:numId w:val="39"/>
        </w:numPr>
        <w:shd w:val="clear" w:color="auto" w:fill="auto"/>
        <w:tabs>
          <w:tab w:val="left" w:pos="1128"/>
        </w:tabs>
        <w:spacing w:before="0" w:after="0" w:line="240" w:lineRule="auto"/>
        <w:rPr>
          <w:sz w:val="22"/>
          <w:szCs w:val="22"/>
        </w:rPr>
      </w:pPr>
      <w:r w:rsidRPr="002E10DC">
        <w:rPr>
          <w:sz w:val="22"/>
          <w:szCs w:val="22"/>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2E10DC">
        <w:rPr>
          <w:sz w:val="22"/>
          <w:szCs w:val="22"/>
        </w:rPr>
        <w:t>Р</w:t>
      </w:r>
      <w:proofErr w:type="gramEnd"/>
      <w:r w:rsidRPr="002E10DC">
        <w:rPr>
          <w:sz w:val="22"/>
          <w:szCs w:val="22"/>
        </w:rPr>
        <w:t xml:space="preserve"> 52605-2006.</w:t>
      </w:r>
    </w:p>
    <w:p w:rsidR="00710BCF" w:rsidRPr="002E10DC" w:rsidRDefault="00710BCF" w:rsidP="00BE407F">
      <w:pPr>
        <w:pStyle w:val="24"/>
        <w:numPr>
          <w:ilvl w:val="0"/>
          <w:numId w:val="39"/>
        </w:numPr>
        <w:shd w:val="clear" w:color="auto" w:fill="auto"/>
        <w:tabs>
          <w:tab w:val="left" w:pos="1313"/>
        </w:tabs>
        <w:spacing w:before="0" w:after="0" w:line="240" w:lineRule="auto"/>
        <w:rPr>
          <w:sz w:val="22"/>
          <w:szCs w:val="22"/>
        </w:rPr>
      </w:pPr>
      <w:r w:rsidRPr="002E10DC">
        <w:rPr>
          <w:sz w:val="22"/>
          <w:szCs w:val="22"/>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w:t>
      </w:r>
      <w:r w:rsidRPr="002E10DC">
        <w:rPr>
          <w:sz w:val="22"/>
          <w:szCs w:val="22"/>
        </w:rPr>
        <w:lastRenderedPageBreak/>
        <w:t xml:space="preserve">пешеходных коммуникаций над уровнем газонов должно быть не </w:t>
      </w:r>
      <w:proofErr w:type="gramStart"/>
      <w:r w:rsidRPr="002E10DC">
        <w:rPr>
          <w:sz w:val="22"/>
          <w:szCs w:val="22"/>
        </w:rPr>
        <w:t>менее указанного</w:t>
      </w:r>
      <w:proofErr w:type="gramEnd"/>
      <w:r w:rsidRPr="002E10DC">
        <w:rPr>
          <w:sz w:val="22"/>
          <w:szCs w:val="22"/>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710BCF" w:rsidRPr="002E10DC" w:rsidRDefault="00710BCF" w:rsidP="00BE407F">
      <w:pPr>
        <w:pStyle w:val="24"/>
        <w:numPr>
          <w:ilvl w:val="0"/>
          <w:numId w:val="39"/>
        </w:numPr>
        <w:shd w:val="clear" w:color="auto" w:fill="auto"/>
        <w:tabs>
          <w:tab w:val="left" w:pos="1182"/>
        </w:tabs>
        <w:spacing w:before="0" w:after="0" w:line="240" w:lineRule="auto"/>
        <w:rPr>
          <w:sz w:val="22"/>
          <w:szCs w:val="22"/>
        </w:rPr>
      </w:pPr>
      <w:r w:rsidRPr="002E10DC">
        <w:rPr>
          <w:sz w:val="22"/>
          <w:szCs w:val="22"/>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2E10DC">
        <w:rPr>
          <w:sz w:val="22"/>
          <w:szCs w:val="22"/>
        </w:rPr>
        <w:t>территориях</w:t>
      </w:r>
      <w:proofErr w:type="gramEnd"/>
      <w:r w:rsidRPr="002E10DC">
        <w:rPr>
          <w:sz w:val="22"/>
          <w:szCs w:val="22"/>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710BCF" w:rsidRPr="002E10DC" w:rsidRDefault="00710BCF" w:rsidP="00BE407F">
      <w:pPr>
        <w:pStyle w:val="24"/>
        <w:numPr>
          <w:ilvl w:val="0"/>
          <w:numId w:val="39"/>
        </w:numPr>
        <w:shd w:val="clear" w:color="auto" w:fill="auto"/>
        <w:tabs>
          <w:tab w:val="left" w:pos="1313"/>
        </w:tabs>
        <w:spacing w:before="0" w:after="0" w:line="240" w:lineRule="auto"/>
        <w:rPr>
          <w:sz w:val="22"/>
          <w:szCs w:val="22"/>
        </w:rPr>
      </w:pPr>
      <w:proofErr w:type="gramStart"/>
      <w:r w:rsidRPr="002E10DC">
        <w:rPr>
          <w:sz w:val="22"/>
          <w:szCs w:val="22"/>
        </w:rPr>
        <w:t xml:space="preserve">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w:t>
      </w:r>
      <w:proofErr w:type="spellStart"/>
      <w:r w:rsidRPr="002E10DC">
        <w:rPr>
          <w:sz w:val="22"/>
          <w:szCs w:val="22"/>
        </w:rPr>
        <w:t>маломобильных</w:t>
      </w:r>
      <w:proofErr w:type="spellEnd"/>
      <w:r w:rsidRPr="002E10DC">
        <w:rPr>
          <w:sz w:val="22"/>
          <w:szCs w:val="22"/>
        </w:rPr>
        <w:t xml:space="preserve">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710BCF" w:rsidRPr="002E10DC" w:rsidRDefault="00710BCF" w:rsidP="00BE407F">
      <w:pPr>
        <w:pStyle w:val="24"/>
        <w:numPr>
          <w:ilvl w:val="0"/>
          <w:numId w:val="39"/>
        </w:numPr>
        <w:shd w:val="clear" w:color="auto" w:fill="auto"/>
        <w:tabs>
          <w:tab w:val="left" w:pos="553"/>
        </w:tabs>
        <w:spacing w:before="0" w:after="367" w:line="240" w:lineRule="auto"/>
        <w:rPr>
          <w:sz w:val="22"/>
          <w:szCs w:val="22"/>
        </w:rPr>
      </w:pPr>
      <w:r w:rsidRPr="002E10DC">
        <w:rPr>
          <w:sz w:val="22"/>
          <w:szCs w:val="22"/>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2E10DC">
        <w:rPr>
          <w:sz w:val="22"/>
          <w:szCs w:val="22"/>
        </w:rPr>
        <w:t>безбарьерной</w:t>
      </w:r>
      <w:proofErr w:type="spellEnd"/>
      <w:r w:rsidRPr="002E10DC">
        <w:rPr>
          <w:sz w:val="22"/>
          <w:szCs w:val="22"/>
        </w:rPr>
        <w:t xml:space="preserve"> среды для </w:t>
      </w:r>
      <w:proofErr w:type="spellStart"/>
      <w:r w:rsidRPr="002E10DC">
        <w:rPr>
          <w:sz w:val="22"/>
          <w:szCs w:val="22"/>
        </w:rPr>
        <w:t>маломобильных</w:t>
      </w:r>
      <w:proofErr w:type="spellEnd"/>
      <w:r w:rsidRPr="002E10DC">
        <w:rPr>
          <w:sz w:val="22"/>
          <w:szCs w:val="22"/>
        </w:rPr>
        <w:t xml:space="preserve">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2E10DC">
        <w:rPr>
          <w:sz w:val="22"/>
          <w:szCs w:val="22"/>
        </w:rPr>
        <w:t>безбарьерной</w:t>
      </w:r>
      <w:proofErr w:type="spellEnd"/>
      <w:r w:rsidRPr="002E10DC">
        <w:rPr>
          <w:sz w:val="22"/>
          <w:szCs w:val="22"/>
        </w:rPr>
        <w:t xml:space="preserve"> среды.</w:t>
      </w:r>
    </w:p>
    <w:p w:rsidR="00710BCF" w:rsidRPr="002E10DC" w:rsidRDefault="00710BCF" w:rsidP="00BE407F">
      <w:pPr>
        <w:pStyle w:val="34"/>
        <w:keepNext/>
        <w:keepLines/>
        <w:shd w:val="clear" w:color="auto" w:fill="auto"/>
        <w:spacing w:before="0" w:after="369" w:line="240" w:lineRule="auto"/>
        <w:rPr>
          <w:sz w:val="22"/>
          <w:szCs w:val="22"/>
        </w:rPr>
      </w:pPr>
      <w:bookmarkStart w:id="15" w:name="bookmark18"/>
      <w:r w:rsidRPr="002E10DC">
        <w:rPr>
          <w:sz w:val="22"/>
          <w:szCs w:val="22"/>
        </w:rPr>
        <w:t>Глава 3. Общие требования к организации благоустройства, содержания</w:t>
      </w:r>
      <w:r w:rsidRPr="002E10DC">
        <w:rPr>
          <w:sz w:val="22"/>
          <w:szCs w:val="22"/>
        </w:rPr>
        <w:br/>
        <w:t xml:space="preserve">и уборки территорий сельского поселения </w:t>
      </w:r>
      <w:bookmarkEnd w:id="15"/>
    </w:p>
    <w:p w:rsidR="00710BCF" w:rsidRPr="002E10DC" w:rsidRDefault="00710BCF" w:rsidP="00BE407F">
      <w:pPr>
        <w:pStyle w:val="1"/>
        <w:spacing w:line="240" w:lineRule="auto"/>
        <w:jc w:val="center"/>
        <w:rPr>
          <w:rStyle w:val="10"/>
          <w:rFonts w:ascii="Times New Roman" w:hAnsi="Times New Roman"/>
          <w:b/>
          <w:sz w:val="22"/>
          <w:szCs w:val="22"/>
        </w:rPr>
      </w:pPr>
      <w:r w:rsidRPr="002E10DC">
        <w:rPr>
          <w:rFonts w:ascii="Times New Roman" w:eastAsia="Andale Sans UI" w:hAnsi="Times New Roman"/>
          <w:b/>
          <w:kern w:val="3"/>
          <w:szCs w:val="22"/>
          <w:lang w:eastAsia="ja-JP" w:bidi="fa-IR"/>
        </w:rPr>
        <w:t xml:space="preserve">Статья 18. </w:t>
      </w:r>
      <w:r w:rsidRPr="002E10DC">
        <w:rPr>
          <w:rStyle w:val="10"/>
          <w:rFonts w:ascii="Times New Roman" w:hAnsi="Times New Roman"/>
          <w:b/>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710BCF" w:rsidRPr="002E10DC" w:rsidRDefault="00710BCF" w:rsidP="00BE407F">
      <w:pPr>
        <w:spacing w:line="240" w:lineRule="auto"/>
        <w:rPr>
          <w:rFonts w:ascii="Courier New" w:eastAsia="Courier New" w:hAnsi="Courier New" w:cs="Courier New"/>
          <w:color w:val="000000"/>
        </w:rPr>
      </w:pPr>
    </w:p>
    <w:p w:rsidR="00710BCF" w:rsidRPr="002E10DC" w:rsidRDefault="00710BCF" w:rsidP="00BE407F">
      <w:pPr>
        <w:autoSpaceDE w:val="0"/>
        <w:autoSpaceDN w:val="0"/>
        <w:adjustRightInd w:val="0"/>
        <w:spacing w:line="240" w:lineRule="auto"/>
        <w:ind w:firstLine="567"/>
        <w:jc w:val="both"/>
        <w:rPr>
          <w:rFonts w:ascii="Times New Roman" w:hAnsi="Times New Roman" w:cs="Times New Roman"/>
        </w:rPr>
      </w:pPr>
      <w:r w:rsidRPr="002E10DC">
        <w:rPr>
          <w:rFonts w:ascii="Times New Roman" w:hAnsi="Times New Roman" w:cs="Times New Roman"/>
        </w:rPr>
        <w:t>1. Границы прилегающих территорий определяются исходя из следующих основных принципов:</w:t>
      </w:r>
    </w:p>
    <w:p w:rsidR="00710BCF" w:rsidRPr="002E10DC" w:rsidRDefault="00710BCF" w:rsidP="00BE407F">
      <w:pPr>
        <w:autoSpaceDE w:val="0"/>
        <w:autoSpaceDN w:val="0"/>
        <w:adjustRightInd w:val="0"/>
        <w:spacing w:line="240" w:lineRule="auto"/>
        <w:ind w:firstLine="567"/>
        <w:jc w:val="both"/>
        <w:rPr>
          <w:rFonts w:ascii="Times New Roman" w:hAnsi="Times New Roman" w:cs="Times New Roman"/>
        </w:rPr>
      </w:pPr>
      <w:proofErr w:type="gramStart"/>
      <w:r w:rsidRPr="002E10DC">
        <w:rPr>
          <w:rFonts w:ascii="Times New Roman" w:hAnsi="Times New Roman" w:cs="Times New Roman"/>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710BCF" w:rsidRPr="002E10DC" w:rsidRDefault="00710BCF" w:rsidP="00BE407F">
      <w:pPr>
        <w:autoSpaceDE w:val="0"/>
        <w:autoSpaceDN w:val="0"/>
        <w:adjustRightInd w:val="0"/>
        <w:spacing w:line="240" w:lineRule="auto"/>
        <w:ind w:firstLine="567"/>
        <w:jc w:val="both"/>
        <w:rPr>
          <w:rFonts w:ascii="Times New Roman" w:hAnsi="Times New Roman" w:cs="Times New Roman"/>
        </w:rPr>
      </w:pPr>
      <w:r w:rsidRPr="002E10DC">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2E10DC">
        <w:rPr>
          <w:rFonts w:ascii="Times New Roman" w:hAnsi="Times New Roman" w:cs="Times New Roman"/>
        </w:rPr>
        <w:t>х-</w:t>
      </w:r>
      <w:proofErr w:type="gramEnd"/>
      <w:r w:rsidRPr="002E10DC">
        <w:rPr>
          <w:rFonts w:ascii="Times New Roman" w:hAnsi="Times New Roman" w:cs="Times New Roman"/>
        </w:rPr>
        <w:t xml:space="preserve"> возможность беспрепятственного доступа физических и юридических лиц к информации:</w:t>
      </w:r>
    </w:p>
    <w:p w:rsidR="00710BCF" w:rsidRPr="002E10DC" w:rsidRDefault="00710BCF" w:rsidP="00BE407F">
      <w:pPr>
        <w:autoSpaceDE w:val="0"/>
        <w:autoSpaceDN w:val="0"/>
        <w:adjustRightInd w:val="0"/>
        <w:spacing w:line="240" w:lineRule="auto"/>
        <w:ind w:firstLine="567"/>
        <w:jc w:val="both"/>
        <w:rPr>
          <w:rFonts w:ascii="Times New Roman" w:hAnsi="Times New Roman" w:cs="Times New Roman"/>
        </w:rPr>
      </w:pPr>
      <w:r w:rsidRPr="002E10DC">
        <w:rPr>
          <w:rFonts w:ascii="Times New Roman" w:hAnsi="Times New Roman" w:cs="Times New Roman"/>
        </w:rPr>
        <w:lastRenderedPageBreak/>
        <w:t>- о состоянии объектов и элементов благоустройства;</w:t>
      </w:r>
    </w:p>
    <w:p w:rsidR="00710BCF" w:rsidRPr="002E10DC" w:rsidRDefault="00710BCF" w:rsidP="00BE407F">
      <w:pPr>
        <w:autoSpaceDE w:val="0"/>
        <w:autoSpaceDN w:val="0"/>
        <w:adjustRightInd w:val="0"/>
        <w:spacing w:line="240" w:lineRule="auto"/>
        <w:ind w:firstLine="567"/>
        <w:jc w:val="both"/>
        <w:rPr>
          <w:rFonts w:ascii="Times New Roman" w:hAnsi="Times New Roman" w:cs="Times New Roman"/>
        </w:rPr>
      </w:pPr>
      <w:r w:rsidRPr="002E10DC">
        <w:rPr>
          <w:rFonts w:ascii="Times New Roman" w:hAnsi="Times New Roman" w:cs="Times New Roman"/>
        </w:rPr>
        <w:t xml:space="preserve">- о </w:t>
      </w:r>
      <w:bookmarkStart w:id="16" w:name="_Hlk6818068"/>
      <w:r w:rsidRPr="002E10DC">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6"/>
      <w:r w:rsidRPr="002E10DC">
        <w:rPr>
          <w:rFonts w:ascii="Times New Roman" w:hAnsi="Times New Roman" w:cs="Times New Roman"/>
        </w:rPr>
        <w:t>.</w:t>
      </w:r>
    </w:p>
    <w:p w:rsidR="00710BCF" w:rsidRPr="002E10DC" w:rsidRDefault="00710BCF" w:rsidP="00BE407F">
      <w:pPr>
        <w:autoSpaceDE w:val="0"/>
        <w:autoSpaceDN w:val="0"/>
        <w:adjustRightInd w:val="0"/>
        <w:spacing w:line="240" w:lineRule="auto"/>
        <w:ind w:firstLine="540"/>
        <w:jc w:val="both"/>
        <w:rPr>
          <w:rFonts w:ascii="Times New Roman" w:hAnsi="Times New Roman" w:cs="Times New Roman"/>
        </w:rPr>
      </w:pPr>
      <w:r w:rsidRPr="002E10DC">
        <w:rPr>
          <w:rFonts w:ascii="Times New Roman" w:hAnsi="Times New Roman" w:cs="Times New Roman"/>
        </w:rPr>
        <w:t>2. Настоящими Правилами определяются следующие способы установления границ прилегающей территории:</w:t>
      </w:r>
    </w:p>
    <w:p w:rsidR="00710BCF" w:rsidRPr="002E10DC" w:rsidRDefault="00710BCF" w:rsidP="00BE407F">
      <w:pPr>
        <w:autoSpaceDE w:val="0"/>
        <w:autoSpaceDN w:val="0"/>
        <w:adjustRightInd w:val="0"/>
        <w:spacing w:line="240" w:lineRule="auto"/>
        <w:ind w:firstLine="540"/>
        <w:jc w:val="both"/>
        <w:rPr>
          <w:rFonts w:ascii="Times New Roman" w:hAnsi="Times New Roman" w:cs="Times New Roman"/>
        </w:rPr>
      </w:pPr>
      <w:r w:rsidRPr="002E10DC">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710BCF" w:rsidRPr="002E10DC" w:rsidRDefault="00710BCF" w:rsidP="00BE407F">
      <w:pPr>
        <w:autoSpaceDE w:val="0"/>
        <w:autoSpaceDN w:val="0"/>
        <w:adjustRightInd w:val="0"/>
        <w:spacing w:line="240" w:lineRule="auto"/>
        <w:ind w:firstLine="540"/>
        <w:jc w:val="both"/>
        <w:rPr>
          <w:rFonts w:ascii="Times New Roman" w:hAnsi="Times New Roman" w:cs="Times New Roman"/>
        </w:rPr>
      </w:pPr>
      <w:r w:rsidRPr="002E10DC">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710BCF" w:rsidRPr="002E10DC" w:rsidRDefault="00710BCF" w:rsidP="00BE407F">
      <w:pPr>
        <w:autoSpaceDE w:val="0"/>
        <w:autoSpaceDN w:val="0"/>
        <w:adjustRightInd w:val="0"/>
        <w:spacing w:line="240" w:lineRule="auto"/>
        <w:ind w:firstLine="540"/>
        <w:jc w:val="both"/>
        <w:rPr>
          <w:rFonts w:ascii="Times New Roman" w:hAnsi="Times New Roman" w:cs="Times New Roman"/>
        </w:rPr>
      </w:pPr>
      <w:r w:rsidRPr="002E10DC">
        <w:rPr>
          <w:rFonts w:ascii="Times New Roman" w:hAnsi="Times New Roman" w:cs="Times New Roman"/>
        </w:rPr>
        <w:t>3. Границы прилегающих территорий определяются при наличии одного из следующих оснований:</w:t>
      </w:r>
    </w:p>
    <w:p w:rsidR="00710BCF" w:rsidRPr="002E10DC" w:rsidRDefault="00710BCF" w:rsidP="00BE407F">
      <w:pPr>
        <w:autoSpaceDE w:val="0"/>
        <w:autoSpaceDN w:val="0"/>
        <w:adjustRightInd w:val="0"/>
        <w:spacing w:line="240" w:lineRule="auto"/>
        <w:ind w:firstLine="540"/>
        <w:jc w:val="both"/>
        <w:rPr>
          <w:rFonts w:ascii="Times New Roman" w:hAnsi="Times New Roman" w:cs="Times New Roman"/>
        </w:rPr>
      </w:pPr>
      <w:r w:rsidRPr="002E10DC">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rsidR="00710BCF" w:rsidRPr="002E10DC" w:rsidRDefault="00710BCF" w:rsidP="00BE407F">
      <w:pPr>
        <w:autoSpaceDE w:val="0"/>
        <w:autoSpaceDN w:val="0"/>
        <w:adjustRightInd w:val="0"/>
        <w:spacing w:line="240" w:lineRule="auto"/>
        <w:ind w:firstLine="540"/>
        <w:jc w:val="both"/>
        <w:rPr>
          <w:rFonts w:ascii="Times New Roman" w:hAnsi="Times New Roman" w:cs="Times New Roman"/>
        </w:rPr>
      </w:pPr>
      <w:proofErr w:type="gramStart"/>
      <w:r w:rsidRPr="002E10DC">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10BCF" w:rsidRPr="002E10DC" w:rsidRDefault="00710BCF" w:rsidP="00BE407F">
      <w:pPr>
        <w:autoSpaceDE w:val="0"/>
        <w:autoSpaceDN w:val="0"/>
        <w:adjustRightInd w:val="0"/>
        <w:spacing w:line="240" w:lineRule="auto"/>
        <w:ind w:firstLine="540"/>
        <w:jc w:val="both"/>
        <w:rPr>
          <w:rFonts w:ascii="Times New Roman" w:hAnsi="Times New Roman" w:cs="Times New Roman"/>
        </w:rPr>
      </w:pPr>
      <w:r w:rsidRPr="002E10DC">
        <w:rPr>
          <w:rFonts w:ascii="Times New Roman" w:hAnsi="Times New Roman" w:cs="Times New Roman"/>
        </w:rPr>
        <w:t xml:space="preserve">4. В </w:t>
      </w:r>
      <w:bookmarkStart w:id="17" w:name="_Hlk6844862"/>
      <w:r w:rsidRPr="002E10DC">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710BCF" w:rsidRPr="002E10DC" w:rsidRDefault="00710BCF" w:rsidP="00BE407F">
      <w:pPr>
        <w:suppressAutoHyphens/>
        <w:autoSpaceDE w:val="0"/>
        <w:spacing w:line="240" w:lineRule="auto"/>
        <w:ind w:firstLine="567"/>
        <w:jc w:val="both"/>
        <w:rPr>
          <w:rFonts w:ascii="Times New Roman" w:hAnsi="Times New Roman" w:cs="Times New Roman"/>
        </w:rPr>
      </w:pPr>
      <w:r w:rsidRPr="002E10DC">
        <w:rPr>
          <w:rFonts w:ascii="Times New Roman" w:hAnsi="Times New Roman" w:cs="Times New Roman"/>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710BCF" w:rsidRPr="002E10DC" w:rsidRDefault="00710BCF" w:rsidP="00BE407F">
      <w:pPr>
        <w:suppressAutoHyphens/>
        <w:autoSpaceDE w:val="0"/>
        <w:spacing w:line="240" w:lineRule="auto"/>
        <w:ind w:firstLine="567"/>
        <w:jc w:val="both"/>
        <w:rPr>
          <w:rFonts w:ascii="Times New Roman" w:hAnsi="Times New Roman" w:cs="Times New Roman"/>
        </w:rPr>
      </w:pPr>
      <w:r w:rsidRPr="002E10DC">
        <w:rPr>
          <w:rFonts w:ascii="Times New Roman" w:hAnsi="Times New Roman" w:cs="Times New Roman"/>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10BCF" w:rsidRPr="002E10DC" w:rsidRDefault="00710BCF" w:rsidP="00BE407F">
      <w:pPr>
        <w:suppressAutoHyphens/>
        <w:autoSpaceDE w:val="0"/>
        <w:spacing w:line="240" w:lineRule="auto"/>
        <w:ind w:firstLine="567"/>
        <w:jc w:val="both"/>
        <w:rPr>
          <w:rFonts w:ascii="Times New Roman" w:hAnsi="Times New Roman" w:cs="Times New Roman"/>
        </w:rPr>
      </w:pPr>
      <w:r w:rsidRPr="002E10DC">
        <w:rPr>
          <w:rFonts w:ascii="Times New Roman" w:hAnsi="Times New Roman" w:cs="Times New Roman"/>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710BCF" w:rsidRPr="002E10DC" w:rsidRDefault="00710BCF" w:rsidP="00BE407F">
      <w:pPr>
        <w:suppressAutoHyphens/>
        <w:autoSpaceDE w:val="0"/>
        <w:spacing w:line="240" w:lineRule="auto"/>
        <w:ind w:firstLine="567"/>
        <w:jc w:val="both"/>
        <w:rPr>
          <w:rFonts w:ascii="Times New Roman" w:hAnsi="Times New Roman" w:cs="Times New Roman"/>
        </w:rPr>
      </w:pPr>
      <w:r w:rsidRPr="002E10DC">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lastRenderedPageBreak/>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710BCF" w:rsidRPr="002E10DC" w:rsidRDefault="00710BCF" w:rsidP="00BE407F">
      <w:pPr>
        <w:spacing w:line="240" w:lineRule="auto"/>
        <w:ind w:firstLine="567"/>
        <w:jc w:val="both"/>
        <w:rPr>
          <w:rFonts w:ascii="Times New Roman" w:hAnsi="Times New Roman" w:cs="Times New Roman"/>
        </w:rPr>
      </w:pPr>
      <w:bookmarkStart w:id="18" w:name="sub_531"/>
      <w:proofErr w:type="gramStart"/>
      <w:r w:rsidRPr="002E10DC">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710BCF" w:rsidRPr="002E10DC" w:rsidRDefault="00710BCF" w:rsidP="00BE407F">
      <w:pPr>
        <w:spacing w:line="240" w:lineRule="auto"/>
        <w:ind w:firstLine="567"/>
        <w:jc w:val="both"/>
        <w:rPr>
          <w:rFonts w:ascii="Times New Roman" w:hAnsi="Times New Roman" w:cs="Times New Roman"/>
        </w:rPr>
      </w:pPr>
      <w:bookmarkStart w:id="19" w:name="sub_532"/>
      <w:bookmarkEnd w:id="18"/>
      <w:proofErr w:type="gramStart"/>
      <w:r w:rsidRPr="002E10DC">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710BCF" w:rsidRPr="002E10DC" w:rsidRDefault="00710BCF" w:rsidP="00BE407F">
      <w:pPr>
        <w:spacing w:line="240" w:lineRule="auto"/>
        <w:ind w:firstLine="567"/>
        <w:jc w:val="both"/>
        <w:rPr>
          <w:rFonts w:ascii="Times New Roman" w:hAnsi="Times New Roman" w:cs="Times New Roman"/>
        </w:rPr>
      </w:pPr>
      <w:bookmarkStart w:id="20" w:name="sub_533"/>
      <w:bookmarkEnd w:id="19"/>
      <w:r w:rsidRPr="002E10DC">
        <w:rPr>
          <w:rFonts w:ascii="Times New Roman" w:hAnsi="Times New Roman" w:cs="Times New Roman"/>
        </w:rPr>
        <w:t>3) схематическое изображение границ здания, строения, сооружения, земельного участка;</w:t>
      </w:r>
    </w:p>
    <w:p w:rsidR="00710BCF" w:rsidRPr="002E10DC" w:rsidRDefault="00710BCF" w:rsidP="00BE407F">
      <w:pPr>
        <w:spacing w:line="240" w:lineRule="auto"/>
        <w:ind w:firstLine="567"/>
        <w:jc w:val="both"/>
        <w:rPr>
          <w:rFonts w:ascii="Times New Roman" w:hAnsi="Times New Roman" w:cs="Times New Roman"/>
        </w:rPr>
      </w:pPr>
      <w:bookmarkStart w:id="21" w:name="sub_534"/>
      <w:bookmarkEnd w:id="20"/>
      <w:r w:rsidRPr="002E10DC">
        <w:rPr>
          <w:rFonts w:ascii="Times New Roman" w:hAnsi="Times New Roman" w:cs="Times New Roman"/>
        </w:rPr>
        <w:t>4) схематическое изображение границ территории, прилегающей к зданию, строению, сооружению, земельному участку;</w:t>
      </w:r>
    </w:p>
    <w:p w:rsidR="00710BCF" w:rsidRPr="002E10DC" w:rsidRDefault="00710BCF" w:rsidP="00BE407F">
      <w:pPr>
        <w:spacing w:line="240" w:lineRule="auto"/>
        <w:ind w:firstLine="567"/>
        <w:jc w:val="both"/>
        <w:rPr>
          <w:rFonts w:ascii="Times New Roman" w:hAnsi="Times New Roman" w:cs="Times New Roman"/>
        </w:rPr>
      </w:pPr>
      <w:bookmarkStart w:id="22" w:name="sub_535"/>
      <w:bookmarkEnd w:id="21"/>
      <w:r w:rsidRPr="002E10DC">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rsidR="00710BCF" w:rsidRPr="002E10DC" w:rsidRDefault="00710BCF" w:rsidP="00BE407F">
      <w:pPr>
        <w:spacing w:line="240" w:lineRule="auto"/>
        <w:ind w:firstLine="567"/>
        <w:jc w:val="both"/>
        <w:rPr>
          <w:rFonts w:ascii="Times New Roman" w:hAnsi="Times New Roman" w:cs="Times New Roman"/>
        </w:rPr>
      </w:pPr>
      <w:bookmarkStart w:id="23" w:name="sub_54"/>
      <w:bookmarkEnd w:id="22"/>
      <w:r w:rsidRPr="002E10DC">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710BCF" w:rsidRPr="002E10DC" w:rsidRDefault="00710BCF" w:rsidP="00BE407F">
      <w:pPr>
        <w:spacing w:line="240" w:lineRule="auto"/>
        <w:ind w:firstLine="567"/>
        <w:jc w:val="both"/>
        <w:rPr>
          <w:rFonts w:ascii="Times New Roman" w:hAnsi="Times New Roman" w:cs="Times New Roman"/>
        </w:rPr>
      </w:pPr>
      <w:bookmarkStart w:id="24" w:name="_Hlk5271010"/>
      <w:r w:rsidRPr="002E10DC">
        <w:rPr>
          <w:rFonts w:ascii="Times New Roman" w:hAnsi="Times New Roman" w:cs="Times New Roman"/>
        </w:rPr>
        <w:t xml:space="preserve">Собственник </w:t>
      </w:r>
      <w:bookmarkStart w:id="25" w:name="_Hlk5371488"/>
      <w:r w:rsidRPr="002E10DC">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5"/>
      <w:r w:rsidRPr="002E10DC">
        <w:rPr>
          <w:rFonts w:ascii="Times New Roman" w:hAnsi="Times New Roman" w:cs="Times New Roman"/>
        </w:rPr>
        <w:t>лицо</w:t>
      </w:r>
      <w:bookmarkEnd w:id="24"/>
      <w:r w:rsidRPr="002E10DC">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710BCF" w:rsidRPr="002E10DC" w:rsidRDefault="00710BCF" w:rsidP="00BE407F">
      <w:pPr>
        <w:spacing w:line="240" w:lineRule="auto"/>
        <w:ind w:firstLine="567"/>
        <w:jc w:val="both"/>
        <w:rPr>
          <w:rFonts w:ascii="Times New Roman" w:hAnsi="Times New Roman" w:cs="Times New Roman"/>
        </w:rPr>
      </w:pPr>
      <w:bookmarkStart w:id="26" w:name="sub_55"/>
      <w:bookmarkEnd w:id="23"/>
      <w:r w:rsidRPr="002E10DC">
        <w:rPr>
          <w:rFonts w:ascii="Times New Roman" w:hAnsi="Times New Roman" w:cs="Times New Roman"/>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 xml:space="preserve">8. </w:t>
      </w:r>
      <w:bookmarkStart w:id="27" w:name="sub_56"/>
      <w:bookmarkEnd w:id="26"/>
      <w:r w:rsidRPr="002E10DC">
        <w:rPr>
          <w:rFonts w:ascii="Times New Roman" w:hAnsi="Times New Roman" w:cs="Times New Roman"/>
        </w:rPr>
        <w:t xml:space="preserve">При составлении карты-схемы и заключении соглашения </w:t>
      </w:r>
      <w:bookmarkStart w:id="28" w:name="_Hlk6845041"/>
      <w:r w:rsidRPr="002E10DC">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8"/>
      <w:r w:rsidRPr="002E10DC">
        <w:rPr>
          <w:rFonts w:ascii="Times New Roman" w:hAnsi="Times New Roman" w:cs="Times New Roman"/>
        </w:rPr>
        <w:t xml:space="preserve"> исходя из следующего:</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 для отдельно стоящих нестационарных объектов, расположенных:</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 xml:space="preserve">- на территориях жилых зон - 3 метра по периметру от </w:t>
      </w:r>
      <w:bookmarkStart w:id="29" w:name="_Hlk15031014"/>
      <w:r w:rsidRPr="002E10DC">
        <w:rPr>
          <w:rFonts w:ascii="Times New Roman" w:hAnsi="Times New Roman" w:cs="Times New Roman"/>
        </w:rPr>
        <w:t>фактических</w:t>
      </w:r>
      <w:bookmarkEnd w:id="29"/>
      <w:r w:rsidRPr="002E10DC">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710BCF" w:rsidRPr="002E10DC" w:rsidRDefault="00710BCF" w:rsidP="00BE407F">
      <w:pPr>
        <w:autoSpaceDE w:val="0"/>
        <w:autoSpaceDN w:val="0"/>
        <w:adjustRightInd w:val="0"/>
        <w:spacing w:line="240" w:lineRule="auto"/>
        <w:ind w:firstLine="567"/>
        <w:jc w:val="both"/>
        <w:rPr>
          <w:rFonts w:ascii="Times New Roman" w:eastAsia="Calibri" w:hAnsi="Times New Roman" w:cs="Times New Roman"/>
        </w:rPr>
      </w:pPr>
      <w:r w:rsidRPr="002E10DC">
        <w:rPr>
          <w:rFonts w:ascii="Times New Roman" w:hAnsi="Times New Roman" w:cs="Times New Roman"/>
        </w:rPr>
        <w:t>- на территории общего пользования - 3 метра по периметру от фактических границ этих объектов;</w:t>
      </w:r>
    </w:p>
    <w:p w:rsidR="00710BCF" w:rsidRPr="002E10DC" w:rsidRDefault="00710BCF" w:rsidP="00BE407F">
      <w:pPr>
        <w:spacing w:line="240" w:lineRule="auto"/>
        <w:ind w:firstLine="567"/>
        <w:jc w:val="both"/>
        <w:rPr>
          <w:rFonts w:ascii="Times New Roman" w:eastAsia="Courier New" w:hAnsi="Times New Roman" w:cs="Times New Roman"/>
        </w:rPr>
      </w:pPr>
      <w:r w:rsidRPr="002E10DC">
        <w:rPr>
          <w:rFonts w:ascii="Times New Roman" w:hAnsi="Times New Roman" w:cs="Times New Roman"/>
        </w:rPr>
        <w:t>- на территориях производственных зон - 4 метра по периметру от фактических границ этих объектов;</w:t>
      </w:r>
    </w:p>
    <w:p w:rsidR="00710BCF" w:rsidRPr="002E10DC" w:rsidRDefault="00710BCF" w:rsidP="00BE407F">
      <w:pPr>
        <w:spacing w:line="240" w:lineRule="auto"/>
        <w:ind w:firstLine="540"/>
        <w:jc w:val="both"/>
        <w:rPr>
          <w:rFonts w:ascii="Times New Roman" w:hAnsi="Times New Roman" w:cs="Times New Roman"/>
        </w:rPr>
      </w:pPr>
      <w:r w:rsidRPr="002E10DC">
        <w:rPr>
          <w:rFonts w:ascii="Times New Roman" w:hAnsi="Times New Roman" w:cs="Times New Roman"/>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710BCF" w:rsidRPr="002E10DC" w:rsidRDefault="00710BCF" w:rsidP="00BE407F">
      <w:pPr>
        <w:spacing w:line="240" w:lineRule="auto"/>
        <w:ind w:firstLine="540"/>
        <w:jc w:val="both"/>
        <w:rPr>
          <w:rFonts w:ascii="Times New Roman" w:hAnsi="Times New Roman" w:cs="Times New Roman"/>
        </w:rPr>
      </w:pPr>
      <w:proofErr w:type="gramStart"/>
      <w:r w:rsidRPr="002E10DC">
        <w:rPr>
          <w:rFonts w:ascii="Times New Roman" w:hAnsi="Times New Roman" w:cs="Times New Roman"/>
        </w:rPr>
        <w:t>- на прочих территориях - 5 метров по периметру от фактических границ этих объектов;</w:t>
      </w:r>
      <w:proofErr w:type="gramEnd"/>
    </w:p>
    <w:p w:rsidR="00710BCF" w:rsidRPr="002E10DC" w:rsidRDefault="00710BCF" w:rsidP="00BE407F">
      <w:pPr>
        <w:spacing w:line="240" w:lineRule="auto"/>
        <w:ind w:firstLine="540"/>
        <w:jc w:val="both"/>
        <w:rPr>
          <w:rFonts w:ascii="Times New Roman" w:hAnsi="Times New Roman" w:cs="Times New Roman"/>
        </w:rPr>
      </w:pPr>
      <w:r w:rsidRPr="002E10DC">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 xml:space="preserve">3) для территорий розничных мини-рынков, рынков, ярмарок, не имеющих ограждающих устройств, - </w:t>
      </w:r>
      <w:bookmarkStart w:id="30" w:name="_Hlk6905532"/>
      <w:r w:rsidRPr="002E10DC">
        <w:rPr>
          <w:rFonts w:ascii="Times New Roman" w:hAnsi="Times New Roman" w:cs="Times New Roman"/>
        </w:rPr>
        <w:t>10 метров по периметру</w:t>
      </w:r>
      <w:bookmarkStart w:id="31" w:name="_Hlk15032120"/>
      <w:bookmarkEnd w:id="30"/>
      <w:r w:rsidRPr="002E10DC">
        <w:rPr>
          <w:rFonts w:ascii="Times New Roman" w:hAnsi="Times New Roman" w:cs="Times New Roman"/>
        </w:rPr>
        <w:t xml:space="preserve"> от границ этих объектов, определяемых в пределах санитарно-защитных зон</w:t>
      </w:r>
      <w:bookmarkEnd w:id="31"/>
      <w:r w:rsidRPr="002E10DC">
        <w:rPr>
          <w:rFonts w:ascii="Times New Roman" w:hAnsi="Times New Roman" w:cs="Times New Roman"/>
        </w:rPr>
        <w:t>, а при наличии ограждения - 10 метров от ограждения по периметру;</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 xml:space="preserve">5) для нежилых зданий, </w:t>
      </w:r>
      <w:bookmarkStart w:id="32" w:name="_Hlk6905680"/>
      <w:r w:rsidRPr="002E10DC">
        <w:rPr>
          <w:rFonts w:ascii="Times New Roman" w:hAnsi="Times New Roman" w:cs="Times New Roman"/>
        </w:rPr>
        <w:t xml:space="preserve">не имеющих ограждающих устройств </w:t>
      </w:r>
      <w:bookmarkEnd w:id="32"/>
      <w:r w:rsidRPr="002E10DC">
        <w:rPr>
          <w:rFonts w:ascii="Times New Roman" w:hAnsi="Times New Roman" w:cs="Times New Roman"/>
        </w:rPr>
        <w:t>- 10 метров по периметру от фактических границ нежилых зданий;</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6) для нежилых зданий (комплекса зданий), имеющих ограждение - 10 метров от ограждения по периметру;</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 xml:space="preserve">7) для автостоянок, </w:t>
      </w:r>
      <w:bookmarkStart w:id="33" w:name="_Hlk6905803"/>
      <w:r w:rsidRPr="002E10DC">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2E10DC">
        <w:rPr>
          <w:rFonts w:ascii="Times New Roman" w:hAnsi="Times New Roman" w:cs="Times New Roman"/>
        </w:rPr>
        <w:t>а при наличии ограждения - 10 метров от ограждения по периметру</w:t>
      </w:r>
      <w:bookmarkEnd w:id="33"/>
      <w:bookmarkEnd w:id="34"/>
      <w:r w:rsidRPr="002E10DC">
        <w:rPr>
          <w:rFonts w:ascii="Times New Roman" w:hAnsi="Times New Roman" w:cs="Times New Roman"/>
        </w:rPr>
        <w:t>;</w:t>
      </w:r>
    </w:p>
    <w:p w:rsidR="00710BCF" w:rsidRPr="002E10DC" w:rsidRDefault="00710BCF" w:rsidP="00BE407F">
      <w:pPr>
        <w:spacing w:line="240" w:lineRule="auto"/>
        <w:ind w:firstLine="567"/>
        <w:jc w:val="both"/>
        <w:rPr>
          <w:rFonts w:ascii="Times New Roman" w:hAnsi="Times New Roman" w:cs="Times New Roman"/>
          <w:color w:val="FF0000"/>
        </w:rPr>
      </w:pPr>
      <w:r w:rsidRPr="002E10DC">
        <w:rPr>
          <w:rFonts w:ascii="Times New Roman" w:hAnsi="Times New Roman" w:cs="Times New Roman"/>
        </w:rPr>
        <w:t>8) для промышленных объектов - 10 метров от ограждения по периметру;</w:t>
      </w:r>
      <w:bookmarkStart w:id="35" w:name="_Hlk14964469"/>
    </w:p>
    <w:bookmarkEnd w:id="35"/>
    <w:p w:rsidR="00710BCF" w:rsidRPr="002E10DC" w:rsidRDefault="00710BCF" w:rsidP="00BE407F">
      <w:pPr>
        <w:spacing w:line="240" w:lineRule="auto"/>
        <w:ind w:firstLine="567"/>
        <w:jc w:val="both"/>
        <w:rPr>
          <w:rFonts w:ascii="Times New Roman" w:hAnsi="Times New Roman" w:cs="Times New Roman"/>
          <w:color w:val="000000"/>
        </w:rPr>
      </w:pPr>
      <w:r w:rsidRPr="002E10DC">
        <w:rPr>
          <w:rFonts w:ascii="Times New Roman" w:hAnsi="Times New Roman" w:cs="Times New Roman"/>
        </w:rPr>
        <w:t>9) для строительных объектов - 10 метров от ограждения по периметру;</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 xml:space="preserve">12) для автозаправочных станций, </w:t>
      </w:r>
      <w:proofErr w:type="spellStart"/>
      <w:r w:rsidRPr="002E10DC">
        <w:rPr>
          <w:rFonts w:ascii="Times New Roman" w:hAnsi="Times New Roman" w:cs="Times New Roman"/>
        </w:rPr>
        <w:t>автогазозаправочных</w:t>
      </w:r>
      <w:proofErr w:type="spellEnd"/>
      <w:r w:rsidRPr="002E10DC">
        <w:rPr>
          <w:rFonts w:ascii="Times New Roman" w:hAnsi="Times New Roman" w:cs="Times New Roman"/>
        </w:rPr>
        <w:t xml:space="preserve"> станций - 10 метров по периметру от границ этих объектов, определяемых в пределах санитарно-защитных зон;</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13) для иных территорий:</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 xml:space="preserve">- территории, прилегающие к рекламным конструкциям - </w:t>
      </w:r>
      <w:bookmarkStart w:id="36" w:name="_Hlk15032347"/>
      <w:r w:rsidRPr="002E10DC">
        <w:rPr>
          <w:rFonts w:ascii="Times New Roman" w:hAnsi="Times New Roman" w:cs="Times New Roman"/>
        </w:rPr>
        <w:t>2 метра по периметру от границ основания рекламной конструкции</w:t>
      </w:r>
      <w:bookmarkEnd w:id="36"/>
      <w:r w:rsidRPr="002E10DC">
        <w:rPr>
          <w:rFonts w:ascii="Times New Roman" w:hAnsi="Times New Roman" w:cs="Times New Roman"/>
        </w:rPr>
        <w:t>;</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14) для общеобразовательных организаций - 5 метров от ограждения по периметру;</w:t>
      </w:r>
    </w:p>
    <w:p w:rsidR="00710BCF" w:rsidRPr="002E10DC" w:rsidRDefault="00710BCF" w:rsidP="00BE407F">
      <w:pPr>
        <w:autoSpaceDE w:val="0"/>
        <w:autoSpaceDN w:val="0"/>
        <w:adjustRightInd w:val="0"/>
        <w:spacing w:line="240" w:lineRule="auto"/>
        <w:ind w:firstLine="567"/>
        <w:jc w:val="both"/>
        <w:rPr>
          <w:rFonts w:ascii="Times New Roman" w:eastAsia="Calibri" w:hAnsi="Times New Roman" w:cs="Times New Roman"/>
        </w:rPr>
      </w:pPr>
      <w:r w:rsidRPr="002E10DC">
        <w:rPr>
          <w:rFonts w:ascii="Times New Roman" w:hAnsi="Times New Roman" w:cs="Times New Roman"/>
        </w:rPr>
        <w:t>15) для дошкольных образовательных организаций - 5 метров от ограждения по периметру.</w:t>
      </w:r>
    </w:p>
    <w:p w:rsidR="00710BCF" w:rsidRPr="002E10DC" w:rsidRDefault="00710BCF" w:rsidP="00BE407F">
      <w:pPr>
        <w:spacing w:line="240" w:lineRule="auto"/>
        <w:ind w:firstLine="567"/>
        <w:jc w:val="both"/>
        <w:rPr>
          <w:rFonts w:ascii="Times New Roman" w:eastAsia="Courier New" w:hAnsi="Times New Roman" w:cs="Times New Roman"/>
        </w:rPr>
      </w:pPr>
      <w:r w:rsidRPr="002E10DC">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lastRenderedPageBreak/>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10. Карты – схемы подлежат систематизации и поддержанию в актуальном состоянии.</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10.1. Работу по систематизации карт-схем осуществляет уполномоченный орган на постоянной основе.</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710BCF" w:rsidRPr="002E10DC" w:rsidRDefault="00710BCF" w:rsidP="00BE407F">
      <w:pPr>
        <w:spacing w:line="240" w:lineRule="auto"/>
        <w:ind w:firstLine="567"/>
        <w:jc w:val="both"/>
        <w:rPr>
          <w:rFonts w:ascii="Times New Roman" w:hAnsi="Times New Roman" w:cs="Times New Roman"/>
        </w:rPr>
      </w:pPr>
      <w:r w:rsidRPr="002E10DC">
        <w:rPr>
          <w:rFonts w:ascii="Times New Roman" w:hAnsi="Times New Roman" w:cs="Times New Roman"/>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710BCF" w:rsidRPr="002E10DC" w:rsidRDefault="00710BCF" w:rsidP="00BE407F">
      <w:pPr>
        <w:pStyle w:val="34"/>
        <w:keepNext/>
        <w:keepLines/>
        <w:shd w:val="clear" w:color="auto" w:fill="auto"/>
        <w:spacing w:before="0" w:after="369" w:line="240" w:lineRule="auto"/>
        <w:rPr>
          <w:sz w:val="22"/>
          <w:szCs w:val="22"/>
        </w:rPr>
      </w:pPr>
    </w:p>
    <w:p w:rsidR="00710BCF" w:rsidRPr="002E10DC" w:rsidRDefault="00710BCF" w:rsidP="00BE407F">
      <w:pPr>
        <w:pStyle w:val="34"/>
        <w:keepNext/>
        <w:keepLines/>
        <w:shd w:val="clear" w:color="auto" w:fill="auto"/>
        <w:spacing w:before="0" w:after="315" w:line="240" w:lineRule="auto"/>
        <w:rPr>
          <w:sz w:val="22"/>
          <w:szCs w:val="22"/>
        </w:rPr>
      </w:pPr>
      <w:bookmarkStart w:id="37" w:name="bookmark19"/>
      <w:r w:rsidRPr="002E10DC">
        <w:rPr>
          <w:sz w:val="22"/>
          <w:szCs w:val="22"/>
        </w:rPr>
        <w:t>Статья 19. Благоустройство территорий общественного назначения</w:t>
      </w:r>
      <w:bookmarkEnd w:id="37"/>
    </w:p>
    <w:p w:rsidR="00710BCF" w:rsidRPr="002E10DC" w:rsidRDefault="00710BCF" w:rsidP="00BE407F">
      <w:pPr>
        <w:pStyle w:val="24"/>
        <w:numPr>
          <w:ilvl w:val="0"/>
          <w:numId w:val="40"/>
        </w:numPr>
        <w:shd w:val="clear" w:color="auto" w:fill="auto"/>
        <w:tabs>
          <w:tab w:val="left" w:pos="1234"/>
        </w:tabs>
        <w:spacing w:before="0" w:after="0" w:line="240" w:lineRule="auto"/>
        <w:rPr>
          <w:sz w:val="22"/>
          <w:szCs w:val="22"/>
        </w:rPr>
      </w:pPr>
      <w:r w:rsidRPr="002E10DC">
        <w:rPr>
          <w:sz w:val="22"/>
          <w:szCs w:val="22"/>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2E10DC">
        <w:rPr>
          <w:sz w:val="22"/>
          <w:szCs w:val="22"/>
        </w:rPr>
        <w:t>примагистральные</w:t>
      </w:r>
      <w:proofErr w:type="spellEnd"/>
      <w:r w:rsidRPr="002E10DC">
        <w:rPr>
          <w:sz w:val="22"/>
          <w:szCs w:val="22"/>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710BCF" w:rsidRPr="002E10DC" w:rsidRDefault="00710BCF" w:rsidP="00BE407F">
      <w:pPr>
        <w:pStyle w:val="24"/>
        <w:numPr>
          <w:ilvl w:val="0"/>
          <w:numId w:val="40"/>
        </w:numPr>
        <w:shd w:val="clear" w:color="auto" w:fill="auto"/>
        <w:tabs>
          <w:tab w:val="left" w:pos="1234"/>
        </w:tabs>
        <w:spacing w:before="0" w:after="0" w:line="240" w:lineRule="auto"/>
        <w:rPr>
          <w:sz w:val="22"/>
          <w:szCs w:val="22"/>
        </w:rPr>
      </w:pPr>
      <w:r w:rsidRPr="002E10DC">
        <w:rPr>
          <w:sz w:val="22"/>
          <w:szCs w:val="22"/>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E10DC">
        <w:rPr>
          <w:sz w:val="22"/>
          <w:szCs w:val="22"/>
        </w:rPr>
        <w:t>маломобильные</w:t>
      </w:r>
      <w:proofErr w:type="spellEnd"/>
      <w:r w:rsidRPr="002E10DC">
        <w:rPr>
          <w:sz w:val="22"/>
          <w:szCs w:val="22"/>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10BCF" w:rsidRPr="002E10DC" w:rsidRDefault="00710BCF" w:rsidP="00BE407F">
      <w:pPr>
        <w:pStyle w:val="24"/>
        <w:numPr>
          <w:ilvl w:val="0"/>
          <w:numId w:val="40"/>
        </w:numPr>
        <w:shd w:val="clear" w:color="auto" w:fill="auto"/>
        <w:tabs>
          <w:tab w:val="left" w:pos="1082"/>
        </w:tabs>
        <w:spacing w:before="0" w:after="367" w:line="240" w:lineRule="auto"/>
        <w:rPr>
          <w:sz w:val="22"/>
          <w:szCs w:val="22"/>
        </w:rPr>
      </w:pPr>
      <w:r w:rsidRPr="002E10DC">
        <w:rPr>
          <w:sz w:val="22"/>
          <w:szCs w:val="22"/>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10BCF" w:rsidRPr="002E10DC" w:rsidRDefault="00710BCF" w:rsidP="00BE407F">
      <w:pPr>
        <w:pStyle w:val="34"/>
        <w:keepNext/>
        <w:keepLines/>
        <w:shd w:val="clear" w:color="auto" w:fill="auto"/>
        <w:spacing w:before="0" w:after="315" w:line="240" w:lineRule="auto"/>
        <w:ind w:firstLine="760"/>
        <w:rPr>
          <w:sz w:val="22"/>
          <w:szCs w:val="22"/>
        </w:rPr>
      </w:pPr>
      <w:bookmarkStart w:id="38" w:name="bookmark20"/>
      <w:r w:rsidRPr="002E10DC">
        <w:rPr>
          <w:sz w:val="22"/>
          <w:szCs w:val="22"/>
        </w:rPr>
        <w:t>Статья 20. Благоустройство территорий жилого назначения</w:t>
      </w:r>
      <w:bookmarkEnd w:id="38"/>
    </w:p>
    <w:p w:rsidR="00710BCF" w:rsidRPr="002E10DC" w:rsidRDefault="00710BCF" w:rsidP="00BE407F">
      <w:pPr>
        <w:pStyle w:val="24"/>
        <w:numPr>
          <w:ilvl w:val="0"/>
          <w:numId w:val="41"/>
        </w:numPr>
        <w:shd w:val="clear" w:color="auto" w:fill="auto"/>
        <w:spacing w:before="0" w:after="0" w:line="240" w:lineRule="auto"/>
        <w:rPr>
          <w:sz w:val="22"/>
          <w:szCs w:val="22"/>
        </w:rPr>
      </w:pPr>
      <w:proofErr w:type="gramStart"/>
      <w:r w:rsidRPr="002E10DC">
        <w:rPr>
          <w:sz w:val="22"/>
          <w:szCs w:val="22"/>
        </w:rPr>
        <w:t xml:space="preserve">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w:t>
      </w:r>
      <w:r w:rsidRPr="002E10DC">
        <w:rPr>
          <w:sz w:val="22"/>
          <w:szCs w:val="22"/>
        </w:rPr>
        <w:lastRenderedPageBreak/>
        <w:t>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2E10DC">
        <w:rPr>
          <w:sz w:val="22"/>
          <w:szCs w:val="22"/>
        </w:rPr>
        <w:t xml:space="preserve"> различных </w:t>
      </w:r>
      <w:proofErr w:type="gramStart"/>
      <w:r w:rsidRPr="002E10DC">
        <w:rPr>
          <w:sz w:val="22"/>
          <w:szCs w:val="22"/>
        </w:rPr>
        <w:t>сочетаниях</w:t>
      </w:r>
      <w:proofErr w:type="gramEnd"/>
      <w:r w:rsidRPr="002E10DC">
        <w:rPr>
          <w:sz w:val="22"/>
          <w:szCs w:val="22"/>
        </w:rPr>
        <w:t xml:space="preserve"> формируют кварталы, микрорайоны, районы и иные подобные элементы планировочной структуры населенного пункта.</w:t>
      </w:r>
    </w:p>
    <w:p w:rsidR="00710BCF" w:rsidRPr="002E10DC" w:rsidRDefault="00710BCF" w:rsidP="00BE407F">
      <w:pPr>
        <w:pStyle w:val="24"/>
        <w:numPr>
          <w:ilvl w:val="0"/>
          <w:numId w:val="41"/>
        </w:numPr>
        <w:shd w:val="clear" w:color="auto" w:fill="auto"/>
        <w:spacing w:before="0" w:after="0" w:line="240" w:lineRule="auto"/>
        <w:rPr>
          <w:sz w:val="22"/>
          <w:szCs w:val="22"/>
        </w:rPr>
      </w:pPr>
      <w:r w:rsidRPr="002E10DC">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10BCF" w:rsidRPr="002E10DC" w:rsidRDefault="00710BCF" w:rsidP="00BE407F">
      <w:pPr>
        <w:pStyle w:val="24"/>
        <w:numPr>
          <w:ilvl w:val="0"/>
          <w:numId w:val="41"/>
        </w:numPr>
        <w:shd w:val="clear" w:color="auto" w:fill="auto"/>
        <w:spacing w:before="0" w:after="0" w:line="240" w:lineRule="auto"/>
        <w:rPr>
          <w:sz w:val="22"/>
          <w:szCs w:val="22"/>
        </w:rPr>
      </w:pPr>
      <w:r w:rsidRPr="002E10DC">
        <w:rPr>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10BCF" w:rsidRPr="002E10DC" w:rsidRDefault="00710BCF" w:rsidP="00BE407F">
      <w:pPr>
        <w:pStyle w:val="24"/>
        <w:numPr>
          <w:ilvl w:val="0"/>
          <w:numId w:val="41"/>
        </w:numPr>
        <w:shd w:val="clear" w:color="auto" w:fill="auto"/>
        <w:spacing w:before="0" w:after="0" w:line="240" w:lineRule="auto"/>
        <w:rPr>
          <w:sz w:val="22"/>
          <w:szCs w:val="22"/>
        </w:rPr>
      </w:pPr>
      <w:r w:rsidRPr="002E10DC">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10BCF" w:rsidRPr="002E10DC" w:rsidRDefault="00710BCF" w:rsidP="00BE407F">
      <w:pPr>
        <w:pStyle w:val="24"/>
        <w:numPr>
          <w:ilvl w:val="0"/>
          <w:numId w:val="41"/>
        </w:numPr>
        <w:shd w:val="clear" w:color="auto" w:fill="auto"/>
        <w:spacing w:before="0" w:after="0" w:line="240" w:lineRule="auto"/>
        <w:rPr>
          <w:sz w:val="22"/>
          <w:szCs w:val="22"/>
        </w:rPr>
      </w:pPr>
      <w:r w:rsidRPr="002E10DC">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10BCF" w:rsidRPr="002E10DC" w:rsidRDefault="00710BCF" w:rsidP="00BE407F">
      <w:pPr>
        <w:pStyle w:val="24"/>
        <w:numPr>
          <w:ilvl w:val="0"/>
          <w:numId w:val="41"/>
        </w:numPr>
        <w:shd w:val="clear" w:color="auto" w:fill="auto"/>
        <w:spacing w:before="0" w:after="0" w:line="240" w:lineRule="auto"/>
        <w:rPr>
          <w:sz w:val="22"/>
          <w:szCs w:val="22"/>
        </w:rPr>
      </w:pPr>
      <w:r w:rsidRPr="002E10DC">
        <w:rPr>
          <w:sz w:val="22"/>
          <w:szCs w:val="22"/>
        </w:rPr>
        <w:t xml:space="preserve">Безопасность общественных пространств на территориях жилого назначения обеспечивается их </w:t>
      </w:r>
      <w:proofErr w:type="spellStart"/>
      <w:r w:rsidRPr="002E10DC">
        <w:rPr>
          <w:sz w:val="22"/>
          <w:szCs w:val="22"/>
        </w:rPr>
        <w:t>просматриваемостью</w:t>
      </w:r>
      <w:proofErr w:type="spellEnd"/>
      <w:r w:rsidRPr="002E10DC">
        <w:rPr>
          <w:sz w:val="22"/>
          <w:szCs w:val="22"/>
        </w:rPr>
        <w:t xml:space="preserve"> со стороны окон жилых домов, а также со стороны прилегающих общественных пространств в сочетании с освещенностью.</w:t>
      </w:r>
      <w:r w:rsidRPr="002E10DC">
        <w:rPr>
          <w:sz w:val="22"/>
          <w:szCs w:val="22"/>
        </w:rPr>
        <w:tab/>
      </w:r>
    </w:p>
    <w:p w:rsidR="00710BCF" w:rsidRPr="002E10DC" w:rsidRDefault="00710BCF" w:rsidP="00BE407F">
      <w:pPr>
        <w:pStyle w:val="24"/>
        <w:numPr>
          <w:ilvl w:val="0"/>
          <w:numId w:val="41"/>
        </w:numPr>
        <w:shd w:val="clear" w:color="auto" w:fill="auto"/>
        <w:spacing w:before="0" w:after="0" w:line="240" w:lineRule="auto"/>
        <w:rPr>
          <w:sz w:val="22"/>
          <w:szCs w:val="22"/>
        </w:rPr>
      </w:pPr>
      <w:r w:rsidRPr="002E10DC">
        <w:rPr>
          <w:sz w:val="22"/>
          <w:szCs w:val="22"/>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10BCF" w:rsidRPr="002E10DC" w:rsidRDefault="00710BCF" w:rsidP="00BE407F">
      <w:pPr>
        <w:pStyle w:val="24"/>
        <w:numPr>
          <w:ilvl w:val="0"/>
          <w:numId w:val="41"/>
        </w:numPr>
        <w:shd w:val="clear" w:color="auto" w:fill="auto"/>
        <w:spacing w:before="0" w:after="0" w:line="240" w:lineRule="auto"/>
        <w:rPr>
          <w:sz w:val="22"/>
          <w:szCs w:val="22"/>
        </w:rPr>
      </w:pPr>
      <w:proofErr w:type="gramStart"/>
      <w:r w:rsidRPr="002E10DC">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E10DC">
        <w:rPr>
          <w:sz w:val="22"/>
          <w:szCs w:val="22"/>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710BCF" w:rsidRPr="002E10DC" w:rsidRDefault="00710BCF" w:rsidP="00BE407F">
      <w:pPr>
        <w:pStyle w:val="24"/>
        <w:numPr>
          <w:ilvl w:val="0"/>
          <w:numId w:val="41"/>
        </w:numPr>
        <w:shd w:val="clear" w:color="auto" w:fill="auto"/>
        <w:spacing w:before="0" w:after="0" w:line="240" w:lineRule="auto"/>
        <w:rPr>
          <w:sz w:val="22"/>
          <w:szCs w:val="22"/>
        </w:rPr>
      </w:pPr>
      <w:r w:rsidRPr="002E10DC">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710BCF" w:rsidRPr="002E10DC" w:rsidRDefault="00710BCF" w:rsidP="00BE407F">
      <w:pPr>
        <w:pStyle w:val="24"/>
        <w:numPr>
          <w:ilvl w:val="0"/>
          <w:numId w:val="41"/>
        </w:numPr>
        <w:shd w:val="clear" w:color="auto" w:fill="auto"/>
        <w:spacing w:before="0" w:after="0" w:line="240" w:lineRule="auto"/>
        <w:rPr>
          <w:sz w:val="22"/>
          <w:szCs w:val="22"/>
        </w:rPr>
      </w:pPr>
      <w:r w:rsidRPr="002E10DC">
        <w:rPr>
          <w:sz w:val="22"/>
          <w:szCs w:val="22"/>
        </w:rPr>
        <w:t>Необходимо включать в перечень элементов благоустройства на участке длительного и кратковременного хранения автотранспортных средств</w:t>
      </w:r>
    </w:p>
    <w:p w:rsidR="00710BCF" w:rsidRPr="002E10DC" w:rsidRDefault="00710BCF" w:rsidP="00BE407F">
      <w:pPr>
        <w:pStyle w:val="24"/>
        <w:shd w:val="clear" w:color="auto" w:fill="auto"/>
        <w:spacing w:before="0" w:after="0" w:line="240" w:lineRule="auto"/>
        <w:ind w:firstLine="284"/>
        <w:rPr>
          <w:sz w:val="22"/>
          <w:szCs w:val="22"/>
        </w:rPr>
      </w:pPr>
      <w:r w:rsidRPr="002E10DC">
        <w:rPr>
          <w:sz w:val="22"/>
          <w:szCs w:val="22"/>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10BCF" w:rsidRPr="002E10DC" w:rsidRDefault="00710BCF" w:rsidP="00BE407F">
      <w:pPr>
        <w:pStyle w:val="24"/>
        <w:numPr>
          <w:ilvl w:val="0"/>
          <w:numId w:val="41"/>
        </w:numPr>
        <w:shd w:val="clear" w:color="auto" w:fill="auto"/>
        <w:spacing w:before="0" w:after="294" w:line="240" w:lineRule="auto"/>
        <w:rPr>
          <w:sz w:val="22"/>
          <w:szCs w:val="22"/>
        </w:rPr>
      </w:pPr>
      <w:r w:rsidRPr="002E10DC">
        <w:rPr>
          <w:sz w:val="22"/>
          <w:szCs w:val="22"/>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710BCF" w:rsidRPr="002E10DC" w:rsidRDefault="00710BCF" w:rsidP="00BE407F">
      <w:pPr>
        <w:pStyle w:val="34"/>
        <w:keepNext/>
        <w:keepLines/>
        <w:shd w:val="clear" w:color="auto" w:fill="auto"/>
        <w:spacing w:before="0" w:after="298" w:line="240" w:lineRule="auto"/>
        <w:ind w:left="300" w:right="140" w:hanging="16"/>
        <w:rPr>
          <w:sz w:val="22"/>
          <w:szCs w:val="22"/>
        </w:rPr>
      </w:pPr>
      <w:bookmarkStart w:id="39" w:name="bookmark21"/>
      <w:r w:rsidRPr="002E10DC">
        <w:rPr>
          <w:sz w:val="22"/>
          <w:szCs w:val="22"/>
        </w:rPr>
        <w:t>Статья 21. Благоустройство территорий рекреационного назначения</w:t>
      </w:r>
      <w:bookmarkEnd w:id="39"/>
    </w:p>
    <w:p w:rsidR="00710BCF" w:rsidRPr="002E10DC" w:rsidRDefault="00710BCF" w:rsidP="00BE407F">
      <w:pPr>
        <w:pStyle w:val="24"/>
        <w:numPr>
          <w:ilvl w:val="0"/>
          <w:numId w:val="42"/>
        </w:numPr>
        <w:shd w:val="clear" w:color="auto" w:fill="auto"/>
        <w:tabs>
          <w:tab w:val="left" w:pos="1483"/>
        </w:tabs>
        <w:spacing w:before="0" w:after="0" w:line="240" w:lineRule="auto"/>
        <w:ind w:right="140"/>
        <w:rPr>
          <w:sz w:val="22"/>
          <w:szCs w:val="22"/>
        </w:rPr>
      </w:pPr>
      <w:r w:rsidRPr="002E10DC">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10BCF" w:rsidRPr="002E10DC" w:rsidRDefault="00710BCF" w:rsidP="00BE407F">
      <w:pPr>
        <w:pStyle w:val="24"/>
        <w:numPr>
          <w:ilvl w:val="0"/>
          <w:numId w:val="42"/>
        </w:numPr>
        <w:shd w:val="clear" w:color="auto" w:fill="auto"/>
        <w:tabs>
          <w:tab w:val="left" w:pos="1342"/>
          <w:tab w:val="left" w:pos="1483"/>
        </w:tabs>
        <w:spacing w:before="0" w:after="0" w:line="240" w:lineRule="auto"/>
        <w:ind w:right="140"/>
        <w:rPr>
          <w:sz w:val="22"/>
          <w:szCs w:val="22"/>
        </w:rPr>
      </w:pPr>
      <w:r w:rsidRPr="002E10DC">
        <w:rPr>
          <w:sz w:val="22"/>
          <w:szCs w:val="22"/>
        </w:rPr>
        <w:t xml:space="preserve">Благоустройство памятников садово-паркового искусства, истории и архитектуры </w:t>
      </w:r>
      <w:r w:rsidRPr="002E10DC">
        <w:rPr>
          <w:sz w:val="22"/>
          <w:szCs w:val="22"/>
        </w:rPr>
        <w:lastRenderedPageBreak/>
        <w:t>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10BCF" w:rsidRPr="002E10DC" w:rsidRDefault="00710BCF" w:rsidP="00BE407F">
      <w:pPr>
        <w:pStyle w:val="24"/>
        <w:numPr>
          <w:ilvl w:val="0"/>
          <w:numId w:val="42"/>
        </w:numPr>
        <w:shd w:val="clear" w:color="auto" w:fill="auto"/>
        <w:tabs>
          <w:tab w:val="left" w:pos="1483"/>
          <w:tab w:val="left" w:pos="1706"/>
          <w:tab w:val="left" w:pos="4891"/>
        </w:tabs>
        <w:spacing w:before="0" w:after="0" w:line="240" w:lineRule="auto"/>
        <w:ind w:right="140"/>
        <w:rPr>
          <w:sz w:val="22"/>
          <w:szCs w:val="22"/>
        </w:rPr>
      </w:pPr>
      <w:r w:rsidRPr="002E10DC">
        <w:rPr>
          <w:sz w:val="22"/>
          <w:szCs w:val="22"/>
        </w:rPr>
        <w:t>При реконструкции объектов рекреации необходимо предусматривать:</w:t>
      </w:r>
    </w:p>
    <w:p w:rsidR="00710BCF" w:rsidRPr="002E10DC" w:rsidRDefault="00710BCF" w:rsidP="00BE407F">
      <w:pPr>
        <w:pStyle w:val="24"/>
        <w:numPr>
          <w:ilvl w:val="0"/>
          <w:numId w:val="43"/>
        </w:numPr>
        <w:shd w:val="clear" w:color="auto" w:fill="auto"/>
        <w:tabs>
          <w:tab w:val="left" w:pos="1483"/>
        </w:tabs>
        <w:spacing w:before="0" w:after="0" w:line="240" w:lineRule="auto"/>
        <w:ind w:right="140"/>
        <w:rPr>
          <w:sz w:val="22"/>
          <w:szCs w:val="22"/>
        </w:rPr>
      </w:pPr>
      <w:r w:rsidRPr="002E10DC">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10BCF" w:rsidRPr="002E10DC" w:rsidRDefault="00710BCF" w:rsidP="00BE407F">
      <w:pPr>
        <w:pStyle w:val="24"/>
        <w:numPr>
          <w:ilvl w:val="0"/>
          <w:numId w:val="43"/>
        </w:numPr>
        <w:shd w:val="clear" w:color="auto" w:fill="auto"/>
        <w:tabs>
          <w:tab w:val="left" w:pos="1483"/>
        </w:tabs>
        <w:spacing w:before="0" w:after="0" w:line="240" w:lineRule="auto"/>
        <w:ind w:right="140"/>
        <w:rPr>
          <w:sz w:val="22"/>
          <w:szCs w:val="22"/>
        </w:rPr>
      </w:pPr>
      <w:r w:rsidRPr="002E10DC">
        <w:rPr>
          <w:sz w:val="22"/>
          <w:szCs w:val="22"/>
        </w:rPr>
        <w:t xml:space="preserve">для парков и садов: реконструкцию планировочной структуры (например, изменение плотности дорожной сети), </w:t>
      </w:r>
      <w:proofErr w:type="spellStart"/>
      <w:r w:rsidRPr="002E10DC">
        <w:rPr>
          <w:sz w:val="22"/>
          <w:szCs w:val="22"/>
        </w:rPr>
        <w:t>разреживание</w:t>
      </w:r>
      <w:proofErr w:type="spellEnd"/>
      <w:r w:rsidRPr="002E10DC">
        <w:rPr>
          <w:sz w:val="22"/>
          <w:szCs w:val="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710BCF" w:rsidRPr="002E10DC" w:rsidRDefault="00710BCF" w:rsidP="00BE407F">
      <w:pPr>
        <w:pStyle w:val="24"/>
        <w:numPr>
          <w:ilvl w:val="0"/>
          <w:numId w:val="43"/>
        </w:numPr>
        <w:shd w:val="clear" w:color="auto" w:fill="auto"/>
        <w:tabs>
          <w:tab w:val="left" w:pos="1483"/>
        </w:tabs>
        <w:spacing w:before="0" w:after="0" w:line="240" w:lineRule="auto"/>
        <w:ind w:right="140"/>
        <w:rPr>
          <w:sz w:val="22"/>
          <w:szCs w:val="22"/>
        </w:rPr>
      </w:pPr>
      <w:r w:rsidRPr="002E10DC">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10BCF" w:rsidRPr="002E10DC" w:rsidRDefault="00710BCF" w:rsidP="00BE407F">
      <w:pPr>
        <w:pStyle w:val="24"/>
        <w:numPr>
          <w:ilvl w:val="0"/>
          <w:numId w:val="42"/>
        </w:numPr>
        <w:shd w:val="clear" w:color="auto" w:fill="auto"/>
        <w:tabs>
          <w:tab w:val="left" w:pos="1352"/>
          <w:tab w:val="left" w:pos="1483"/>
        </w:tabs>
        <w:spacing w:before="0" w:after="0" w:line="240" w:lineRule="auto"/>
        <w:ind w:right="140"/>
        <w:rPr>
          <w:sz w:val="22"/>
          <w:szCs w:val="22"/>
        </w:rPr>
      </w:pPr>
      <w:r w:rsidRPr="002E10DC">
        <w:rPr>
          <w:sz w:val="22"/>
          <w:szCs w:val="22"/>
        </w:rPr>
        <w:t>На территориях, предназначенных и обустроенных для организации</w:t>
      </w:r>
    </w:p>
    <w:p w:rsidR="00710BCF" w:rsidRPr="002E10DC" w:rsidRDefault="00710BCF" w:rsidP="00BE407F">
      <w:pPr>
        <w:pStyle w:val="24"/>
        <w:shd w:val="clear" w:color="auto" w:fill="auto"/>
        <w:tabs>
          <w:tab w:val="left" w:pos="1483"/>
          <w:tab w:val="left" w:pos="3120"/>
        </w:tabs>
        <w:spacing w:before="0" w:after="0" w:line="240" w:lineRule="auto"/>
        <w:ind w:left="142" w:right="140" w:firstLine="425"/>
        <w:rPr>
          <w:sz w:val="22"/>
          <w:szCs w:val="22"/>
        </w:rPr>
      </w:pPr>
      <w:r w:rsidRPr="002E10DC">
        <w:rPr>
          <w:sz w:val="22"/>
          <w:szCs w:val="22"/>
        </w:rPr>
        <w:t>активного массового отдыха, купания и рекреации (далее - зона отдыха) следует размещать:</w:t>
      </w:r>
      <w:r w:rsidRPr="002E10DC">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10BCF" w:rsidRPr="002E10DC" w:rsidRDefault="00710BCF" w:rsidP="00BE407F">
      <w:pPr>
        <w:pStyle w:val="24"/>
        <w:numPr>
          <w:ilvl w:val="0"/>
          <w:numId w:val="42"/>
        </w:numPr>
        <w:shd w:val="clear" w:color="auto" w:fill="auto"/>
        <w:tabs>
          <w:tab w:val="left" w:pos="1339"/>
          <w:tab w:val="left" w:pos="1483"/>
        </w:tabs>
        <w:spacing w:before="0" w:after="0" w:line="240" w:lineRule="auto"/>
        <w:ind w:right="160"/>
        <w:rPr>
          <w:sz w:val="22"/>
          <w:szCs w:val="22"/>
        </w:rPr>
      </w:pPr>
      <w:proofErr w:type="gramStart"/>
      <w:r w:rsidRPr="002E10DC">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10BCF" w:rsidRPr="002E10DC" w:rsidRDefault="00710BCF" w:rsidP="00BE407F">
      <w:pPr>
        <w:pStyle w:val="24"/>
        <w:numPr>
          <w:ilvl w:val="0"/>
          <w:numId w:val="42"/>
        </w:numPr>
        <w:shd w:val="clear" w:color="auto" w:fill="auto"/>
        <w:tabs>
          <w:tab w:val="left" w:pos="1349"/>
          <w:tab w:val="left" w:pos="1483"/>
        </w:tabs>
        <w:spacing w:before="0" w:after="0" w:line="240" w:lineRule="auto"/>
        <w:rPr>
          <w:sz w:val="22"/>
          <w:szCs w:val="22"/>
        </w:rPr>
      </w:pPr>
      <w:r w:rsidRPr="002E10DC">
        <w:rPr>
          <w:sz w:val="22"/>
          <w:szCs w:val="22"/>
        </w:rPr>
        <w:t>При проектировании озеленения территории объектов необходимо:</w:t>
      </w:r>
    </w:p>
    <w:p w:rsidR="00710BCF" w:rsidRPr="002E10DC" w:rsidRDefault="00710BCF" w:rsidP="00BE407F">
      <w:pPr>
        <w:pStyle w:val="24"/>
        <w:numPr>
          <w:ilvl w:val="0"/>
          <w:numId w:val="44"/>
        </w:numPr>
        <w:shd w:val="clear" w:color="auto" w:fill="auto"/>
        <w:tabs>
          <w:tab w:val="left" w:pos="1483"/>
          <w:tab w:val="left" w:pos="1524"/>
        </w:tabs>
        <w:spacing w:before="0" w:after="0" w:line="240" w:lineRule="auto"/>
        <w:ind w:right="160"/>
        <w:rPr>
          <w:sz w:val="22"/>
          <w:szCs w:val="22"/>
        </w:rPr>
      </w:pPr>
      <w:r w:rsidRPr="002E10DC">
        <w:rPr>
          <w:sz w:val="22"/>
          <w:szCs w:val="22"/>
        </w:rPr>
        <w:t>произвести оценку существующей растительности, состояния древесных растений и травянистого покрова;</w:t>
      </w:r>
    </w:p>
    <w:p w:rsidR="00710BCF" w:rsidRPr="002E10DC" w:rsidRDefault="00710BCF" w:rsidP="00BE407F">
      <w:pPr>
        <w:pStyle w:val="24"/>
        <w:numPr>
          <w:ilvl w:val="0"/>
          <w:numId w:val="44"/>
        </w:numPr>
        <w:shd w:val="clear" w:color="auto" w:fill="auto"/>
        <w:tabs>
          <w:tab w:val="left" w:pos="1373"/>
          <w:tab w:val="left" w:pos="1483"/>
        </w:tabs>
        <w:spacing w:before="0" w:after="0" w:line="240" w:lineRule="auto"/>
        <w:ind w:right="160"/>
        <w:rPr>
          <w:sz w:val="22"/>
          <w:szCs w:val="22"/>
        </w:rPr>
      </w:pPr>
      <w:r w:rsidRPr="002E10DC">
        <w:rPr>
          <w:sz w:val="22"/>
          <w:szCs w:val="22"/>
        </w:rPr>
        <w:t>произвести выявление сухих поврежденных вредителями древесных растений, разработать мероприятия по их удалению с объектов;</w:t>
      </w:r>
    </w:p>
    <w:p w:rsidR="00710BCF" w:rsidRPr="002E10DC" w:rsidRDefault="00710BCF" w:rsidP="00BE407F">
      <w:pPr>
        <w:pStyle w:val="24"/>
        <w:numPr>
          <w:ilvl w:val="0"/>
          <w:numId w:val="44"/>
        </w:numPr>
        <w:shd w:val="clear" w:color="auto" w:fill="auto"/>
        <w:tabs>
          <w:tab w:val="left" w:pos="1483"/>
          <w:tab w:val="left" w:pos="1687"/>
        </w:tabs>
        <w:spacing w:before="0" w:after="0" w:line="240" w:lineRule="auto"/>
        <w:ind w:right="160"/>
        <w:rPr>
          <w:sz w:val="22"/>
          <w:szCs w:val="22"/>
        </w:rPr>
      </w:pPr>
      <w:r w:rsidRPr="002E10DC">
        <w:rPr>
          <w:sz w:val="22"/>
          <w:szCs w:val="22"/>
        </w:rPr>
        <w:t xml:space="preserve">обеспечивать сохранение травяного покрова, </w:t>
      </w:r>
      <w:proofErr w:type="spellStart"/>
      <w:r w:rsidRPr="002E10DC">
        <w:rPr>
          <w:sz w:val="22"/>
          <w:szCs w:val="22"/>
        </w:rPr>
        <w:t>древесно</w:t>
      </w:r>
      <w:r w:rsidRPr="002E10DC">
        <w:rPr>
          <w:sz w:val="22"/>
          <w:szCs w:val="22"/>
        </w:rPr>
        <w:softHyphen/>
        <w:t>кустарниковой</w:t>
      </w:r>
      <w:proofErr w:type="spellEnd"/>
      <w:r w:rsidRPr="002E10DC">
        <w:rPr>
          <w:sz w:val="22"/>
          <w:szCs w:val="22"/>
        </w:rPr>
        <w:t xml:space="preserve"> и прибрежной растительности не менее чем на 80% общей площади зоны отдыха;</w:t>
      </w:r>
    </w:p>
    <w:p w:rsidR="00710BCF" w:rsidRPr="002E10DC" w:rsidRDefault="00710BCF" w:rsidP="00BE407F">
      <w:pPr>
        <w:pStyle w:val="24"/>
        <w:numPr>
          <w:ilvl w:val="0"/>
          <w:numId w:val="44"/>
        </w:numPr>
        <w:shd w:val="clear" w:color="auto" w:fill="auto"/>
        <w:tabs>
          <w:tab w:val="left" w:pos="1483"/>
          <w:tab w:val="left" w:pos="1524"/>
        </w:tabs>
        <w:spacing w:before="0" w:after="0" w:line="240" w:lineRule="auto"/>
        <w:ind w:right="160"/>
        <w:rPr>
          <w:sz w:val="22"/>
          <w:szCs w:val="22"/>
        </w:rPr>
      </w:pPr>
      <w:r w:rsidRPr="002E10DC">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10BCF" w:rsidRPr="002E10DC" w:rsidRDefault="00710BCF" w:rsidP="00BE407F">
      <w:pPr>
        <w:pStyle w:val="24"/>
        <w:numPr>
          <w:ilvl w:val="0"/>
          <w:numId w:val="44"/>
        </w:numPr>
        <w:shd w:val="clear" w:color="auto" w:fill="auto"/>
        <w:tabs>
          <w:tab w:val="left" w:pos="1382"/>
          <w:tab w:val="left" w:pos="1483"/>
        </w:tabs>
        <w:spacing w:before="0" w:after="0" w:line="240" w:lineRule="auto"/>
        <w:ind w:right="160"/>
        <w:rPr>
          <w:sz w:val="22"/>
          <w:szCs w:val="22"/>
        </w:rPr>
      </w:pPr>
      <w:r w:rsidRPr="002E10DC">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10BCF" w:rsidRPr="002E10DC" w:rsidRDefault="00710BCF" w:rsidP="00BE407F">
      <w:pPr>
        <w:pStyle w:val="24"/>
        <w:numPr>
          <w:ilvl w:val="0"/>
          <w:numId w:val="42"/>
        </w:numPr>
        <w:shd w:val="clear" w:color="auto" w:fill="auto"/>
        <w:tabs>
          <w:tab w:val="left" w:pos="1483"/>
          <w:tab w:val="left" w:pos="1524"/>
        </w:tabs>
        <w:spacing w:before="0" w:after="0" w:line="240" w:lineRule="auto"/>
        <w:ind w:right="160"/>
        <w:rPr>
          <w:sz w:val="22"/>
          <w:szCs w:val="22"/>
        </w:rPr>
      </w:pPr>
      <w:r w:rsidRPr="002E10DC">
        <w:rPr>
          <w:sz w:val="22"/>
          <w:szCs w:val="22"/>
        </w:rPr>
        <w:t>На территории сельского поселения могут быть организованы следующие</w:t>
      </w:r>
      <w:r w:rsidRPr="002E10DC">
        <w:rPr>
          <w:sz w:val="22"/>
          <w:szCs w:val="22"/>
        </w:rPr>
        <w:tab/>
        <w:t>виды парков:</w:t>
      </w:r>
      <w:r w:rsidRPr="002E10DC">
        <w:rPr>
          <w:sz w:val="22"/>
          <w:szCs w:val="22"/>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710BCF" w:rsidRPr="002E10DC" w:rsidRDefault="00710BCF" w:rsidP="00BE407F">
      <w:pPr>
        <w:pStyle w:val="24"/>
        <w:numPr>
          <w:ilvl w:val="0"/>
          <w:numId w:val="42"/>
        </w:numPr>
        <w:shd w:val="clear" w:color="auto" w:fill="auto"/>
        <w:tabs>
          <w:tab w:val="left" w:pos="1349"/>
          <w:tab w:val="left" w:pos="1483"/>
        </w:tabs>
        <w:spacing w:before="0" w:after="0" w:line="240" w:lineRule="auto"/>
        <w:ind w:right="160"/>
        <w:rPr>
          <w:sz w:val="22"/>
          <w:szCs w:val="22"/>
        </w:rPr>
      </w:pPr>
      <w:r w:rsidRPr="002E10DC">
        <w:rPr>
          <w:sz w:val="22"/>
          <w:szCs w:val="22"/>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710BCF" w:rsidRPr="002E10DC" w:rsidRDefault="00710BCF" w:rsidP="00BE407F">
      <w:pPr>
        <w:pStyle w:val="24"/>
        <w:numPr>
          <w:ilvl w:val="0"/>
          <w:numId w:val="42"/>
        </w:numPr>
        <w:shd w:val="clear" w:color="auto" w:fill="auto"/>
        <w:tabs>
          <w:tab w:val="left" w:pos="1483"/>
          <w:tab w:val="left" w:pos="1687"/>
          <w:tab w:val="left" w:pos="2369"/>
          <w:tab w:val="left" w:pos="4238"/>
        </w:tabs>
        <w:spacing w:before="0" w:after="0" w:line="240" w:lineRule="auto"/>
        <w:ind w:right="160"/>
        <w:rPr>
          <w:sz w:val="22"/>
          <w:szCs w:val="22"/>
        </w:rPr>
      </w:pPr>
      <w:proofErr w:type="gramStart"/>
      <w:r w:rsidRPr="002E10DC">
        <w:rPr>
          <w:sz w:val="22"/>
          <w:szCs w:val="22"/>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2E10DC">
        <w:rPr>
          <w:sz w:val="22"/>
          <w:szCs w:val="22"/>
        </w:rPr>
        <w:t>перголы</w:t>
      </w:r>
      <w:proofErr w:type="spellEnd"/>
      <w:r w:rsidRPr="002E10DC">
        <w:rPr>
          <w:sz w:val="22"/>
          <w:szCs w:val="22"/>
        </w:rPr>
        <w:t xml:space="preserve">, </w:t>
      </w:r>
      <w:proofErr w:type="spellStart"/>
      <w:r w:rsidRPr="002E10DC">
        <w:rPr>
          <w:sz w:val="22"/>
          <w:szCs w:val="22"/>
        </w:rPr>
        <w:t>трельджи</w:t>
      </w:r>
      <w:proofErr w:type="spellEnd"/>
      <w:r w:rsidRPr="002E10DC">
        <w:rPr>
          <w:sz w:val="22"/>
          <w:szCs w:val="22"/>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10BCF" w:rsidRPr="002E10DC" w:rsidRDefault="00710BCF" w:rsidP="00BE407F">
      <w:pPr>
        <w:pStyle w:val="24"/>
        <w:numPr>
          <w:ilvl w:val="0"/>
          <w:numId w:val="42"/>
        </w:numPr>
        <w:shd w:val="clear" w:color="auto" w:fill="auto"/>
        <w:tabs>
          <w:tab w:val="left" w:pos="1483"/>
          <w:tab w:val="left" w:pos="1687"/>
        </w:tabs>
        <w:spacing w:before="0" w:after="0" w:line="240" w:lineRule="auto"/>
        <w:ind w:right="160"/>
        <w:rPr>
          <w:sz w:val="22"/>
          <w:szCs w:val="22"/>
        </w:rPr>
      </w:pPr>
      <w:r w:rsidRPr="002E10DC">
        <w:rPr>
          <w:sz w:val="22"/>
          <w:szCs w:val="22"/>
        </w:rPr>
        <w:t xml:space="preserve">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w:t>
      </w:r>
      <w:r w:rsidRPr="002E10DC">
        <w:rPr>
          <w:sz w:val="22"/>
          <w:szCs w:val="22"/>
        </w:rPr>
        <w:lastRenderedPageBreak/>
        <w:t>определяются заданием на проектирование и проектным решением.</w:t>
      </w:r>
    </w:p>
    <w:p w:rsidR="00710BCF" w:rsidRPr="002E10DC" w:rsidRDefault="00710BCF" w:rsidP="00BE407F">
      <w:pPr>
        <w:pStyle w:val="24"/>
        <w:shd w:val="clear" w:color="auto" w:fill="auto"/>
        <w:tabs>
          <w:tab w:val="left" w:pos="1483"/>
        </w:tabs>
        <w:spacing w:before="0" w:after="0" w:line="240" w:lineRule="auto"/>
        <w:ind w:left="142" w:right="160" w:firstLine="425"/>
        <w:rPr>
          <w:sz w:val="22"/>
          <w:szCs w:val="22"/>
        </w:rPr>
      </w:pPr>
      <w:r w:rsidRPr="002E10DC">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10BCF" w:rsidRPr="002E10DC" w:rsidRDefault="00710BCF" w:rsidP="00BE407F">
      <w:pPr>
        <w:pStyle w:val="24"/>
        <w:numPr>
          <w:ilvl w:val="0"/>
          <w:numId w:val="41"/>
        </w:numPr>
        <w:shd w:val="clear" w:color="auto" w:fill="auto"/>
        <w:tabs>
          <w:tab w:val="left" w:pos="1483"/>
          <w:tab w:val="left" w:pos="1513"/>
        </w:tabs>
        <w:spacing w:before="0" w:after="0" w:line="240" w:lineRule="auto"/>
        <w:ind w:right="160"/>
        <w:rPr>
          <w:sz w:val="22"/>
          <w:szCs w:val="22"/>
        </w:rPr>
      </w:pPr>
      <w:r w:rsidRPr="002E10DC">
        <w:rPr>
          <w:sz w:val="22"/>
          <w:szCs w:val="22"/>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2E10DC">
        <w:rPr>
          <w:sz w:val="22"/>
          <w:szCs w:val="22"/>
        </w:rPr>
        <w:t>функционально</w:t>
      </w:r>
      <w:r w:rsidRPr="002E10DC">
        <w:rPr>
          <w:sz w:val="22"/>
          <w:szCs w:val="22"/>
        </w:rPr>
        <w:softHyphen/>
        <w:t>планировочной</w:t>
      </w:r>
      <w:proofErr w:type="spellEnd"/>
      <w:r w:rsidRPr="002E10DC">
        <w:rPr>
          <w:sz w:val="22"/>
          <w:szCs w:val="22"/>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10BCF" w:rsidRPr="002E10DC" w:rsidRDefault="00710BCF" w:rsidP="00BE407F">
      <w:pPr>
        <w:pStyle w:val="24"/>
        <w:numPr>
          <w:ilvl w:val="0"/>
          <w:numId w:val="41"/>
        </w:numPr>
        <w:shd w:val="clear" w:color="auto" w:fill="auto"/>
        <w:tabs>
          <w:tab w:val="left" w:pos="1483"/>
          <w:tab w:val="left" w:pos="1513"/>
        </w:tabs>
        <w:spacing w:before="0" w:after="0" w:line="240" w:lineRule="auto"/>
        <w:ind w:right="160"/>
        <w:rPr>
          <w:sz w:val="22"/>
          <w:szCs w:val="22"/>
        </w:rPr>
      </w:pPr>
      <w:proofErr w:type="gramStart"/>
      <w:r w:rsidRPr="002E10DC">
        <w:rPr>
          <w:sz w:val="22"/>
          <w:szCs w:val="22"/>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2E10DC">
        <w:rPr>
          <w:sz w:val="22"/>
          <w:szCs w:val="22"/>
        </w:rPr>
        <w:t xml:space="preserve"> др.</w:t>
      </w:r>
    </w:p>
    <w:p w:rsidR="00710BCF" w:rsidRPr="002E10DC" w:rsidRDefault="00710BCF" w:rsidP="00BE407F">
      <w:pPr>
        <w:pStyle w:val="24"/>
        <w:numPr>
          <w:ilvl w:val="0"/>
          <w:numId w:val="41"/>
        </w:numPr>
        <w:shd w:val="clear" w:color="auto" w:fill="auto"/>
        <w:tabs>
          <w:tab w:val="left" w:pos="1483"/>
          <w:tab w:val="left" w:pos="1513"/>
        </w:tabs>
        <w:spacing w:before="0" w:after="0" w:line="240" w:lineRule="auto"/>
        <w:ind w:right="160"/>
        <w:rPr>
          <w:sz w:val="22"/>
          <w:szCs w:val="22"/>
        </w:rPr>
      </w:pPr>
      <w:proofErr w:type="gramStart"/>
      <w:r w:rsidRPr="002E10DC">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710BCF" w:rsidRPr="002E10DC" w:rsidRDefault="00710BCF" w:rsidP="00BE407F">
      <w:pPr>
        <w:pStyle w:val="24"/>
        <w:numPr>
          <w:ilvl w:val="0"/>
          <w:numId w:val="41"/>
        </w:numPr>
        <w:shd w:val="clear" w:color="auto" w:fill="auto"/>
        <w:tabs>
          <w:tab w:val="left" w:pos="1483"/>
          <w:tab w:val="left" w:pos="1513"/>
        </w:tabs>
        <w:spacing w:before="0" w:after="0" w:line="240" w:lineRule="auto"/>
        <w:ind w:right="160"/>
        <w:rPr>
          <w:sz w:val="22"/>
          <w:szCs w:val="22"/>
        </w:rPr>
      </w:pPr>
      <w:r w:rsidRPr="002E10DC">
        <w:rPr>
          <w:sz w:val="22"/>
          <w:szCs w:val="22"/>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10BCF" w:rsidRPr="002E10DC" w:rsidRDefault="00710BCF" w:rsidP="00BE407F">
      <w:pPr>
        <w:pStyle w:val="24"/>
        <w:numPr>
          <w:ilvl w:val="0"/>
          <w:numId w:val="41"/>
        </w:numPr>
        <w:shd w:val="clear" w:color="auto" w:fill="auto"/>
        <w:tabs>
          <w:tab w:val="left" w:pos="1483"/>
          <w:tab w:val="left" w:pos="1702"/>
        </w:tabs>
        <w:spacing w:before="0" w:after="0" w:line="240" w:lineRule="auto"/>
        <w:ind w:right="160"/>
        <w:rPr>
          <w:sz w:val="22"/>
          <w:szCs w:val="22"/>
        </w:rPr>
      </w:pPr>
      <w:r w:rsidRPr="002E10DC">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710BCF" w:rsidRPr="002E10DC" w:rsidRDefault="00710BCF" w:rsidP="00BE407F">
      <w:pPr>
        <w:pStyle w:val="24"/>
        <w:numPr>
          <w:ilvl w:val="0"/>
          <w:numId w:val="41"/>
        </w:numPr>
        <w:shd w:val="clear" w:color="auto" w:fill="auto"/>
        <w:tabs>
          <w:tab w:val="left" w:pos="1483"/>
          <w:tab w:val="left" w:pos="1513"/>
        </w:tabs>
        <w:spacing w:before="0" w:after="0" w:line="240" w:lineRule="auto"/>
        <w:ind w:right="160"/>
        <w:rPr>
          <w:sz w:val="22"/>
          <w:szCs w:val="22"/>
        </w:rPr>
      </w:pPr>
      <w:r w:rsidRPr="002E10DC">
        <w:rPr>
          <w:sz w:val="22"/>
          <w:szCs w:val="22"/>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2E10DC">
        <w:rPr>
          <w:sz w:val="22"/>
          <w:szCs w:val="22"/>
        </w:rPr>
        <w:t>баланса территории участка объекта благоустройства</w:t>
      </w:r>
      <w:proofErr w:type="gramEnd"/>
      <w:r w:rsidRPr="002E10DC">
        <w:rPr>
          <w:sz w:val="22"/>
          <w:szCs w:val="22"/>
        </w:rPr>
        <w:t>.</w:t>
      </w:r>
    </w:p>
    <w:p w:rsidR="00710BCF" w:rsidRPr="002E10DC" w:rsidRDefault="00710BCF" w:rsidP="00BE407F">
      <w:pPr>
        <w:pStyle w:val="24"/>
        <w:numPr>
          <w:ilvl w:val="0"/>
          <w:numId w:val="41"/>
        </w:numPr>
        <w:shd w:val="clear" w:color="auto" w:fill="auto"/>
        <w:tabs>
          <w:tab w:val="left" w:pos="1483"/>
          <w:tab w:val="left" w:pos="1513"/>
        </w:tabs>
        <w:spacing w:before="0" w:after="0" w:line="240" w:lineRule="auto"/>
        <w:ind w:right="160"/>
        <w:rPr>
          <w:sz w:val="22"/>
          <w:szCs w:val="22"/>
        </w:rPr>
      </w:pPr>
      <w:r w:rsidRPr="002E10DC">
        <w:rPr>
          <w:sz w:val="22"/>
          <w:szCs w:val="22"/>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2E10DC">
        <w:rPr>
          <w:sz w:val="22"/>
          <w:szCs w:val="22"/>
        </w:rPr>
        <w:t>архитектурно</w:t>
      </w:r>
      <w:r w:rsidRPr="002E10DC">
        <w:rPr>
          <w:sz w:val="22"/>
          <w:szCs w:val="22"/>
        </w:rPr>
        <w:softHyphen/>
        <w:t>декоративного</w:t>
      </w:r>
      <w:proofErr w:type="spellEnd"/>
      <w:r w:rsidRPr="002E10DC">
        <w:rPr>
          <w:sz w:val="22"/>
          <w:szCs w:val="22"/>
        </w:rPr>
        <w:t xml:space="preserve"> освещения.</w:t>
      </w:r>
    </w:p>
    <w:p w:rsidR="00710BCF" w:rsidRPr="002E10DC" w:rsidRDefault="00710BCF" w:rsidP="00BE407F">
      <w:pPr>
        <w:pStyle w:val="24"/>
        <w:numPr>
          <w:ilvl w:val="0"/>
          <w:numId w:val="41"/>
        </w:numPr>
        <w:shd w:val="clear" w:color="auto" w:fill="auto"/>
        <w:tabs>
          <w:tab w:val="left" w:pos="1483"/>
          <w:tab w:val="left" w:pos="1513"/>
        </w:tabs>
        <w:spacing w:before="0" w:after="347" w:line="240" w:lineRule="auto"/>
        <w:ind w:right="160"/>
        <w:rPr>
          <w:sz w:val="22"/>
          <w:szCs w:val="22"/>
        </w:rPr>
      </w:pPr>
      <w:r w:rsidRPr="002E10DC">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710BCF" w:rsidRPr="002E10DC" w:rsidRDefault="00710BCF" w:rsidP="00BE407F">
      <w:pPr>
        <w:pStyle w:val="34"/>
        <w:keepNext/>
        <w:keepLines/>
        <w:shd w:val="clear" w:color="auto" w:fill="auto"/>
        <w:tabs>
          <w:tab w:val="left" w:pos="1483"/>
        </w:tabs>
        <w:spacing w:before="0" w:after="293" w:line="240" w:lineRule="auto"/>
        <w:ind w:left="142" w:firstLine="425"/>
        <w:rPr>
          <w:sz w:val="22"/>
          <w:szCs w:val="22"/>
        </w:rPr>
      </w:pPr>
      <w:bookmarkStart w:id="40" w:name="bookmark22"/>
      <w:r w:rsidRPr="002E10DC">
        <w:rPr>
          <w:sz w:val="22"/>
          <w:szCs w:val="22"/>
        </w:rPr>
        <w:t>Статья 22. Правила уборки территории сельского поселения</w:t>
      </w:r>
      <w:bookmarkEnd w:id="40"/>
    </w:p>
    <w:p w:rsidR="00710BCF" w:rsidRPr="002E10DC" w:rsidRDefault="00710BCF" w:rsidP="00BE407F">
      <w:pPr>
        <w:pStyle w:val="24"/>
        <w:numPr>
          <w:ilvl w:val="0"/>
          <w:numId w:val="45"/>
        </w:numPr>
        <w:shd w:val="clear" w:color="auto" w:fill="auto"/>
        <w:tabs>
          <w:tab w:val="left" w:pos="1431"/>
          <w:tab w:val="left" w:pos="1483"/>
        </w:tabs>
        <w:spacing w:before="0" w:after="0" w:line="240" w:lineRule="auto"/>
        <w:rPr>
          <w:sz w:val="22"/>
          <w:szCs w:val="22"/>
        </w:rPr>
      </w:pPr>
      <w:proofErr w:type="gramStart"/>
      <w:r w:rsidRPr="002E10DC">
        <w:rPr>
          <w:sz w:val="22"/>
          <w:szCs w:val="22"/>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2E10DC">
        <w:rPr>
          <w:sz w:val="22"/>
          <w:szCs w:val="22"/>
        </w:rPr>
        <w:t xml:space="preserve"> поселения.</w:t>
      </w:r>
    </w:p>
    <w:p w:rsidR="00710BCF" w:rsidRPr="002E10DC" w:rsidRDefault="00710BCF" w:rsidP="00BE407F">
      <w:pPr>
        <w:pStyle w:val="24"/>
        <w:numPr>
          <w:ilvl w:val="0"/>
          <w:numId w:val="45"/>
        </w:numPr>
        <w:shd w:val="clear" w:color="auto" w:fill="auto"/>
        <w:tabs>
          <w:tab w:val="left" w:pos="1431"/>
          <w:tab w:val="left" w:pos="1483"/>
        </w:tabs>
        <w:spacing w:before="0" w:after="0" w:line="240" w:lineRule="auto"/>
        <w:rPr>
          <w:sz w:val="22"/>
          <w:szCs w:val="22"/>
        </w:rPr>
      </w:pPr>
      <w:proofErr w:type="gramStart"/>
      <w:r w:rsidRPr="002E10DC">
        <w:rPr>
          <w:sz w:val="22"/>
          <w:szCs w:val="22"/>
        </w:rP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w:t>
      </w:r>
      <w:r w:rsidRPr="002E10DC">
        <w:rPr>
          <w:sz w:val="22"/>
          <w:szCs w:val="22"/>
        </w:rPr>
        <w:lastRenderedPageBreak/>
        <w:t xml:space="preserve">170 «Об отверждении Правил и норм технической эксплуатации жилищного фонда», </w:t>
      </w:r>
      <w:proofErr w:type="spellStart"/>
      <w:r w:rsidRPr="002E10DC">
        <w:rPr>
          <w:sz w:val="22"/>
          <w:szCs w:val="22"/>
        </w:rPr>
        <w:t>СанПиН</w:t>
      </w:r>
      <w:proofErr w:type="spellEnd"/>
      <w:r w:rsidRPr="002E10DC">
        <w:rPr>
          <w:sz w:val="22"/>
          <w:szCs w:val="22"/>
        </w:rPr>
        <w:t xml:space="preserve"> 2.1.3684-21 «Санитарно-эпидемиологические требования к содержанию территорий городских и сельских поселений</w:t>
      </w:r>
      <w:proofErr w:type="gramEnd"/>
      <w:r w:rsidRPr="002E10DC">
        <w:rPr>
          <w:sz w:val="22"/>
          <w:szCs w:val="22"/>
        </w:rPr>
        <w:t xml:space="preserve">, </w:t>
      </w:r>
      <w:proofErr w:type="gramStart"/>
      <w:r w:rsidRPr="002E10DC">
        <w:rPr>
          <w:sz w:val="22"/>
          <w:szCs w:val="22"/>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2E10DC">
        <w:rPr>
          <w:sz w:val="22"/>
          <w:szCs w:val="22"/>
        </w:rPr>
        <w:t xml:space="preserve"> Благоустройство территорий», ГОСТ </w:t>
      </w:r>
      <w:proofErr w:type="gramStart"/>
      <w:r w:rsidRPr="002E10DC">
        <w:rPr>
          <w:sz w:val="22"/>
          <w:szCs w:val="22"/>
        </w:rPr>
        <w:t>Р</w:t>
      </w:r>
      <w:proofErr w:type="gramEnd"/>
      <w:r w:rsidRPr="002E10DC">
        <w:rPr>
          <w:sz w:val="22"/>
          <w:szCs w:val="22"/>
        </w:rPr>
        <w:t xml:space="preserve"> 50597-2017 «Автомобильные дороги и</w:t>
      </w:r>
      <w:r w:rsidRPr="002E10DC">
        <w:rPr>
          <w:sz w:val="22"/>
          <w:szCs w:val="22"/>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710BCF" w:rsidRPr="002E10DC" w:rsidRDefault="00710BCF" w:rsidP="00BE407F">
      <w:pPr>
        <w:pStyle w:val="24"/>
        <w:numPr>
          <w:ilvl w:val="0"/>
          <w:numId w:val="45"/>
        </w:numPr>
        <w:shd w:val="clear" w:color="auto" w:fill="auto"/>
        <w:tabs>
          <w:tab w:val="left" w:pos="1431"/>
          <w:tab w:val="left" w:pos="1483"/>
        </w:tabs>
        <w:spacing w:before="0" w:after="0" w:line="240" w:lineRule="auto"/>
        <w:rPr>
          <w:sz w:val="22"/>
          <w:szCs w:val="22"/>
        </w:rPr>
      </w:pPr>
      <w:r w:rsidRPr="002E10DC">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710BCF" w:rsidRPr="002E10DC" w:rsidRDefault="00710BCF" w:rsidP="00BE407F">
      <w:pPr>
        <w:pStyle w:val="24"/>
        <w:numPr>
          <w:ilvl w:val="0"/>
          <w:numId w:val="45"/>
        </w:numPr>
        <w:shd w:val="clear" w:color="auto" w:fill="auto"/>
        <w:tabs>
          <w:tab w:val="left" w:pos="1431"/>
          <w:tab w:val="left" w:pos="1483"/>
        </w:tabs>
        <w:spacing w:before="0" w:after="0" w:line="240" w:lineRule="auto"/>
        <w:rPr>
          <w:sz w:val="22"/>
          <w:szCs w:val="22"/>
        </w:rPr>
      </w:pPr>
      <w:r w:rsidRPr="002E10DC">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710BCF" w:rsidRPr="002E10DC" w:rsidRDefault="00710BCF" w:rsidP="00BE407F">
      <w:pPr>
        <w:pStyle w:val="24"/>
        <w:shd w:val="clear" w:color="auto" w:fill="auto"/>
        <w:tabs>
          <w:tab w:val="left" w:pos="1483"/>
        </w:tabs>
        <w:spacing w:before="0" w:after="0" w:line="240" w:lineRule="auto"/>
        <w:ind w:left="142" w:firstLine="425"/>
        <w:rPr>
          <w:sz w:val="22"/>
          <w:szCs w:val="22"/>
        </w:rPr>
      </w:pPr>
      <w:r w:rsidRPr="002E10DC">
        <w:rPr>
          <w:sz w:val="22"/>
          <w:szCs w:val="22"/>
        </w:rPr>
        <w:t xml:space="preserve">Границы прилегающих территорий определяются в следующем порядке: </w:t>
      </w:r>
    </w:p>
    <w:p w:rsidR="00710BCF" w:rsidRPr="002E10DC" w:rsidRDefault="00710BCF" w:rsidP="00BE407F">
      <w:pPr>
        <w:pStyle w:val="Standard"/>
        <w:shd w:val="clear" w:color="auto" w:fill="FFFFFF"/>
        <w:ind w:left="142" w:firstLine="425"/>
        <w:jc w:val="both"/>
        <w:rPr>
          <w:sz w:val="22"/>
          <w:szCs w:val="22"/>
          <w:lang w:val="ru-RU"/>
        </w:rPr>
      </w:pPr>
      <w:proofErr w:type="gramStart"/>
      <w:r w:rsidRPr="002E10DC">
        <w:rPr>
          <w:sz w:val="22"/>
          <w:szCs w:val="22"/>
          <w:lang w:val="ru-RU"/>
        </w:rPr>
        <w:t>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roofErr w:type="gramEnd"/>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2)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9) территория мест погребения - в границах предоставленного земельного участка и прилегающая территория в радиусе 10 м от границ участка;</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10) территории общего пользования - обязанности возлагаются на уполномоченные органы;</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lastRenderedPageBreak/>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spellStart"/>
      <w:proofErr w:type="gramStart"/>
      <w:r w:rsidRPr="002E10DC">
        <w:rPr>
          <w:sz w:val="22"/>
          <w:szCs w:val="22"/>
          <w:lang w:val="ru-RU"/>
        </w:rPr>
        <w:t>рас-положения</w:t>
      </w:r>
      <w:proofErr w:type="spellEnd"/>
      <w:proofErr w:type="gramEnd"/>
      <w:r w:rsidRPr="002E10DC">
        <w:rPr>
          <w:sz w:val="22"/>
          <w:szCs w:val="22"/>
          <w:lang w:val="ru-RU"/>
        </w:rPr>
        <w:t xml:space="preserve"> объекта вдоль дороги);</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13) для территорий, розничных мини-рынков, рынков, ярмарок - 10 метров по периметру;</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15) для иных территорий:</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 территории, прилегающие к контейнерным (бункерным) площадкам - 10 метров по периметру;</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 территории, прилегающие к рекламным конструкциям - 5 метров по периметру (радиусу) основания.</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710BCF" w:rsidRPr="002E10DC" w:rsidRDefault="00710BCF" w:rsidP="00BE407F">
      <w:pPr>
        <w:pStyle w:val="Standard"/>
        <w:shd w:val="clear" w:color="auto" w:fill="FFFFFF"/>
        <w:ind w:left="142" w:firstLine="425"/>
        <w:jc w:val="both"/>
        <w:rPr>
          <w:sz w:val="22"/>
          <w:szCs w:val="22"/>
          <w:lang w:val="ru-RU"/>
        </w:rPr>
      </w:pPr>
      <w:r w:rsidRPr="002E10DC">
        <w:rPr>
          <w:sz w:val="22"/>
          <w:szCs w:val="22"/>
          <w:lang w:val="ru-RU"/>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10BCF" w:rsidRPr="002E10DC" w:rsidRDefault="00710BCF" w:rsidP="00BE407F">
      <w:pPr>
        <w:pStyle w:val="24"/>
        <w:shd w:val="clear" w:color="auto" w:fill="auto"/>
        <w:tabs>
          <w:tab w:val="left" w:pos="1483"/>
        </w:tabs>
        <w:spacing w:before="0" w:after="0" w:line="240" w:lineRule="auto"/>
        <w:ind w:left="142" w:firstLine="425"/>
        <w:rPr>
          <w:sz w:val="22"/>
          <w:szCs w:val="22"/>
        </w:rPr>
      </w:pPr>
      <w:r w:rsidRPr="002E10DC">
        <w:rPr>
          <w:sz w:val="22"/>
          <w:szCs w:val="22"/>
        </w:rPr>
        <w:t xml:space="preserve">– Мероприятия по удалению Борщевика Сосновского должны </w:t>
      </w:r>
      <w:proofErr w:type="gramStart"/>
      <w:r w:rsidRPr="002E10DC">
        <w:rPr>
          <w:sz w:val="22"/>
          <w:szCs w:val="22"/>
        </w:rPr>
        <w:t>проводится</w:t>
      </w:r>
      <w:proofErr w:type="gramEnd"/>
      <w:r w:rsidRPr="002E10DC">
        <w:rPr>
          <w:sz w:val="22"/>
          <w:szCs w:val="22"/>
        </w:rPr>
        <w:t xml:space="preserve"> до его </w:t>
      </w:r>
      <w:proofErr w:type="spellStart"/>
      <w:r w:rsidRPr="002E10DC">
        <w:rPr>
          <w:sz w:val="22"/>
          <w:szCs w:val="22"/>
        </w:rPr>
        <w:t>бутонизации</w:t>
      </w:r>
      <w:proofErr w:type="spellEnd"/>
      <w:r w:rsidRPr="002E10DC">
        <w:rPr>
          <w:sz w:val="22"/>
          <w:szCs w:val="22"/>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710BCF" w:rsidRPr="002E10DC" w:rsidRDefault="00710BCF" w:rsidP="00BE407F">
      <w:pPr>
        <w:pStyle w:val="24"/>
        <w:numPr>
          <w:ilvl w:val="0"/>
          <w:numId w:val="45"/>
        </w:numPr>
        <w:shd w:val="clear" w:color="auto" w:fill="auto"/>
        <w:spacing w:before="0" w:after="0" w:line="240" w:lineRule="auto"/>
        <w:rPr>
          <w:sz w:val="22"/>
          <w:szCs w:val="22"/>
        </w:rPr>
      </w:pPr>
      <w:r w:rsidRPr="002E10DC">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rsidR="00710BCF" w:rsidRPr="002E10DC" w:rsidRDefault="00710BCF" w:rsidP="00BE407F">
      <w:pPr>
        <w:pStyle w:val="24"/>
        <w:numPr>
          <w:ilvl w:val="0"/>
          <w:numId w:val="46"/>
        </w:numPr>
        <w:shd w:val="clear" w:color="auto" w:fill="auto"/>
        <w:spacing w:before="0" w:after="0" w:line="240" w:lineRule="auto"/>
        <w:rPr>
          <w:sz w:val="22"/>
          <w:szCs w:val="22"/>
        </w:rPr>
      </w:pPr>
      <w:r w:rsidRPr="002E10DC">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710BCF" w:rsidRPr="002E10DC" w:rsidRDefault="00710BCF" w:rsidP="00BE407F">
      <w:pPr>
        <w:pStyle w:val="24"/>
        <w:numPr>
          <w:ilvl w:val="0"/>
          <w:numId w:val="46"/>
        </w:numPr>
        <w:shd w:val="clear" w:color="auto" w:fill="auto"/>
        <w:spacing w:before="0" w:after="0" w:line="240" w:lineRule="auto"/>
        <w:rPr>
          <w:sz w:val="22"/>
          <w:szCs w:val="22"/>
        </w:rPr>
      </w:pPr>
      <w:r w:rsidRPr="002E10DC">
        <w:rPr>
          <w:sz w:val="22"/>
          <w:szCs w:val="22"/>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710BCF" w:rsidRPr="002E10DC" w:rsidRDefault="00710BCF" w:rsidP="00BE407F">
      <w:pPr>
        <w:pStyle w:val="24"/>
        <w:numPr>
          <w:ilvl w:val="0"/>
          <w:numId w:val="46"/>
        </w:numPr>
        <w:shd w:val="clear" w:color="auto" w:fill="auto"/>
        <w:spacing w:before="0" w:after="0" w:line="240" w:lineRule="auto"/>
        <w:rPr>
          <w:sz w:val="22"/>
          <w:szCs w:val="22"/>
        </w:rPr>
      </w:pPr>
      <w:proofErr w:type="gramStart"/>
      <w:r w:rsidRPr="002E10DC">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710BCF" w:rsidRPr="002E10DC" w:rsidRDefault="00710BCF" w:rsidP="00BE407F">
      <w:pPr>
        <w:pStyle w:val="24"/>
        <w:numPr>
          <w:ilvl w:val="0"/>
          <w:numId w:val="46"/>
        </w:numPr>
        <w:shd w:val="clear" w:color="auto" w:fill="auto"/>
        <w:spacing w:before="0" w:after="0" w:line="240" w:lineRule="auto"/>
        <w:rPr>
          <w:sz w:val="22"/>
          <w:szCs w:val="22"/>
        </w:rPr>
      </w:pPr>
      <w:proofErr w:type="gramStart"/>
      <w:r w:rsidRPr="002E10DC">
        <w:rPr>
          <w:sz w:val="22"/>
          <w:szCs w:val="22"/>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proofErr w:type="spellStart"/>
      <w:r w:rsidRPr="002E10DC">
        <w:rPr>
          <w:sz w:val="22"/>
          <w:szCs w:val="22"/>
        </w:rPr>
        <w:t>СанПиН</w:t>
      </w:r>
      <w:proofErr w:type="spellEnd"/>
      <w:r w:rsidRPr="002E10DC">
        <w:rPr>
          <w:sz w:val="22"/>
          <w:szCs w:val="22"/>
        </w:rPr>
        <w:t xml:space="preserve"> 2.2.1/2.1.1.1200-03 «</w:t>
      </w:r>
      <w:proofErr w:type="spellStart"/>
      <w:r w:rsidRPr="002E10DC">
        <w:rPr>
          <w:sz w:val="22"/>
          <w:szCs w:val="22"/>
        </w:rPr>
        <w:t>Санитарно</w:t>
      </w:r>
      <w:r w:rsidRPr="002E10DC">
        <w:rPr>
          <w:sz w:val="22"/>
          <w:szCs w:val="22"/>
        </w:rPr>
        <w:softHyphen/>
        <w:t>защитные</w:t>
      </w:r>
      <w:proofErr w:type="spellEnd"/>
      <w:r w:rsidRPr="002E10DC">
        <w:rPr>
          <w:sz w:val="22"/>
          <w:szCs w:val="22"/>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2E10DC">
        <w:rPr>
          <w:sz w:val="22"/>
          <w:szCs w:val="22"/>
        </w:rPr>
        <w:t xml:space="preserve"> </w:t>
      </w:r>
      <w:proofErr w:type="gramStart"/>
      <w:r w:rsidRPr="002E10DC">
        <w:rPr>
          <w:sz w:val="22"/>
          <w:szCs w:val="22"/>
        </w:rPr>
        <w:t>подпунктах</w:t>
      </w:r>
      <w:proofErr w:type="gramEnd"/>
      <w:r w:rsidRPr="002E10DC">
        <w:rPr>
          <w:sz w:val="22"/>
          <w:szCs w:val="22"/>
        </w:rPr>
        <w:t xml:space="preserve"> </w:t>
      </w:r>
      <w:r w:rsidRPr="002E10DC">
        <w:rPr>
          <w:rStyle w:val="21pt"/>
          <w:rFonts w:eastAsia="Arial Narrow"/>
          <w:sz w:val="22"/>
          <w:szCs w:val="22"/>
        </w:rPr>
        <w:t>1,2,3</w:t>
      </w:r>
      <w:r w:rsidRPr="002E10DC">
        <w:rPr>
          <w:sz w:val="22"/>
          <w:szCs w:val="22"/>
        </w:rPr>
        <w:t xml:space="preserve"> пункта 6 настоящей статьи;</w:t>
      </w:r>
    </w:p>
    <w:p w:rsidR="00710BCF" w:rsidRPr="002E10DC" w:rsidRDefault="00710BCF" w:rsidP="00BE407F">
      <w:pPr>
        <w:pStyle w:val="24"/>
        <w:numPr>
          <w:ilvl w:val="0"/>
          <w:numId w:val="46"/>
        </w:numPr>
        <w:shd w:val="clear" w:color="auto" w:fill="auto"/>
        <w:spacing w:before="0" w:after="0" w:line="240" w:lineRule="auto"/>
        <w:rPr>
          <w:sz w:val="22"/>
          <w:szCs w:val="22"/>
        </w:rPr>
      </w:pPr>
      <w:r w:rsidRPr="002E10DC">
        <w:rPr>
          <w:sz w:val="22"/>
          <w:szCs w:val="22"/>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710BCF" w:rsidRPr="002E10DC" w:rsidRDefault="00710BCF" w:rsidP="00BE407F">
      <w:pPr>
        <w:pStyle w:val="24"/>
        <w:shd w:val="clear" w:color="auto" w:fill="auto"/>
        <w:spacing w:before="0" w:after="0" w:line="240" w:lineRule="auto"/>
        <w:ind w:left="142" w:firstLine="425"/>
        <w:rPr>
          <w:sz w:val="22"/>
          <w:szCs w:val="22"/>
        </w:rPr>
      </w:pPr>
      <w:r w:rsidRPr="002E10DC">
        <w:rPr>
          <w:sz w:val="22"/>
          <w:szCs w:val="22"/>
        </w:rPr>
        <w:t xml:space="preserve">В случае наложения прилегающих территорий либо наложения охранных зон инженерных сооружений, либо наложения </w:t>
      </w:r>
      <w:proofErr w:type="spellStart"/>
      <w:r w:rsidRPr="002E10DC">
        <w:rPr>
          <w:sz w:val="22"/>
          <w:szCs w:val="22"/>
        </w:rPr>
        <w:t>санитарно</w:t>
      </w:r>
      <w:r w:rsidRPr="002E10DC">
        <w:rPr>
          <w:sz w:val="22"/>
          <w:szCs w:val="22"/>
        </w:rPr>
        <w:softHyphen/>
        <w:t>защитных</w:t>
      </w:r>
      <w:proofErr w:type="spellEnd"/>
      <w:r w:rsidRPr="002E10DC">
        <w:rPr>
          <w:sz w:val="22"/>
          <w:szCs w:val="22"/>
        </w:rPr>
        <w:t xml:space="preserve"> зон и (или) санитарных разрывов уборку и </w:t>
      </w:r>
      <w:r w:rsidRPr="002E10DC">
        <w:rPr>
          <w:sz w:val="22"/>
          <w:szCs w:val="22"/>
        </w:rPr>
        <w:lastRenderedPageBreak/>
        <w:t xml:space="preserve">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2E10DC">
        <w:rPr>
          <w:sz w:val="22"/>
          <w:szCs w:val="22"/>
        </w:rPr>
        <w:t>санитарно</w:t>
      </w:r>
      <w:r w:rsidRPr="002E10DC">
        <w:rPr>
          <w:sz w:val="22"/>
          <w:szCs w:val="22"/>
        </w:rPr>
        <w:softHyphen/>
        <w:t>защитная</w:t>
      </w:r>
      <w:proofErr w:type="spellEnd"/>
      <w:r w:rsidRPr="002E10DC">
        <w:rPr>
          <w:sz w:val="22"/>
          <w:szCs w:val="22"/>
        </w:rPr>
        <w:t xml:space="preserve"> зона и (или) санитарный разрыв.</w:t>
      </w:r>
    </w:p>
    <w:p w:rsidR="00710BCF" w:rsidRPr="002E10DC" w:rsidRDefault="00710BCF" w:rsidP="00BE407F">
      <w:pPr>
        <w:pStyle w:val="24"/>
        <w:numPr>
          <w:ilvl w:val="0"/>
          <w:numId w:val="45"/>
        </w:numPr>
        <w:shd w:val="clear" w:color="auto" w:fill="auto"/>
        <w:spacing w:before="0" w:after="0" w:line="240" w:lineRule="auto"/>
        <w:rPr>
          <w:sz w:val="22"/>
          <w:szCs w:val="22"/>
        </w:rPr>
      </w:pPr>
      <w:r w:rsidRPr="002E10DC">
        <w:rPr>
          <w:sz w:val="22"/>
          <w:szCs w:val="22"/>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710BCF" w:rsidRPr="002E10DC" w:rsidRDefault="00710BCF" w:rsidP="00BE407F">
      <w:pPr>
        <w:pStyle w:val="24"/>
        <w:shd w:val="clear" w:color="auto" w:fill="auto"/>
        <w:tabs>
          <w:tab w:val="left" w:pos="1483"/>
        </w:tabs>
        <w:spacing w:before="0" w:after="0" w:line="240" w:lineRule="auto"/>
        <w:ind w:left="142" w:firstLine="425"/>
        <w:rPr>
          <w:sz w:val="22"/>
          <w:szCs w:val="22"/>
        </w:rPr>
      </w:pPr>
      <w:r w:rsidRPr="002E10DC">
        <w:rPr>
          <w:sz w:val="22"/>
          <w:szCs w:val="22"/>
        </w:rPr>
        <w:t>Содержание и ремонт дорог, находящихся в собственности хозяйствующих субъектов, осуществляют собственники дорог.</w:t>
      </w:r>
    </w:p>
    <w:p w:rsidR="00710BCF" w:rsidRPr="002E10DC" w:rsidRDefault="00710BCF" w:rsidP="00BE407F">
      <w:pPr>
        <w:pStyle w:val="24"/>
        <w:shd w:val="clear" w:color="auto" w:fill="auto"/>
        <w:tabs>
          <w:tab w:val="left" w:pos="1483"/>
        </w:tabs>
        <w:spacing w:before="0" w:after="0" w:line="240" w:lineRule="auto"/>
        <w:ind w:left="142" w:firstLine="425"/>
        <w:rPr>
          <w:sz w:val="22"/>
          <w:szCs w:val="22"/>
        </w:rPr>
      </w:pPr>
    </w:p>
    <w:p w:rsidR="00710BCF" w:rsidRPr="002E10DC" w:rsidRDefault="00710BCF" w:rsidP="00BE407F">
      <w:pPr>
        <w:pStyle w:val="24"/>
        <w:shd w:val="clear" w:color="auto" w:fill="auto"/>
        <w:tabs>
          <w:tab w:val="left" w:pos="1483"/>
        </w:tabs>
        <w:spacing w:before="0" w:after="0" w:line="240" w:lineRule="auto"/>
        <w:ind w:left="142" w:firstLine="425"/>
        <w:rPr>
          <w:sz w:val="22"/>
          <w:szCs w:val="22"/>
        </w:rPr>
      </w:pPr>
      <w:r w:rsidRPr="002E10DC">
        <w:rPr>
          <w:sz w:val="22"/>
          <w:szCs w:val="22"/>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710BCF" w:rsidRPr="002E10DC" w:rsidRDefault="00710BCF" w:rsidP="00BE407F">
      <w:pPr>
        <w:pStyle w:val="24"/>
        <w:numPr>
          <w:ilvl w:val="0"/>
          <w:numId w:val="45"/>
        </w:numPr>
        <w:shd w:val="clear" w:color="auto" w:fill="auto"/>
        <w:tabs>
          <w:tab w:val="left" w:pos="1363"/>
          <w:tab w:val="left" w:pos="1483"/>
        </w:tabs>
        <w:spacing w:before="0" w:after="0" w:line="240" w:lineRule="auto"/>
        <w:rPr>
          <w:sz w:val="22"/>
          <w:szCs w:val="22"/>
        </w:rPr>
      </w:pPr>
      <w:r w:rsidRPr="002E10DC">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710BCF" w:rsidRPr="002E10DC" w:rsidRDefault="00710BCF" w:rsidP="00BE407F">
      <w:pPr>
        <w:pStyle w:val="24"/>
        <w:numPr>
          <w:ilvl w:val="0"/>
          <w:numId w:val="45"/>
        </w:numPr>
        <w:shd w:val="clear" w:color="auto" w:fill="auto"/>
        <w:tabs>
          <w:tab w:val="left" w:pos="1483"/>
        </w:tabs>
        <w:spacing w:before="0" w:after="0" w:line="240" w:lineRule="auto"/>
        <w:ind w:right="140"/>
        <w:rPr>
          <w:sz w:val="22"/>
          <w:szCs w:val="22"/>
        </w:rPr>
      </w:pPr>
      <w:proofErr w:type="gramStart"/>
      <w:r w:rsidRPr="002E10DC">
        <w:rPr>
          <w:sz w:val="22"/>
          <w:szCs w:val="22"/>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2E10DC">
        <w:rPr>
          <w:sz w:val="22"/>
          <w:szCs w:val="22"/>
        </w:rPr>
        <w:t>СанПин</w:t>
      </w:r>
      <w:proofErr w:type="spellEnd"/>
      <w:r w:rsidRPr="002E10DC">
        <w:rPr>
          <w:sz w:val="22"/>
          <w:szCs w:val="22"/>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710BCF" w:rsidRPr="002E10DC" w:rsidRDefault="00710BCF" w:rsidP="00BE407F">
      <w:pPr>
        <w:pStyle w:val="24"/>
        <w:numPr>
          <w:ilvl w:val="0"/>
          <w:numId w:val="45"/>
        </w:numPr>
        <w:shd w:val="clear" w:color="auto" w:fill="auto"/>
        <w:tabs>
          <w:tab w:val="left" w:pos="1483"/>
        </w:tabs>
        <w:spacing w:before="0" w:after="0" w:line="240" w:lineRule="auto"/>
        <w:ind w:right="140"/>
        <w:rPr>
          <w:sz w:val="22"/>
          <w:szCs w:val="22"/>
        </w:rPr>
      </w:pPr>
      <w:r w:rsidRPr="002E10DC">
        <w:rPr>
          <w:sz w:val="22"/>
          <w:szCs w:val="22"/>
        </w:rPr>
        <w:t>Уборку территорий после сноса (демонтажа) строений производят собственники данных объектов.</w:t>
      </w:r>
    </w:p>
    <w:p w:rsidR="00710BCF" w:rsidRPr="002E10DC" w:rsidRDefault="00710BCF" w:rsidP="00BE407F">
      <w:pPr>
        <w:pStyle w:val="24"/>
        <w:numPr>
          <w:ilvl w:val="0"/>
          <w:numId w:val="45"/>
        </w:numPr>
        <w:shd w:val="clear" w:color="auto" w:fill="auto"/>
        <w:tabs>
          <w:tab w:val="left" w:pos="1483"/>
        </w:tabs>
        <w:spacing w:before="0" w:after="0" w:line="240" w:lineRule="auto"/>
        <w:ind w:right="140"/>
        <w:rPr>
          <w:sz w:val="22"/>
          <w:szCs w:val="22"/>
        </w:rPr>
      </w:pPr>
      <w:r w:rsidRPr="002E10DC">
        <w:rPr>
          <w:sz w:val="22"/>
          <w:szCs w:val="22"/>
        </w:rPr>
        <w:t xml:space="preserve">Уборку и содержание территорий автозаправочных станций (АЗС), </w:t>
      </w:r>
      <w:proofErr w:type="spellStart"/>
      <w:r w:rsidRPr="002E10DC">
        <w:rPr>
          <w:sz w:val="22"/>
          <w:szCs w:val="22"/>
        </w:rPr>
        <w:t>автомоечных</w:t>
      </w:r>
      <w:proofErr w:type="spellEnd"/>
      <w:r w:rsidRPr="002E10DC">
        <w:rPr>
          <w:sz w:val="22"/>
          <w:szCs w:val="22"/>
        </w:rPr>
        <w:t xml:space="preserve"> постов, заправочных комплексов, территорий и подъездов к ним производят владельцы указанных объектов.</w:t>
      </w:r>
    </w:p>
    <w:p w:rsidR="00710BCF" w:rsidRPr="002E10DC" w:rsidRDefault="00710BCF" w:rsidP="00BE407F">
      <w:pPr>
        <w:pStyle w:val="24"/>
        <w:numPr>
          <w:ilvl w:val="0"/>
          <w:numId w:val="45"/>
        </w:numPr>
        <w:shd w:val="clear" w:color="auto" w:fill="auto"/>
        <w:tabs>
          <w:tab w:val="left" w:pos="1483"/>
        </w:tabs>
        <w:spacing w:before="0" w:after="0" w:line="240" w:lineRule="auto"/>
        <w:ind w:right="140"/>
        <w:rPr>
          <w:sz w:val="22"/>
          <w:szCs w:val="22"/>
        </w:rPr>
      </w:pPr>
      <w:r w:rsidRPr="002E10DC">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710BCF" w:rsidRPr="002E10DC" w:rsidRDefault="00710BCF" w:rsidP="00BE407F">
      <w:pPr>
        <w:pStyle w:val="24"/>
        <w:shd w:val="clear" w:color="auto" w:fill="auto"/>
        <w:tabs>
          <w:tab w:val="left" w:pos="1483"/>
        </w:tabs>
        <w:spacing w:before="0" w:after="0" w:line="240" w:lineRule="auto"/>
        <w:ind w:left="142" w:right="140" w:firstLine="425"/>
        <w:rPr>
          <w:sz w:val="22"/>
          <w:szCs w:val="22"/>
        </w:rPr>
      </w:pPr>
      <w:r w:rsidRPr="002E10DC">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710BCF" w:rsidRPr="002E10DC" w:rsidRDefault="00710BCF" w:rsidP="00BE407F">
      <w:pPr>
        <w:pStyle w:val="24"/>
        <w:numPr>
          <w:ilvl w:val="0"/>
          <w:numId w:val="45"/>
        </w:numPr>
        <w:shd w:val="clear" w:color="auto" w:fill="auto"/>
        <w:tabs>
          <w:tab w:val="left" w:pos="1483"/>
        </w:tabs>
        <w:spacing w:before="0" w:after="0" w:line="240" w:lineRule="auto"/>
        <w:ind w:right="140"/>
        <w:rPr>
          <w:sz w:val="22"/>
          <w:szCs w:val="22"/>
        </w:rPr>
      </w:pPr>
      <w:r w:rsidRPr="002E10DC">
        <w:rPr>
          <w:sz w:val="22"/>
          <w:szCs w:val="22"/>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710BCF" w:rsidRPr="002E10DC" w:rsidRDefault="00710BCF" w:rsidP="00BE407F">
      <w:pPr>
        <w:pStyle w:val="24"/>
        <w:numPr>
          <w:ilvl w:val="0"/>
          <w:numId w:val="45"/>
        </w:numPr>
        <w:shd w:val="clear" w:color="auto" w:fill="auto"/>
        <w:tabs>
          <w:tab w:val="left" w:pos="1483"/>
          <w:tab w:val="left" w:pos="1639"/>
        </w:tabs>
        <w:spacing w:before="0" w:after="0" w:line="240" w:lineRule="auto"/>
        <w:ind w:right="140"/>
        <w:rPr>
          <w:sz w:val="22"/>
          <w:szCs w:val="22"/>
        </w:rPr>
      </w:pPr>
      <w:proofErr w:type="gramStart"/>
      <w:r w:rsidRPr="002E10DC">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710BCF" w:rsidRPr="002E10DC" w:rsidRDefault="00710BCF" w:rsidP="00BE407F">
      <w:pPr>
        <w:pStyle w:val="24"/>
        <w:numPr>
          <w:ilvl w:val="0"/>
          <w:numId w:val="45"/>
        </w:numPr>
        <w:shd w:val="clear" w:color="auto" w:fill="auto"/>
        <w:tabs>
          <w:tab w:val="left" w:pos="1483"/>
        </w:tabs>
        <w:spacing w:before="0" w:after="0" w:line="240" w:lineRule="auto"/>
        <w:ind w:right="140"/>
        <w:rPr>
          <w:sz w:val="22"/>
          <w:szCs w:val="22"/>
        </w:rPr>
      </w:pPr>
      <w:r w:rsidRPr="002E10DC">
        <w:rPr>
          <w:sz w:val="22"/>
          <w:szCs w:val="22"/>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710BCF" w:rsidRPr="002E10DC" w:rsidRDefault="00710BCF" w:rsidP="00BE407F">
      <w:pPr>
        <w:pStyle w:val="24"/>
        <w:numPr>
          <w:ilvl w:val="0"/>
          <w:numId w:val="45"/>
        </w:numPr>
        <w:shd w:val="clear" w:color="auto" w:fill="auto"/>
        <w:tabs>
          <w:tab w:val="left" w:pos="1483"/>
        </w:tabs>
        <w:spacing w:before="0" w:after="0" w:line="240" w:lineRule="auto"/>
        <w:ind w:right="140"/>
        <w:rPr>
          <w:sz w:val="22"/>
          <w:szCs w:val="22"/>
        </w:rPr>
      </w:pPr>
      <w:r w:rsidRPr="002E10DC">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710BCF" w:rsidRPr="002E10DC" w:rsidRDefault="00710BCF" w:rsidP="00BE407F">
      <w:pPr>
        <w:pStyle w:val="24"/>
        <w:numPr>
          <w:ilvl w:val="0"/>
          <w:numId w:val="45"/>
        </w:numPr>
        <w:shd w:val="clear" w:color="auto" w:fill="auto"/>
        <w:tabs>
          <w:tab w:val="left" w:pos="1483"/>
          <w:tab w:val="left" w:pos="1511"/>
        </w:tabs>
        <w:spacing w:before="0" w:after="0" w:line="240" w:lineRule="auto"/>
        <w:ind w:right="140"/>
        <w:rPr>
          <w:sz w:val="22"/>
          <w:szCs w:val="22"/>
        </w:rPr>
      </w:pPr>
      <w:r w:rsidRPr="002E10DC">
        <w:rPr>
          <w:sz w:val="22"/>
          <w:szCs w:val="22"/>
        </w:rPr>
        <w:t xml:space="preserve">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w:t>
      </w:r>
      <w:r w:rsidRPr="002E10DC">
        <w:rPr>
          <w:sz w:val="22"/>
          <w:szCs w:val="22"/>
        </w:rPr>
        <w:lastRenderedPageBreak/>
        <w:t>уборочной и специальной техники и не препятствовать производству уборочных работ.</w:t>
      </w:r>
    </w:p>
    <w:p w:rsidR="00710BCF" w:rsidRPr="002E10DC" w:rsidRDefault="00710BCF" w:rsidP="00BE407F">
      <w:pPr>
        <w:pStyle w:val="24"/>
        <w:numPr>
          <w:ilvl w:val="0"/>
          <w:numId w:val="45"/>
        </w:numPr>
        <w:shd w:val="clear" w:color="auto" w:fill="auto"/>
        <w:tabs>
          <w:tab w:val="left" w:pos="1483"/>
          <w:tab w:val="left" w:pos="1511"/>
        </w:tabs>
        <w:spacing w:before="0" w:after="0" w:line="240" w:lineRule="auto"/>
        <w:ind w:right="140"/>
        <w:rPr>
          <w:sz w:val="22"/>
          <w:szCs w:val="22"/>
        </w:rPr>
      </w:pPr>
      <w:r w:rsidRPr="002E10DC">
        <w:rPr>
          <w:sz w:val="22"/>
          <w:szCs w:val="22"/>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710BCF" w:rsidRPr="002E10DC" w:rsidRDefault="00710BCF" w:rsidP="00BE407F">
      <w:pPr>
        <w:pStyle w:val="24"/>
        <w:numPr>
          <w:ilvl w:val="0"/>
          <w:numId w:val="45"/>
        </w:numPr>
        <w:shd w:val="clear" w:color="auto" w:fill="auto"/>
        <w:tabs>
          <w:tab w:val="left" w:pos="1483"/>
          <w:tab w:val="left" w:pos="1511"/>
          <w:tab w:val="left" w:pos="9639"/>
        </w:tabs>
        <w:spacing w:before="0" w:after="0" w:line="240" w:lineRule="auto"/>
        <w:ind w:right="140"/>
        <w:rPr>
          <w:sz w:val="22"/>
          <w:szCs w:val="22"/>
        </w:rPr>
      </w:pPr>
      <w:r w:rsidRPr="002E10DC">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710BCF" w:rsidRPr="002E10DC" w:rsidRDefault="00710BCF" w:rsidP="00BE407F">
      <w:pPr>
        <w:pStyle w:val="24"/>
        <w:numPr>
          <w:ilvl w:val="0"/>
          <w:numId w:val="45"/>
        </w:numPr>
        <w:shd w:val="clear" w:color="auto" w:fill="auto"/>
        <w:tabs>
          <w:tab w:val="left" w:pos="1483"/>
          <w:tab w:val="left" w:pos="1511"/>
          <w:tab w:val="left" w:pos="9639"/>
        </w:tabs>
        <w:spacing w:before="0" w:after="0" w:line="240" w:lineRule="auto"/>
        <w:ind w:right="180"/>
        <w:rPr>
          <w:sz w:val="22"/>
          <w:szCs w:val="22"/>
        </w:rPr>
      </w:pPr>
      <w:proofErr w:type="gramStart"/>
      <w:r w:rsidRPr="002E10DC">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710BCF" w:rsidRPr="002E10DC" w:rsidRDefault="00710BCF" w:rsidP="00BE407F">
      <w:pPr>
        <w:pStyle w:val="24"/>
        <w:shd w:val="clear" w:color="auto" w:fill="auto"/>
        <w:tabs>
          <w:tab w:val="left" w:pos="1483"/>
          <w:tab w:val="left" w:pos="9639"/>
        </w:tabs>
        <w:spacing w:before="0" w:after="0" w:line="240" w:lineRule="auto"/>
        <w:ind w:left="142" w:right="180" w:firstLine="425"/>
        <w:rPr>
          <w:sz w:val="22"/>
          <w:szCs w:val="22"/>
        </w:rPr>
      </w:pPr>
      <w:r w:rsidRPr="002E10DC">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710BCF" w:rsidRPr="002E10DC" w:rsidRDefault="00710BCF" w:rsidP="00BE407F">
      <w:pPr>
        <w:pStyle w:val="24"/>
        <w:shd w:val="clear" w:color="auto" w:fill="auto"/>
        <w:tabs>
          <w:tab w:val="left" w:pos="1483"/>
          <w:tab w:val="left" w:pos="9639"/>
        </w:tabs>
        <w:spacing w:before="0" w:after="0" w:line="240" w:lineRule="auto"/>
        <w:ind w:left="142" w:right="180" w:firstLine="425"/>
        <w:rPr>
          <w:sz w:val="22"/>
          <w:szCs w:val="22"/>
        </w:rPr>
      </w:pPr>
      <w:r w:rsidRPr="002E10DC">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710BCF" w:rsidRPr="002E10DC" w:rsidRDefault="00710BCF" w:rsidP="00BE407F">
      <w:pPr>
        <w:pStyle w:val="24"/>
        <w:shd w:val="clear" w:color="auto" w:fill="auto"/>
        <w:tabs>
          <w:tab w:val="left" w:pos="1483"/>
          <w:tab w:val="left" w:pos="9639"/>
        </w:tabs>
        <w:spacing w:before="0" w:after="0" w:line="240" w:lineRule="auto"/>
        <w:ind w:left="142" w:right="180" w:firstLine="425"/>
        <w:rPr>
          <w:sz w:val="22"/>
          <w:szCs w:val="22"/>
        </w:rPr>
      </w:pPr>
      <w:r w:rsidRPr="002E10DC">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710BCF" w:rsidRPr="002E10DC" w:rsidRDefault="00710BCF" w:rsidP="00BE407F">
      <w:pPr>
        <w:pStyle w:val="24"/>
        <w:shd w:val="clear" w:color="auto" w:fill="auto"/>
        <w:tabs>
          <w:tab w:val="left" w:pos="1483"/>
          <w:tab w:val="left" w:pos="9158"/>
          <w:tab w:val="left" w:pos="9639"/>
        </w:tabs>
        <w:spacing w:before="0" w:after="0" w:line="240" w:lineRule="auto"/>
        <w:ind w:left="142" w:right="180" w:firstLine="425"/>
        <w:rPr>
          <w:sz w:val="22"/>
          <w:szCs w:val="22"/>
        </w:rPr>
      </w:pPr>
      <w:r w:rsidRPr="002E10DC">
        <w:rPr>
          <w:sz w:val="22"/>
          <w:szCs w:val="22"/>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710BCF" w:rsidRPr="002E10DC" w:rsidRDefault="00710BCF" w:rsidP="00BE407F">
      <w:pPr>
        <w:pStyle w:val="24"/>
        <w:shd w:val="clear" w:color="auto" w:fill="auto"/>
        <w:tabs>
          <w:tab w:val="left" w:pos="1483"/>
          <w:tab w:val="left" w:pos="9639"/>
        </w:tabs>
        <w:spacing w:before="0" w:after="0" w:line="240" w:lineRule="auto"/>
        <w:ind w:left="142" w:right="180" w:firstLine="425"/>
        <w:rPr>
          <w:sz w:val="22"/>
          <w:szCs w:val="22"/>
        </w:rPr>
      </w:pPr>
      <w:r w:rsidRPr="002E10DC">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710BCF" w:rsidRPr="002E10DC" w:rsidRDefault="00710BCF" w:rsidP="00BE407F">
      <w:pPr>
        <w:pStyle w:val="24"/>
        <w:shd w:val="clear" w:color="auto" w:fill="auto"/>
        <w:tabs>
          <w:tab w:val="left" w:pos="1483"/>
          <w:tab w:val="left" w:pos="9639"/>
        </w:tabs>
        <w:spacing w:before="0" w:after="0" w:line="240" w:lineRule="auto"/>
        <w:ind w:left="142" w:firstLine="425"/>
        <w:rPr>
          <w:sz w:val="22"/>
          <w:szCs w:val="22"/>
        </w:rPr>
      </w:pPr>
      <w:r w:rsidRPr="002E10DC">
        <w:rPr>
          <w:sz w:val="22"/>
          <w:szCs w:val="22"/>
        </w:rPr>
        <w:t>Размер урны должен соответствовать назначению данной территории.</w:t>
      </w:r>
    </w:p>
    <w:p w:rsidR="00710BCF" w:rsidRPr="002E10DC" w:rsidRDefault="00710BCF" w:rsidP="00BE407F">
      <w:pPr>
        <w:pStyle w:val="24"/>
        <w:shd w:val="clear" w:color="auto" w:fill="auto"/>
        <w:tabs>
          <w:tab w:val="left" w:pos="1483"/>
          <w:tab w:val="left" w:pos="9639"/>
        </w:tabs>
        <w:spacing w:before="0" w:after="0" w:line="240" w:lineRule="auto"/>
        <w:ind w:left="142" w:right="180" w:firstLine="425"/>
        <w:rPr>
          <w:sz w:val="22"/>
          <w:szCs w:val="22"/>
        </w:rPr>
      </w:pPr>
      <w:r w:rsidRPr="002E10DC">
        <w:rPr>
          <w:sz w:val="22"/>
          <w:szCs w:val="22"/>
        </w:rPr>
        <w:t>При систематическом заполнении урн более чем на 2/3 их объема устанавливаются урны большего объема либо увеличивается их количество.</w:t>
      </w:r>
    </w:p>
    <w:p w:rsidR="00710BCF" w:rsidRPr="002E10DC" w:rsidRDefault="00710BCF" w:rsidP="00BE407F">
      <w:pPr>
        <w:pStyle w:val="24"/>
        <w:numPr>
          <w:ilvl w:val="0"/>
          <w:numId w:val="45"/>
        </w:numPr>
        <w:shd w:val="clear" w:color="auto" w:fill="auto"/>
        <w:tabs>
          <w:tab w:val="left" w:pos="1483"/>
          <w:tab w:val="left" w:pos="1511"/>
          <w:tab w:val="left" w:pos="9639"/>
        </w:tabs>
        <w:spacing w:before="0" w:after="0" w:line="240" w:lineRule="auto"/>
        <w:rPr>
          <w:sz w:val="22"/>
          <w:szCs w:val="22"/>
        </w:rPr>
      </w:pPr>
      <w:r w:rsidRPr="002E10DC">
        <w:rPr>
          <w:sz w:val="22"/>
          <w:szCs w:val="22"/>
        </w:rPr>
        <w:t>Запрещается засыпка и засорение водоотводных лотков, слив</w:t>
      </w:r>
    </w:p>
    <w:p w:rsidR="00710BCF" w:rsidRPr="002E10DC" w:rsidRDefault="00710BCF" w:rsidP="00BE407F">
      <w:pPr>
        <w:pStyle w:val="24"/>
        <w:shd w:val="clear" w:color="auto" w:fill="auto"/>
        <w:tabs>
          <w:tab w:val="left" w:pos="1483"/>
          <w:tab w:val="left" w:pos="9639"/>
        </w:tabs>
        <w:spacing w:before="0" w:after="0" w:line="240" w:lineRule="auto"/>
        <w:ind w:left="142" w:right="158" w:firstLine="425"/>
        <w:rPr>
          <w:sz w:val="22"/>
          <w:szCs w:val="22"/>
        </w:rPr>
      </w:pPr>
      <w:r w:rsidRPr="002E10DC">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710BCF" w:rsidRPr="002E10DC" w:rsidRDefault="00710BCF" w:rsidP="00BE407F">
      <w:pPr>
        <w:pStyle w:val="24"/>
        <w:shd w:val="clear" w:color="auto" w:fill="auto"/>
        <w:tabs>
          <w:tab w:val="left" w:pos="1483"/>
          <w:tab w:val="left" w:pos="9639"/>
        </w:tabs>
        <w:spacing w:before="0" w:after="0" w:line="240" w:lineRule="auto"/>
        <w:ind w:left="142" w:right="158" w:firstLine="425"/>
        <w:rPr>
          <w:sz w:val="22"/>
          <w:szCs w:val="22"/>
        </w:rPr>
      </w:pPr>
      <w:r w:rsidRPr="002E10DC">
        <w:rPr>
          <w:sz w:val="22"/>
          <w:szCs w:val="22"/>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710BCF" w:rsidRPr="002E10DC" w:rsidRDefault="00710BCF" w:rsidP="00BE407F">
      <w:pPr>
        <w:pStyle w:val="24"/>
        <w:numPr>
          <w:ilvl w:val="0"/>
          <w:numId w:val="45"/>
        </w:numPr>
        <w:shd w:val="clear" w:color="auto" w:fill="auto"/>
        <w:tabs>
          <w:tab w:val="left" w:pos="1419"/>
          <w:tab w:val="left" w:pos="1483"/>
          <w:tab w:val="left" w:pos="9639"/>
        </w:tabs>
        <w:spacing w:before="0" w:after="0" w:line="240" w:lineRule="auto"/>
        <w:rPr>
          <w:sz w:val="22"/>
          <w:szCs w:val="22"/>
        </w:rPr>
      </w:pPr>
      <w:r w:rsidRPr="002E10DC">
        <w:rPr>
          <w:sz w:val="22"/>
          <w:szCs w:val="22"/>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710BCF" w:rsidRPr="002E10DC" w:rsidRDefault="00710BCF" w:rsidP="00BE407F">
      <w:pPr>
        <w:pStyle w:val="24"/>
        <w:numPr>
          <w:ilvl w:val="0"/>
          <w:numId w:val="45"/>
        </w:numPr>
        <w:shd w:val="clear" w:color="auto" w:fill="auto"/>
        <w:tabs>
          <w:tab w:val="left" w:pos="1419"/>
          <w:tab w:val="left" w:pos="1483"/>
          <w:tab w:val="left" w:pos="9639"/>
        </w:tabs>
        <w:spacing w:before="0" w:after="0" w:line="240" w:lineRule="auto"/>
        <w:rPr>
          <w:sz w:val="22"/>
          <w:szCs w:val="22"/>
        </w:rPr>
      </w:pPr>
      <w:r w:rsidRPr="002E10DC">
        <w:rPr>
          <w:sz w:val="22"/>
          <w:szCs w:val="22"/>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710BCF" w:rsidRPr="002E10DC" w:rsidRDefault="00710BCF" w:rsidP="00BE407F">
      <w:pPr>
        <w:pStyle w:val="24"/>
        <w:numPr>
          <w:ilvl w:val="0"/>
          <w:numId w:val="45"/>
        </w:numPr>
        <w:shd w:val="clear" w:color="auto" w:fill="auto"/>
        <w:tabs>
          <w:tab w:val="left" w:pos="1419"/>
          <w:tab w:val="left" w:pos="1483"/>
        </w:tabs>
        <w:spacing w:before="0" w:after="0" w:line="240" w:lineRule="auto"/>
        <w:rPr>
          <w:sz w:val="22"/>
          <w:szCs w:val="22"/>
        </w:rPr>
      </w:pPr>
      <w:r w:rsidRPr="002E10DC">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710BCF" w:rsidRPr="002E10DC" w:rsidRDefault="00710BCF" w:rsidP="00BE407F">
      <w:pPr>
        <w:pStyle w:val="24"/>
        <w:numPr>
          <w:ilvl w:val="0"/>
          <w:numId w:val="45"/>
        </w:numPr>
        <w:shd w:val="clear" w:color="auto" w:fill="auto"/>
        <w:tabs>
          <w:tab w:val="left" w:pos="1419"/>
          <w:tab w:val="left" w:pos="1483"/>
        </w:tabs>
        <w:spacing w:before="0" w:after="0" w:line="240" w:lineRule="auto"/>
        <w:rPr>
          <w:sz w:val="22"/>
          <w:szCs w:val="22"/>
        </w:rPr>
      </w:pPr>
      <w:r w:rsidRPr="002E10DC">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710BCF" w:rsidRPr="002E10DC" w:rsidRDefault="00710BCF" w:rsidP="00BE407F">
      <w:pPr>
        <w:pStyle w:val="24"/>
        <w:numPr>
          <w:ilvl w:val="0"/>
          <w:numId w:val="45"/>
        </w:numPr>
        <w:shd w:val="clear" w:color="auto" w:fill="auto"/>
        <w:tabs>
          <w:tab w:val="left" w:pos="1419"/>
          <w:tab w:val="left" w:pos="1483"/>
        </w:tabs>
        <w:spacing w:before="0" w:after="0" w:line="240" w:lineRule="auto"/>
        <w:rPr>
          <w:sz w:val="22"/>
          <w:szCs w:val="22"/>
        </w:rPr>
      </w:pPr>
      <w:r w:rsidRPr="002E10DC">
        <w:rPr>
          <w:sz w:val="22"/>
          <w:szCs w:val="22"/>
        </w:rPr>
        <w:t xml:space="preserve">На фасаде жилого многоквартирного дома у каждого подъезда должна быть </w:t>
      </w:r>
      <w:r w:rsidRPr="002E10DC">
        <w:rPr>
          <w:sz w:val="22"/>
          <w:szCs w:val="22"/>
        </w:rPr>
        <w:lastRenderedPageBreak/>
        <w:t>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710BCF" w:rsidRPr="002E10DC" w:rsidRDefault="00710BCF" w:rsidP="00BE407F">
      <w:pPr>
        <w:pStyle w:val="24"/>
        <w:shd w:val="clear" w:color="auto" w:fill="auto"/>
        <w:tabs>
          <w:tab w:val="left" w:pos="1419"/>
          <w:tab w:val="left" w:pos="1483"/>
        </w:tabs>
        <w:spacing w:before="0" w:after="0" w:line="240" w:lineRule="auto"/>
        <w:ind w:left="142" w:firstLine="425"/>
        <w:rPr>
          <w:sz w:val="22"/>
          <w:szCs w:val="22"/>
        </w:rPr>
      </w:pPr>
    </w:p>
    <w:p w:rsidR="00710BCF" w:rsidRPr="002E10DC" w:rsidRDefault="00710BCF" w:rsidP="00BE407F">
      <w:pPr>
        <w:pStyle w:val="34"/>
        <w:keepNext/>
        <w:keepLines/>
        <w:shd w:val="clear" w:color="auto" w:fill="auto"/>
        <w:tabs>
          <w:tab w:val="left" w:pos="1483"/>
        </w:tabs>
        <w:spacing w:before="0" w:after="335" w:line="240" w:lineRule="auto"/>
        <w:ind w:left="142" w:firstLine="425"/>
        <w:rPr>
          <w:sz w:val="22"/>
          <w:szCs w:val="22"/>
        </w:rPr>
      </w:pPr>
      <w:bookmarkStart w:id="41" w:name="bookmark23"/>
      <w:r w:rsidRPr="002E10DC">
        <w:rPr>
          <w:sz w:val="22"/>
          <w:szCs w:val="22"/>
        </w:rPr>
        <w:t>Статья 23. Уборка территорий сельского поселения в зимний период</w:t>
      </w:r>
      <w:bookmarkEnd w:id="41"/>
    </w:p>
    <w:p w:rsidR="00710BCF" w:rsidRPr="002E10DC" w:rsidRDefault="00710BCF" w:rsidP="00BE407F">
      <w:pPr>
        <w:pStyle w:val="24"/>
        <w:numPr>
          <w:ilvl w:val="0"/>
          <w:numId w:val="47"/>
        </w:numPr>
        <w:shd w:val="clear" w:color="auto" w:fill="auto"/>
        <w:tabs>
          <w:tab w:val="left" w:pos="1043"/>
          <w:tab w:val="left" w:pos="1483"/>
        </w:tabs>
        <w:spacing w:before="0" w:after="0" w:line="240" w:lineRule="auto"/>
        <w:rPr>
          <w:sz w:val="22"/>
          <w:szCs w:val="22"/>
        </w:rPr>
      </w:pPr>
      <w:r w:rsidRPr="002E10DC">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710BCF" w:rsidRPr="002E10DC" w:rsidRDefault="00710BCF" w:rsidP="00BE407F">
      <w:pPr>
        <w:pStyle w:val="24"/>
        <w:numPr>
          <w:ilvl w:val="0"/>
          <w:numId w:val="47"/>
        </w:numPr>
        <w:shd w:val="clear" w:color="auto" w:fill="auto"/>
        <w:tabs>
          <w:tab w:val="left" w:pos="1291"/>
          <w:tab w:val="left" w:pos="1483"/>
        </w:tabs>
        <w:spacing w:before="0" w:after="0" w:line="240" w:lineRule="auto"/>
        <w:rPr>
          <w:sz w:val="22"/>
          <w:szCs w:val="22"/>
        </w:rPr>
      </w:pPr>
      <w:proofErr w:type="gramStart"/>
      <w:r w:rsidRPr="002E10DC">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r w:rsidRPr="002E10DC">
        <w:rPr>
          <w:sz w:val="22"/>
          <w:szCs w:val="22"/>
        </w:rPr>
        <w:t>.</w:t>
      </w:r>
    </w:p>
    <w:p w:rsidR="00710BCF" w:rsidRPr="002E10DC" w:rsidRDefault="00710BCF" w:rsidP="00BE407F">
      <w:pPr>
        <w:pStyle w:val="24"/>
        <w:numPr>
          <w:ilvl w:val="0"/>
          <w:numId w:val="47"/>
        </w:numPr>
        <w:shd w:val="clear" w:color="auto" w:fill="auto"/>
        <w:tabs>
          <w:tab w:val="left" w:pos="1092"/>
          <w:tab w:val="left" w:pos="1483"/>
        </w:tabs>
        <w:spacing w:before="0" w:after="0" w:line="240" w:lineRule="auto"/>
        <w:rPr>
          <w:sz w:val="22"/>
          <w:szCs w:val="22"/>
        </w:rPr>
      </w:pPr>
      <w:r w:rsidRPr="002E10DC">
        <w:rPr>
          <w:sz w:val="22"/>
          <w:szCs w:val="22"/>
        </w:rPr>
        <w:t>Твердое покрытие пешеходных зон (асфальт, плитка, бетон и др.):</w:t>
      </w:r>
    </w:p>
    <w:p w:rsidR="00710BCF" w:rsidRPr="002E10DC" w:rsidRDefault="00710BCF" w:rsidP="00BE407F">
      <w:pPr>
        <w:pStyle w:val="24"/>
        <w:numPr>
          <w:ilvl w:val="0"/>
          <w:numId w:val="48"/>
        </w:numPr>
        <w:shd w:val="clear" w:color="auto" w:fill="auto"/>
        <w:tabs>
          <w:tab w:val="left" w:pos="1071"/>
          <w:tab w:val="left" w:pos="1483"/>
        </w:tabs>
        <w:spacing w:before="0" w:after="0" w:line="240" w:lineRule="auto"/>
        <w:rPr>
          <w:sz w:val="22"/>
          <w:szCs w:val="22"/>
        </w:rPr>
      </w:pPr>
      <w:r w:rsidRPr="002E10DC">
        <w:rPr>
          <w:sz w:val="22"/>
          <w:szCs w:val="22"/>
        </w:rPr>
        <w:t xml:space="preserve">на придомовых территориях - очищается вручную под скребок с применением </w:t>
      </w:r>
      <w:proofErr w:type="spellStart"/>
      <w:r w:rsidRPr="002E10DC">
        <w:rPr>
          <w:sz w:val="22"/>
          <w:szCs w:val="22"/>
        </w:rPr>
        <w:t>противогололедных</w:t>
      </w:r>
      <w:proofErr w:type="spellEnd"/>
      <w:r w:rsidRPr="002E10DC">
        <w:rPr>
          <w:sz w:val="22"/>
          <w:szCs w:val="22"/>
        </w:rPr>
        <w:t xml:space="preserve"> материалов, за исключением пешеходных зон из брусчатки;</w:t>
      </w:r>
    </w:p>
    <w:p w:rsidR="00710BCF" w:rsidRPr="002E10DC" w:rsidRDefault="00710BCF" w:rsidP="00BE407F">
      <w:pPr>
        <w:pStyle w:val="24"/>
        <w:numPr>
          <w:ilvl w:val="0"/>
          <w:numId w:val="48"/>
        </w:numPr>
        <w:shd w:val="clear" w:color="auto" w:fill="auto"/>
        <w:tabs>
          <w:tab w:val="left" w:pos="1071"/>
          <w:tab w:val="left" w:pos="1483"/>
        </w:tabs>
        <w:spacing w:before="0" w:after="0" w:line="240" w:lineRule="auto"/>
        <w:rPr>
          <w:sz w:val="22"/>
          <w:szCs w:val="22"/>
        </w:rPr>
      </w:pPr>
      <w:r w:rsidRPr="002E10DC">
        <w:rPr>
          <w:sz w:val="22"/>
          <w:szCs w:val="22"/>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2E10DC">
        <w:rPr>
          <w:sz w:val="22"/>
          <w:szCs w:val="22"/>
        </w:rPr>
        <w:t>противогололедных</w:t>
      </w:r>
      <w:proofErr w:type="spellEnd"/>
      <w:r w:rsidRPr="002E10DC">
        <w:rPr>
          <w:sz w:val="22"/>
          <w:szCs w:val="22"/>
        </w:rPr>
        <w:t xml:space="preserve"> материалов, за исключением пешеходных зон из брусчатки).</w:t>
      </w:r>
    </w:p>
    <w:p w:rsidR="00710BCF" w:rsidRPr="002E10DC" w:rsidRDefault="00710BCF" w:rsidP="00BE407F">
      <w:pPr>
        <w:pStyle w:val="24"/>
        <w:shd w:val="clear" w:color="auto" w:fill="auto"/>
        <w:tabs>
          <w:tab w:val="left" w:pos="1483"/>
        </w:tabs>
        <w:spacing w:before="0" w:after="0" w:line="240" w:lineRule="auto"/>
        <w:ind w:left="142" w:firstLine="425"/>
        <w:rPr>
          <w:sz w:val="22"/>
          <w:szCs w:val="22"/>
        </w:rPr>
      </w:pPr>
      <w:r w:rsidRPr="002E10DC">
        <w:rPr>
          <w:sz w:val="22"/>
          <w:szCs w:val="22"/>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710BCF" w:rsidRPr="002E10DC" w:rsidRDefault="00710BCF" w:rsidP="00BE407F">
      <w:pPr>
        <w:pStyle w:val="24"/>
        <w:numPr>
          <w:ilvl w:val="0"/>
          <w:numId w:val="47"/>
        </w:numPr>
        <w:shd w:val="clear" w:color="auto" w:fill="auto"/>
        <w:tabs>
          <w:tab w:val="left" w:pos="1043"/>
          <w:tab w:val="left" w:pos="1483"/>
        </w:tabs>
        <w:spacing w:before="0" w:after="0" w:line="240" w:lineRule="auto"/>
        <w:rPr>
          <w:sz w:val="22"/>
          <w:szCs w:val="22"/>
        </w:rPr>
      </w:pPr>
      <w:r w:rsidRPr="002E10DC">
        <w:rPr>
          <w:sz w:val="22"/>
          <w:szCs w:val="22"/>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710BCF" w:rsidRPr="002E10DC" w:rsidRDefault="00710BCF" w:rsidP="00BE407F">
      <w:pPr>
        <w:pStyle w:val="24"/>
        <w:numPr>
          <w:ilvl w:val="0"/>
          <w:numId w:val="47"/>
        </w:numPr>
        <w:shd w:val="clear" w:color="auto" w:fill="auto"/>
        <w:tabs>
          <w:tab w:val="left" w:pos="1047"/>
          <w:tab w:val="left" w:pos="1483"/>
        </w:tabs>
        <w:spacing w:before="0" w:after="0" w:line="240" w:lineRule="auto"/>
        <w:rPr>
          <w:sz w:val="22"/>
          <w:szCs w:val="22"/>
        </w:rPr>
      </w:pPr>
      <w:r w:rsidRPr="002E10DC">
        <w:rPr>
          <w:sz w:val="22"/>
          <w:szCs w:val="22"/>
        </w:rPr>
        <w:t xml:space="preserve">Обработка проезжей части дорог </w:t>
      </w:r>
      <w:proofErr w:type="spellStart"/>
      <w:r w:rsidRPr="002E10DC">
        <w:rPr>
          <w:sz w:val="22"/>
          <w:szCs w:val="22"/>
        </w:rPr>
        <w:t>противогололедными</w:t>
      </w:r>
      <w:proofErr w:type="spellEnd"/>
      <w:r w:rsidRPr="002E10DC">
        <w:rPr>
          <w:sz w:val="22"/>
          <w:szCs w:val="22"/>
        </w:rPr>
        <w:t xml:space="preserve"> материалами должна начинаться сразу с начала снегопада.</w:t>
      </w:r>
    </w:p>
    <w:p w:rsidR="00710BCF" w:rsidRPr="002E10DC" w:rsidRDefault="00710BCF" w:rsidP="00BE407F">
      <w:pPr>
        <w:pStyle w:val="24"/>
        <w:numPr>
          <w:ilvl w:val="0"/>
          <w:numId w:val="47"/>
        </w:numPr>
        <w:shd w:val="clear" w:color="auto" w:fill="auto"/>
        <w:tabs>
          <w:tab w:val="left" w:pos="1483"/>
        </w:tabs>
        <w:spacing w:before="0" w:after="0" w:line="240" w:lineRule="auto"/>
        <w:rPr>
          <w:sz w:val="22"/>
          <w:szCs w:val="22"/>
        </w:rPr>
      </w:pPr>
      <w:r w:rsidRPr="002E10DC">
        <w:rPr>
          <w:sz w:val="22"/>
          <w:szCs w:val="22"/>
        </w:rPr>
        <w:t xml:space="preserve"> С начала снегопада в первую очередь обрабатываются </w:t>
      </w:r>
      <w:proofErr w:type="spellStart"/>
      <w:r w:rsidRPr="002E10DC">
        <w:rPr>
          <w:sz w:val="22"/>
          <w:szCs w:val="22"/>
        </w:rPr>
        <w:t>противогололедными</w:t>
      </w:r>
      <w:proofErr w:type="spellEnd"/>
      <w:r w:rsidRPr="002E10DC">
        <w:rPr>
          <w:sz w:val="22"/>
          <w:szCs w:val="22"/>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2E10DC">
        <w:rPr>
          <w:sz w:val="22"/>
          <w:szCs w:val="22"/>
        </w:rPr>
        <w:t>противогололедными</w:t>
      </w:r>
      <w:proofErr w:type="spellEnd"/>
      <w:r w:rsidRPr="002E10DC">
        <w:rPr>
          <w:sz w:val="22"/>
          <w:szCs w:val="22"/>
        </w:rPr>
        <w:t xml:space="preserve"> материалами. Данная операция начинается по улицам с наиболее интенсивным движением транспорта.</w:t>
      </w:r>
    </w:p>
    <w:p w:rsidR="00710BCF" w:rsidRPr="002E10DC" w:rsidRDefault="00710BCF" w:rsidP="00BE407F">
      <w:pPr>
        <w:pStyle w:val="24"/>
        <w:numPr>
          <w:ilvl w:val="0"/>
          <w:numId w:val="47"/>
        </w:numPr>
        <w:shd w:val="clear" w:color="auto" w:fill="auto"/>
        <w:tabs>
          <w:tab w:val="left" w:pos="1043"/>
          <w:tab w:val="left" w:pos="1483"/>
        </w:tabs>
        <w:spacing w:before="0" w:after="0" w:line="240" w:lineRule="auto"/>
        <w:rPr>
          <w:sz w:val="22"/>
          <w:szCs w:val="22"/>
        </w:rPr>
      </w:pPr>
      <w:r w:rsidRPr="002E10DC">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rsidR="00710BCF" w:rsidRPr="002E10DC" w:rsidRDefault="00710BCF" w:rsidP="00BE407F">
      <w:pPr>
        <w:pStyle w:val="24"/>
        <w:numPr>
          <w:ilvl w:val="0"/>
          <w:numId w:val="47"/>
        </w:numPr>
        <w:shd w:val="clear" w:color="auto" w:fill="auto"/>
        <w:tabs>
          <w:tab w:val="left" w:pos="1400"/>
          <w:tab w:val="left" w:pos="1483"/>
        </w:tabs>
        <w:spacing w:before="0" w:after="0" w:line="240" w:lineRule="auto"/>
        <w:rPr>
          <w:sz w:val="22"/>
          <w:szCs w:val="22"/>
        </w:rPr>
      </w:pPr>
      <w:r w:rsidRPr="002E10DC">
        <w:rPr>
          <w:sz w:val="22"/>
          <w:szCs w:val="22"/>
        </w:rPr>
        <w:t>Уборка снега с обочин производится в процессе снегоуборочных работ сдвиганием с обочины на откосы насыпи.</w:t>
      </w:r>
    </w:p>
    <w:p w:rsidR="00710BCF" w:rsidRPr="002E10DC" w:rsidRDefault="00710BCF" w:rsidP="00BE407F">
      <w:pPr>
        <w:pStyle w:val="24"/>
        <w:numPr>
          <w:ilvl w:val="0"/>
          <w:numId w:val="47"/>
        </w:numPr>
        <w:shd w:val="clear" w:color="auto" w:fill="auto"/>
        <w:tabs>
          <w:tab w:val="left" w:pos="1417"/>
          <w:tab w:val="left" w:pos="1483"/>
        </w:tabs>
        <w:spacing w:before="0" w:after="0" w:line="240" w:lineRule="auto"/>
        <w:rPr>
          <w:sz w:val="22"/>
          <w:szCs w:val="22"/>
        </w:rPr>
      </w:pPr>
      <w:r w:rsidRPr="002E10DC">
        <w:rPr>
          <w:sz w:val="22"/>
          <w:szCs w:val="22"/>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2E10DC">
        <w:rPr>
          <w:sz w:val="22"/>
          <w:szCs w:val="22"/>
        </w:rPr>
        <w:t>противогололедных</w:t>
      </w:r>
      <w:proofErr w:type="spellEnd"/>
      <w:r w:rsidRPr="002E10DC">
        <w:rPr>
          <w:sz w:val="22"/>
          <w:szCs w:val="22"/>
        </w:rPr>
        <w:t xml:space="preserve"> материалов, соответствующих требованиям ОДН 218.2.027-2003.</w:t>
      </w:r>
    </w:p>
    <w:p w:rsidR="00710BCF" w:rsidRPr="002E10DC" w:rsidRDefault="00710BCF" w:rsidP="00BE407F">
      <w:pPr>
        <w:pStyle w:val="24"/>
        <w:numPr>
          <w:ilvl w:val="0"/>
          <w:numId w:val="47"/>
        </w:numPr>
        <w:shd w:val="clear" w:color="auto" w:fill="auto"/>
        <w:tabs>
          <w:tab w:val="left" w:pos="1412"/>
          <w:tab w:val="left" w:pos="1483"/>
        </w:tabs>
        <w:spacing w:before="0" w:after="0" w:line="240" w:lineRule="auto"/>
        <w:rPr>
          <w:sz w:val="22"/>
          <w:szCs w:val="22"/>
        </w:rPr>
      </w:pPr>
      <w:r w:rsidRPr="002E10DC">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710BCF" w:rsidRPr="002E10DC" w:rsidRDefault="00710BCF" w:rsidP="00BE407F">
      <w:pPr>
        <w:pStyle w:val="24"/>
        <w:shd w:val="clear" w:color="auto" w:fill="auto"/>
        <w:tabs>
          <w:tab w:val="left" w:pos="1483"/>
          <w:tab w:val="left" w:pos="9437"/>
        </w:tabs>
        <w:spacing w:before="0" w:after="0" w:line="240" w:lineRule="auto"/>
        <w:ind w:left="142" w:firstLine="425"/>
        <w:rPr>
          <w:sz w:val="22"/>
          <w:szCs w:val="22"/>
        </w:rPr>
      </w:pPr>
      <w:r w:rsidRPr="002E10DC">
        <w:rPr>
          <w:sz w:val="22"/>
          <w:szCs w:val="22"/>
        </w:rPr>
        <w:t>пункта 16 настоящей статьи.</w:t>
      </w:r>
      <w:r w:rsidRPr="002E10DC">
        <w:rPr>
          <w:sz w:val="22"/>
          <w:szCs w:val="22"/>
        </w:rPr>
        <w:tab/>
        <w:t>^</w:t>
      </w:r>
    </w:p>
    <w:p w:rsidR="00710BCF" w:rsidRPr="002E10DC" w:rsidRDefault="00710BCF" w:rsidP="00BE407F">
      <w:pPr>
        <w:pStyle w:val="24"/>
        <w:shd w:val="clear" w:color="auto" w:fill="auto"/>
        <w:tabs>
          <w:tab w:val="left" w:pos="1483"/>
          <w:tab w:val="left" w:pos="9437"/>
        </w:tabs>
        <w:spacing w:before="0" w:after="0" w:line="240" w:lineRule="auto"/>
        <w:ind w:left="142" w:firstLine="425"/>
        <w:rPr>
          <w:sz w:val="22"/>
          <w:szCs w:val="22"/>
        </w:rPr>
      </w:pPr>
      <w:r w:rsidRPr="002E10DC">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710BCF" w:rsidRPr="002E10DC" w:rsidRDefault="00710BCF" w:rsidP="00BE407F">
      <w:pPr>
        <w:pStyle w:val="24"/>
        <w:numPr>
          <w:ilvl w:val="0"/>
          <w:numId w:val="47"/>
        </w:numPr>
        <w:shd w:val="clear" w:color="auto" w:fill="auto"/>
        <w:tabs>
          <w:tab w:val="left" w:pos="1417"/>
          <w:tab w:val="left" w:pos="1483"/>
        </w:tabs>
        <w:spacing w:before="0" w:after="0" w:line="240" w:lineRule="auto"/>
        <w:rPr>
          <w:sz w:val="22"/>
          <w:szCs w:val="22"/>
        </w:rPr>
      </w:pPr>
      <w:r w:rsidRPr="002E10DC">
        <w:rPr>
          <w:sz w:val="22"/>
          <w:szCs w:val="22"/>
        </w:rPr>
        <w:lastRenderedPageBreak/>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710BCF" w:rsidRPr="002E10DC" w:rsidRDefault="00710BCF" w:rsidP="00BE407F">
      <w:pPr>
        <w:pStyle w:val="24"/>
        <w:numPr>
          <w:ilvl w:val="0"/>
          <w:numId w:val="47"/>
        </w:numPr>
        <w:shd w:val="clear" w:color="auto" w:fill="auto"/>
        <w:tabs>
          <w:tab w:val="left" w:pos="1407"/>
          <w:tab w:val="left" w:pos="1483"/>
        </w:tabs>
        <w:spacing w:before="0" w:after="0" w:line="240" w:lineRule="auto"/>
        <w:rPr>
          <w:sz w:val="22"/>
          <w:szCs w:val="22"/>
        </w:rPr>
      </w:pPr>
      <w:r w:rsidRPr="002E10DC">
        <w:rPr>
          <w:sz w:val="22"/>
          <w:szCs w:val="22"/>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710BCF" w:rsidRPr="002E10DC" w:rsidRDefault="00710BCF" w:rsidP="00BE407F">
      <w:pPr>
        <w:pStyle w:val="24"/>
        <w:numPr>
          <w:ilvl w:val="0"/>
          <w:numId w:val="47"/>
        </w:numPr>
        <w:shd w:val="clear" w:color="auto" w:fill="auto"/>
        <w:tabs>
          <w:tab w:val="left" w:pos="1412"/>
          <w:tab w:val="left" w:pos="1483"/>
        </w:tabs>
        <w:spacing w:before="0" w:after="0" w:line="240" w:lineRule="auto"/>
        <w:rPr>
          <w:sz w:val="22"/>
          <w:szCs w:val="22"/>
        </w:rPr>
      </w:pPr>
      <w:r w:rsidRPr="002E10DC">
        <w:rPr>
          <w:sz w:val="22"/>
          <w:szCs w:val="22"/>
        </w:rPr>
        <w:t>Проезды - проезжая часть должна быть очищена на всю ширину, допустимая толщина уплотненного снега на покрытии - 40 мм.</w:t>
      </w:r>
    </w:p>
    <w:p w:rsidR="00710BCF" w:rsidRPr="002E10DC" w:rsidRDefault="00710BCF" w:rsidP="00BE407F">
      <w:pPr>
        <w:pStyle w:val="24"/>
        <w:numPr>
          <w:ilvl w:val="0"/>
          <w:numId w:val="47"/>
        </w:numPr>
        <w:shd w:val="clear" w:color="auto" w:fill="auto"/>
        <w:tabs>
          <w:tab w:val="left" w:pos="1417"/>
          <w:tab w:val="left" w:pos="1483"/>
        </w:tabs>
        <w:spacing w:before="0" w:after="0" w:line="240" w:lineRule="auto"/>
        <w:rPr>
          <w:sz w:val="22"/>
          <w:szCs w:val="22"/>
        </w:rPr>
      </w:pPr>
      <w:r w:rsidRPr="002E10DC">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rsidR="00710BCF" w:rsidRPr="002E10DC" w:rsidRDefault="00710BCF" w:rsidP="00BE407F">
      <w:pPr>
        <w:pStyle w:val="24"/>
        <w:shd w:val="clear" w:color="auto" w:fill="auto"/>
        <w:tabs>
          <w:tab w:val="left" w:pos="1483"/>
          <w:tab w:val="left" w:pos="8892"/>
        </w:tabs>
        <w:spacing w:before="0" w:after="0" w:line="240" w:lineRule="auto"/>
        <w:ind w:left="142" w:firstLine="425"/>
        <w:rPr>
          <w:sz w:val="22"/>
          <w:szCs w:val="22"/>
        </w:rPr>
      </w:pPr>
      <w:r w:rsidRPr="002E10DC">
        <w:rPr>
          <w:sz w:val="22"/>
          <w:szCs w:val="22"/>
        </w:rPr>
        <w:t xml:space="preserve">При возникновении наледи (гололеда) производится обработка </w:t>
      </w:r>
      <w:proofErr w:type="spellStart"/>
      <w:r w:rsidRPr="002E10DC">
        <w:rPr>
          <w:sz w:val="22"/>
          <w:szCs w:val="22"/>
        </w:rPr>
        <w:t>противогололедными</w:t>
      </w:r>
      <w:proofErr w:type="spellEnd"/>
      <w:r w:rsidRPr="002E10DC">
        <w:rPr>
          <w:sz w:val="22"/>
          <w:szCs w:val="22"/>
        </w:rPr>
        <w:t xml:space="preserve"> реагентами.</w:t>
      </w:r>
      <w:r w:rsidRPr="002E10DC">
        <w:rPr>
          <w:sz w:val="22"/>
          <w:szCs w:val="22"/>
        </w:rPr>
        <w:tab/>
        <w:t>Не допускается:</w:t>
      </w:r>
    </w:p>
    <w:p w:rsidR="00710BCF" w:rsidRPr="002E10DC" w:rsidRDefault="00710BCF" w:rsidP="00BE407F">
      <w:pPr>
        <w:pStyle w:val="24"/>
        <w:numPr>
          <w:ilvl w:val="0"/>
          <w:numId w:val="49"/>
        </w:numPr>
        <w:shd w:val="clear" w:color="auto" w:fill="auto"/>
        <w:tabs>
          <w:tab w:val="left" w:pos="1135"/>
          <w:tab w:val="left" w:pos="1483"/>
        </w:tabs>
        <w:spacing w:before="0" w:after="0" w:line="240" w:lineRule="auto"/>
        <w:rPr>
          <w:sz w:val="22"/>
          <w:szCs w:val="22"/>
        </w:rPr>
      </w:pPr>
      <w:r w:rsidRPr="002E10DC">
        <w:rPr>
          <w:sz w:val="22"/>
          <w:szCs w:val="22"/>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710BCF" w:rsidRPr="002E10DC" w:rsidRDefault="00710BCF" w:rsidP="00BE407F">
      <w:pPr>
        <w:pStyle w:val="24"/>
        <w:numPr>
          <w:ilvl w:val="0"/>
          <w:numId w:val="49"/>
        </w:numPr>
        <w:shd w:val="clear" w:color="auto" w:fill="auto"/>
        <w:tabs>
          <w:tab w:val="left" w:pos="1135"/>
          <w:tab w:val="left" w:pos="1483"/>
        </w:tabs>
        <w:spacing w:before="0" w:after="0" w:line="240" w:lineRule="auto"/>
        <w:rPr>
          <w:sz w:val="22"/>
          <w:szCs w:val="22"/>
        </w:rPr>
      </w:pPr>
      <w:r w:rsidRPr="002E10DC">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710BCF" w:rsidRPr="002E10DC" w:rsidRDefault="00710BCF" w:rsidP="00BE407F">
      <w:pPr>
        <w:pStyle w:val="24"/>
        <w:numPr>
          <w:ilvl w:val="0"/>
          <w:numId w:val="49"/>
        </w:numPr>
        <w:shd w:val="clear" w:color="auto" w:fill="auto"/>
        <w:tabs>
          <w:tab w:val="left" w:pos="1135"/>
          <w:tab w:val="left" w:pos="1483"/>
        </w:tabs>
        <w:spacing w:before="0" w:after="0" w:line="240" w:lineRule="auto"/>
        <w:rPr>
          <w:sz w:val="22"/>
          <w:szCs w:val="22"/>
        </w:rPr>
      </w:pPr>
      <w:r w:rsidRPr="002E10DC">
        <w:rPr>
          <w:sz w:val="22"/>
          <w:szCs w:val="22"/>
        </w:rPr>
        <w:t>сдвигание снега к стенам зданий и сооружений;</w:t>
      </w:r>
    </w:p>
    <w:p w:rsidR="00710BCF" w:rsidRPr="002E10DC" w:rsidRDefault="00710BCF" w:rsidP="00BE407F">
      <w:pPr>
        <w:pStyle w:val="24"/>
        <w:numPr>
          <w:ilvl w:val="0"/>
          <w:numId w:val="49"/>
        </w:numPr>
        <w:shd w:val="clear" w:color="auto" w:fill="auto"/>
        <w:tabs>
          <w:tab w:val="left" w:pos="1135"/>
          <w:tab w:val="left" w:pos="1483"/>
        </w:tabs>
        <w:spacing w:before="0" w:after="0" w:line="240" w:lineRule="auto"/>
        <w:rPr>
          <w:sz w:val="22"/>
          <w:szCs w:val="22"/>
        </w:rPr>
      </w:pPr>
      <w:r w:rsidRPr="002E10DC">
        <w:rPr>
          <w:sz w:val="22"/>
          <w:szCs w:val="22"/>
        </w:rPr>
        <w:t>складирование снега, в том числе временно:</w:t>
      </w:r>
    </w:p>
    <w:p w:rsidR="00710BCF" w:rsidRPr="002E10DC" w:rsidRDefault="00710BCF" w:rsidP="00BE407F">
      <w:pPr>
        <w:pStyle w:val="24"/>
        <w:numPr>
          <w:ilvl w:val="0"/>
          <w:numId w:val="50"/>
        </w:numPr>
        <w:shd w:val="clear" w:color="auto" w:fill="auto"/>
        <w:tabs>
          <w:tab w:val="left" w:pos="989"/>
          <w:tab w:val="left" w:pos="1483"/>
        </w:tabs>
        <w:spacing w:before="0" w:after="0" w:line="240" w:lineRule="auto"/>
        <w:rPr>
          <w:sz w:val="22"/>
          <w:szCs w:val="22"/>
        </w:rPr>
      </w:pPr>
      <w:r w:rsidRPr="002E10DC">
        <w:rPr>
          <w:sz w:val="22"/>
          <w:szCs w:val="22"/>
        </w:rPr>
        <w:t>в непосредственной близости от пожарных гидрантов;</w:t>
      </w:r>
    </w:p>
    <w:p w:rsidR="00710BCF" w:rsidRPr="002E10DC" w:rsidRDefault="00710BCF" w:rsidP="00BE407F">
      <w:pPr>
        <w:pStyle w:val="24"/>
        <w:numPr>
          <w:ilvl w:val="0"/>
          <w:numId w:val="50"/>
        </w:numPr>
        <w:shd w:val="clear" w:color="auto" w:fill="auto"/>
        <w:tabs>
          <w:tab w:val="left" w:pos="989"/>
          <w:tab w:val="left" w:pos="1483"/>
        </w:tabs>
        <w:spacing w:before="0" w:after="0" w:line="240" w:lineRule="auto"/>
        <w:rPr>
          <w:sz w:val="22"/>
          <w:szCs w:val="22"/>
        </w:rPr>
      </w:pPr>
      <w:r w:rsidRPr="002E10DC">
        <w:rPr>
          <w:sz w:val="22"/>
          <w:szCs w:val="22"/>
        </w:rPr>
        <w:t>на люках колодцев подземных коммуникаций;</w:t>
      </w:r>
    </w:p>
    <w:p w:rsidR="00710BCF" w:rsidRPr="002E10DC" w:rsidRDefault="00710BCF" w:rsidP="00BE407F">
      <w:pPr>
        <w:pStyle w:val="24"/>
        <w:numPr>
          <w:ilvl w:val="0"/>
          <w:numId w:val="50"/>
        </w:numPr>
        <w:shd w:val="clear" w:color="auto" w:fill="auto"/>
        <w:tabs>
          <w:tab w:val="left" w:pos="939"/>
          <w:tab w:val="left" w:pos="1483"/>
        </w:tabs>
        <w:spacing w:before="0" w:after="0" w:line="240" w:lineRule="auto"/>
        <w:rPr>
          <w:sz w:val="22"/>
          <w:szCs w:val="22"/>
        </w:rPr>
      </w:pPr>
      <w:r w:rsidRPr="002E10DC">
        <w:rPr>
          <w:sz w:val="22"/>
          <w:szCs w:val="22"/>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710BCF" w:rsidRPr="002E10DC" w:rsidRDefault="00710BCF" w:rsidP="00BE407F">
      <w:pPr>
        <w:pStyle w:val="24"/>
        <w:numPr>
          <w:ilvl w:val="0"/>
          <w:numId w:val="47"/>
        </w:numPr>
        <w:shd w:val="clear" w:color="auto" w:fill="auto"/>
        <w:tabs>
          <w:tab w:val="left" w:pos="1179"/>
          <w:tab w:val="left" w:pos="1483"/>
        </w:tabs>
        <w:spacing w:before="0" w:after="0" w:line="240" w:lineRule="auto"/>
        <w:rPr>
          <w:sz w:val="22"/>
          <w:szCs w:val="22"/>
        </w:rPr>
      </w:pPr>
      <w:r w:rsidRPr="002E10DC">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710BCF" w:rsidRPr="002E10DC" w:rsidRDefault="00710BCF" w:rsidP="00BE407F">
      <w:pPr>
        <w:pStyle w:val="24"/>
        <w:numPr>
          <w:ilvl w:val="0"/>
          <w:numId w:val="47"/>
        </w:numPr>
        <w:shd w:val="clear" w:color="auto" w:fill="auto"/>
        <w:tabs>
          <w:tab w:val="left" w:pos="1184"/>
          <w:tab w:val="left" w:pos="1483"/>
        </w:tabs>
        <w:spacing w:before="0" w:after="0" w:line="240" w:lineRule="auto"/>
        <w:rPr>
          <w:sz w:val="22"/>
          <w:szCs w:val="22"/>
        </w:rPr>
      </w:pPr>
      <w:r w:rsidRPr="002E10DC">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10BCF" w:rsidRPr="002E10DC" w:rsidRDefault="00710BCF" w:rsidP="00BE407F">
      <w:pPr>
        <w:pStyle w:val="24"/>
        <w:numPr>
          <w:ilvl w:val="0"/>
          <w:numId w:val="47"/>
        </w:numPr>
        <w:shd w:val="clear" w:color="auto" w:fill="auto"/>
        <w:tabs>
          <w:tab w:val="left" w:pos="1215"/>
          <w:tab w:val="left" w:pos="1483"/>
        </w:tabs>
        <w:spacing w:before="0" w:after="0" w:line="240" w:lineRule="auto"/>
        <w:rPr>
          <w:sz w:val="22"/>
          <w:szCs w:val="22"/>
        </w:rPr>
      </w:pPr>
      <w:r w:rsidRPr="002E10DC">
        <w:rPr>
          <w:sz w:val="22"/>
          <w:szCs w:val="22"/>
        </w:rPr>
        <w:t>Складирование снега должно предусматривать отвод талых вод.</w:t>
      </w:r>
    </w:p>
    <w:p w:rsidR="00710BCF" w:rsidRPr="002E10DC" w:rsidRDefault="00710BCF" w:rsidP="00BE407F">
      <w:pPr>
        <w:pStyle w:val="24"/>
        <w:numPr>
          <w:ilvl w:val="0"/>
          <w:numId w:val="47"/>
        </w:numPr>
        <w:shd w:val="clear" w:color="auto" w:fill="auto"/>
        <w:tabs>
          <w:tab w:val="left" w:pos="1215"/>
        </w:tabs>
        <w:spacing w:before="0" w:after="0" w:line="240" w:lineRule="auto"/>
        <w:rPr>
          <w:sz w:val="22"/>
          <w:szCs w:val="22"/>
        </w:rPr>
      </w:pPr>
      <w:r w:rsidRPr="002E10DC">
        <w:rPr>
          <w:sz w:val="22"/>
          <w:szCs w:val="22"/>
        </w:rPr>
        <w:t>С наступлением весны организации, обслуживающие жилищный фонд, должны организовать:</w:t>
      </w:r>
    </w:p>
    <w:p w:rsidR="00710BCF" w:rsidRPr="002E10DC" w:rsidRDefault="00710BCF" w:rsidP="00BE407F">
      <w:pPr>
        <w:pStyle w:val="24"/>
        <w:numPr>
          <w:ilvl w:val="0"/>
          <w:numId w:val="51"/>
        </w:numPr>
        <w:shd w:val="clear" w:color="auto" w:fill="auto"/>
        <w:tabs>
          <w:tab w:val="left" w:pos="1215"/>
        </w:tabs>
        <w:spacing w:before="0" w:after="0" w:line="240" w:lineRule="auto"/>
        <w:rPr>
          <w:sz w:val="22"/>
          <w:szCs w:val="22"/>
        </w:rPr>
      </w:pPr>
      <w:r w:rsidRPr="002E10DC">
        <w:rPr>
          <w:sz w:val="22"/>
          <w:szCs w:val="22"/>
        </w:rPr>
        <w:t xml:space="preserve">промывку и расчистку лотков, </w:t>
      </w:r>
      <w:proofErr w:type="spellStart"/>
      <w:r w:rsidRPr="002E10DC">
        <w:rPr>
          <w:sz w:val="22"/>
          <w:szCs w:val="22"/>
        </w:rPr>
        <w:t>дождеприемных</w:t>
      </w:r>
      <w:proofErr w:type="spellEnd"/>
      <w:r w:rsidRPr="002E10DC">
        <w:rPr>
          <w:sz w:val="22"/>
          <w:szCs w:val="22"/>
        </w:rPr>
        <w:t xml:space="preserve"> колодцев для обеспечения отвода воды;</w:t>
      </w:r>
    </w:p>
    <w:p w:rsidR="00710BCF" w:rsidRPr="002E10DC" w:rsidRDefault="00710BCF" w:rsidP="00BE407F">
      <w:pPr>
        <w:pStyle w:val="24"/>
        <w:numPr>
          <w:ilvl w:val="0"/>
          <w:numId w:val="51"/>
        </w:numPr>
        <w:shd w:val="clear" w:color="auto" w:fill="auto"/>
        <w:tabs>
          <w:tab w:val="left" w:pos="1215"/>
        </w:tabs>
        <w:spacing w:before="0" w:after="0" w:line="240" w:lineRule="auto"/>
        <w:rPr>
          <w:sz w:val="22"/>
          <w:szCs w:val="22"/>
        </w:rPr>
      </w:pPr>
      <w:r w:rsidRPr="002E10DC">
        <w:rPr>
          <w:sz w:val="22"/>
          <w:szCs w:val="22"/>
        </w:rPr>
        <w:t xml:space="preserve">систематический сгон талой воды к лоткам и </w:t>
      </w:r>
      <w:proofErr w:type="spellStart"/>
      <w:r w:rsidRPr="002E10DC">
        <w:rPr>
          <w:sz w:val="22"/>
          <w:szCs w:val="22"/>
        </w:rPr>
        <w:t>дождеприемным</w:t>
      </w:r>
      <w:proofErr w:type="spellEnd"/>
      <w:r w:rsidRPr="002E10DC">
        <w:rPr>
          <w:sz w:val="22"/>
          <w:szCs w:val="22"/>
        </w:rPr>
        <w:t xml:space="preserve"> колодцам;</w:t>
      </w:r>
    </w:p>
    <w:p w:rsidR="00710BCF" w:rsidRPr="002E10DC" w:rsidRDefault="00710BCF" w:rsidP="00BE407F">
      <w:pPr>
        <w:pStyle w:val="24"/>
        <w:numPr>
          <w:ilvl w:val="0"/>
          <w:numId w:val="51"/>
        </w:numPr>
        <w:shd w:val="clear" w:color="auto" w:fill="auto"/>
        <w:tabs>
          <w:tab w:val="left" w:pos="1215"/>
        </w:tabs>
        <w:spacing w:before="0" w:after="0" w:line="240" w:lineRule="auto"/>
        <w:rPr>
          <w:sz w:val="22"/>
          <w:szCs w:val="22"/>
        </w:rPr>
      </w:pPr>
      <w:r w:rsidRPr="002E10DC">
        <w:rPr>
          <w:sz w:val="22"/>
          <w:szCs w:val="22"/>
        </w:rPr>
        <w:t>общую очистку дворовых территорий после окончания таяния снега, собирание и удаление мусора, оставшегося снега и льда.</w:t>
      </w:r>
    </w:p>
    <w:p w:rsidR="00710BCF" w:rsidRPr="002E10DC" w:rsidRDefault="00710BCF" w:rsidP="00BE407F">
      <w:pPr>
        <w:pStyle w:val="24"/>
        <w:numPr>
          <w:ilvl w:val="0"/>
          <w:numId w:val="47"/>
        </w:numPr>
        <w:shd w:val="clear" w:color="auto" w:fill="auto"/>
        <w:tabs>
          <w:tab w:val="left" w:pos="1215"/>
        </w:tabs>
        <w:spacing w:before="0" w:after="0" w:line="240" w:lineRule="auto"/>
        <w:rPr>
          <w:sz w:val="22"/>
          <w:szCs w:val="22"/>
        </w:rPr>
      </w:pPr>
      <w:r w:rsidRPr="002E10DC">
        <w:rPr>
          <w:sz w:val="22"/>
          <w:szCs w:val="22"/>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2E10DC">
        <w:rPr>
          <w:sz w:val="22"/>
          <w:szCs w:val="22"/>
        </w:rPr>
        <w:t>противогололедными</w:t>
      </w:r>
      <w:proofErr w:type="spellEnd"/>
      <w:r w:rsidRPr="002E10DC">
        <w:rPr>
          <w:sz w:val="22"/>
          <w:szCs w:val="22"/>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710BCF" w:rsidRPr="002E10DC" w:rsidRDefault="00710BCF" w:rsidP="00BE407F">
      <w:pPr>
        <w:pStyle w:val="24"/>
        <w:numPr>
          <w:ilvl w:val="0"/>
          <w:numId w:val="47"/>
        </w:numPr>
        <w:shd w:val="clear" w:color="auto" w:fill="auto"/>
        <w:tabs>
          <w:tab w:val="left" w:pos="1215"/>
        </w:tabs>
        <w:spacing w:before="0" w:after="0" w:line="240" w:lineRule="auto"/>
        <w:rPr>
          <w:sz w:val="22"/>
          <w:szCs w:val="22"/>
        </w:rPr>
      </w:pPr>
      <w:proofErr w:type="spellStart"/>
      <w:r w:rsidRPr="002E10DC">
        <w:rPr>
          <w:sz w:val="22"/>
          <w:szCs w:val="22"/>
        </w:rPr>
        <w:t>Отмостки</w:t>
      </w:r>
      <w:proofErr w:type="spellEnd"/>
      <w:r w:rsidRPr="002E10DC">
        <w:rPr>
          <w:sz w:val="22"/>
          <w:szCs w:val="22"/>
        </w:rPr>
        <w:t xml:space="preserve"> должны быть очищены от снега и наледи до твердого покрытия.</w:t>
      </w:r>
    </w:p>
    <w:p w:rsidR="00710BCF" w:rsidRPr="002E10DC" w:rsidRDefault="00710BCF" w:rsidP="00BE407F">
      <w:pPr>
        <w:pStyle w:val="24"/>
        <w:shd w:val="clear" w:color="auto" w:fill="auto"/>
        <w:tabs>
          <w:tab w:val="left" w:pos="1179"/>
          <w:tab w:val="left" w:pos="1483"/>
        </w:tabs>
        <w:spacing w:before="0" w:after="0" w:line="240" w:lineRule="auto"/>
        <w:ind w:left="142" w:firstLine="425"/>
        <w:rPr>
          <w:sz w:val="22"/>
          <w:szCs w:val="22"/>
        </w:rPr>
      </w:pPr>
    </w:p>
    <w:p w:rsidR="00710BCF" w:rsidRPr="002E10DC" w:rsidRDefault="00710BCF" w:rsidP="00BE407F">
      <w:pPr>
        <w:pStyle w:val="34"/>
        <w:keepNext/>
        <w:keepLines/>
        <w:shd w:val="clear" w:color="auto" w:fill="auto"/>
        <w:tabs>
          <w:tab w:val="left" w:pos="1483"/>
        </w:tabs>
        <w:spacing w:before="0" w:after="317" w:line="240" w:lineRule="auto"/>
        <w:ind w:left="142" w:firstLine="425"/>
        <w:rPr>
          <w:sz w:val="22"/>
          <w:szCs w:val="22"/>
        </w:rPr>
      </w:pPr>
      <w:bookmarkStart w:id="42" w:name="bookmark24"/>
      <w:r w:rsidRPr="002E10DC">
        <w:rPr>
          <w:sz w:val="22"/>
          <w:szCs w:val="22"/>
        </w:rPr>
        <w:t>Статья 24. Уборка территорий сельского поселения в летний период</w:t>
      </w:r>
      <w:bookmarkEnd w:id="42"/>
    </w:p>
    <w:p w:rsidR="00710BCF" w:rsidRPr="002E10DC" w:rsidRDefault="00710BCF" w:rsidP="00BE407F">
      <w:pPr>
        <w:pStyle w:val="24"/>
        <w:numPr>
          <w:ilvl w:val="0"/>
          <w:numId w:val="52"/>
        </w:numPr>
        <w:shd w:val="clear" w:color="auto" w:fill="auto"/>
        <w:tabs>
          <w:tab w:val="left" w:pos="1102"/>
        </w:tabs>
        <w:spacing w:before="0" w:after="0" w:line="240" w:lineRule="auto"/>
        <w:rPr>
          <w:sz w:val="22"/>
          <w:szCs w:val="22"/>
        </w:rPr>
      </w:pPr>
      <w:r w:rsidRPr="002E10DC">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710BCF" w:rsidRPr="002E10DC" w:rsidRDefault="00710BCF" w:rsidP="00BE407F">
      <w:pPr>
        <w:pStyle w:val="24"/>
        <w:numPr>
          <w:ilvl w:val="0"/>
          <w:numId w:val="52"/>
        </w:numPr>
        <w:shd w:val="clear" w:color="auto" w:fill="auto"/>
        <w:tabs>
          <w:tab w:val="left" w:pos="1238"/>
        </w:tabs>
        <w:spacing w:before="0" w:after="0" w:line="240" w:lineRule="auto"/>
        <w:rPr>
          <w:sz w:val="22"/>
          <w:szCs w:val="22"/>
        </w:rPr>
      </w:pPr>
      <w:r w:rsidRPr="002E10DC">
        <w:rPr>
          <w:sz w:val="22"/>
          <w:szCs w:val="22"/>
        </w:rPr>
        <w:lastRenderedPageBreak/>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710BCF" w:rsidRPr="002E10DC" w:rsidRDefault="00710BCF" w:rsidP="00BE407F">
      <w:pPr>
        <w:pStyle w:val="24"/>
        <w:numPr>
          <w:ilvl w:val="0"/>
          <w:numId w:val="52"/>
        </w:numPr>
        <w:shd w:val="clear" w:color="auto" w:fill="auto"/>
        <w:tabs>
          <w:tab w:val="left" w:pos="1102"/>
        </w:tabs>
        <w:spacing w:before="0" w:after="0" w:line="240" w:lineRule="auto"/>
        <w:rPr>
          <w:sz w:val="22"/>
          <w:szCs w:val="22"/>
        </w:rPr>
      </w:pPr>
      <w:r w:rsidRPr="002E10DC">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710BCF" w:rsidRPr="002E10DC" w:rsidRDefault="00710BCF" w:rsidP="00BE407F">
      <w:pPr>
        <w:pStyle w:val="24"/>
        <w:numPr>
          <w:ilvl w:val="0"/>
          <w:numId w:val="52"/>
        </w:numPr>
        <w:shd w:val="clear" w:color="auto" w:fill="auto"/>
        <w:tabs>
          <w:tab w:val="left" w:pos="1102"/>
        </w:tabs>
        <w:spacing w:before="0" w:after="0" w:line="240" w:lineRule="auto"/>
        <w:rPr>
          <w:sz w:val="22"/>
          <w:szCs w:val="22"/>
        </w:rPr>
      </w:pPr>
      <w:r w:rsidRPr="002E10DC">
        <w:rPr>
          <w:sz w:val="22"/>
          <w:szCs w:val="22"/>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2E10DC">
        <w:rPr>
          <w:sz w:val="22"/>
          <w:szCs w:val="22"/>
        </w:rPr>
        <w:t>грунтово</w:t>
      </w:r>
      <w:r w:rsidRPr="002E10DC">
        <w:rPr>
          <w:sz w:val="22"/>
          <w:szCs w:val="22"/>
        </w:rPr>
        <w:softHyphen/>
        <w:t>песчаных</w:t>
      </w:r>
      <w:proofErr w:type="spellEnd"/>
      <w:r w:rsidRPr="002E10DC">
        <w:rPr>
          <w:sz w:val="22"/>
          <w:szCs w:val="22"/>
        </w:rPr>
        <w:t xml:space="preserve"> наносов с учетом положений пункта 2 статьи 5 настоящих Правил.</w:t>
      </w:r>
    </w:p>
    <w:p w:rsidR="00710BCF" w:rsidRPr="002E10DC" w:rsidRDefault="00710BCF" w:rsidP="00BE407F">
      <w:pPr>
        <w:pStyle w:val="24"/>
        <w:numPr>
          <w:ilvl w:val="0"/>
          <w:numId w:val="52"/>
        </w:numPr>
        <w:shd w:val="clear" w:color="auto" w:fill="auto"/>
        <w:tabs>
          <w:tab w:val="left" w:pos="1102"/>
        </w:tabs>
        <w:spacing w:before="0" w:after="0" w:line="240" w:lineRule="auto"/>
        <w:rPr>
          <w:sz w:val="22"/>
          <w:szCs w:val="22"/>
        </w:rPr>
      </w:pPr>
      <w:r w:rsidRPr="002E10DC">
        <w:rPr>
          <w:sz w:val="22"/>
          <w:szCs w:val="22"/>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710BCF" w:rsidRPr="002E10DC" w:rsidRDefault="00710BCF" w:rsidP="00BE407F">
      <w:pPr>
        <w:pStyle w:val="24"/>
        <w:numPr>
          <w:ilvl w:val="0"/>
          <w:numId w:val="52"/>
        </w:numPr>
        <w:shd w:val="clear" w:color="auto" w:fill="auto"/>
        <w:tabs>
          <w:tab w:val="left" w:pos="1102"/>
        </w:tabs>
        <w:spacing w:before="0" w:after="0" w:line="240" w:lineRule="auto"/>
        <w:rPr>
          <w:sz w:val="22"/>
          <w:szCs w:val="22"/>
        </w:rPr>
      </w:pPr>
      <w:r w:rsidRPr="002E10DC">
        <w:rPr>
          <w:sz w:val="22"/>
          <w:szCs w:val="22"/>
        </w:rPr>
        <w:t>Подметание дорожных покрытий улиц и внутриквартальных проездов должно осуществляться с их предварительным увлажнением.</w:t>
      </w:r>
    </w:p>
    <w:p w:rsidR="00710BCF" w:rsidRPr="002E10DC" w:rsidRDefault="00710BCF" w:rsidP="00BE407F">
      <w:pPr>
        <w:pStyle w:val="24"/>
        <w:numPr>
          <w:ilvl w:val="0"/>
          <w:numId w:val="52"/>
        </w:numPr>
        <w:shd w:val="clear" w:color="auto" w:fill="auto"/>
        <w:tabs>
          <w:tab w:val="left" w:pos="1102"/>
        </w:tabs>
        <w:spacing w:before="0" w:after="0" w:line="240" w:lineRule="auto"/>
        <w:rPr>
          <w:sz w:val="22"/>
          <w:szCs w:val="22"/>
        </w:rPr>
      </w:pPr>
      <w:r w:rsidRPr="002E10DC">
        <w:rPr>
          <w:sz w:val="22"/>
          <w:szCs w:val="22"/>
        </w:rPr>
        <w:t>В жаркие дни (при температуре выше 25°С) поливка дорожных покрытий производится в период с 12.00 до 16.00 с интервалом в 2 часа.</w:t>
      </w:r>
    </w:p>
    <w:p w:rsidR="00710BCF" w:rsidRPr="002E10DC" w:rsidRDefault="00710BCF" w:rsidP="00BE407F">
      <w:pPr>
        <w:pStyle w:val="24"/>
        <w:numPr>
          <w:ilvl w:val="0"/>
          <w:numId w:val="52"/>
        </w:numPr>
        <w:shd w:val="clear" w:color="auto" w:fill="auto"/>
        <w:tabs>
          <w:tab w:val="left" w:pos="1102"/>
        </w:tabs>
        <w:spacing w:before="0" w:after="0" w:line="240" w:lineRule="auto"/>
        <w:rPr>
          <w:sz w:val="22"/>
          <w:szCs w:val="22"/>
        </w:rPr>
      </w:pPr>
      <w:r w:rsidRPr="002E10DC">
        <w:rPr>
          <w:sz w:val="22"/>
          <w:szCs w:val="22"/>
        </w:rPr>
        <w:t xml:space="preserve">Уборка дворовых территорий, дворовых проездов и тротуаров </w:t>
      </w:r>
      <w:proofErr w:type="gramStart"/>
      <w:r w:rsidRPr="002E10DC">
        <w:rPr>
          <w:sz w:val="22"/>
          <w:szCs w:val="22"/>
        </w:rPr>
        <w:t>от</w:t>
      </w:r>
      <w:proofErr w:type="gramEnd"/>
      <w:r w:rsidRPr="002E10DC">
        <w:rPr>
          <w:sz w:val="22"/>
          <w:szCs w:val="22"/>
        </w:rPr>
        <w:t xml:space="preserve"> </w:t>
      </w:r>
      <w:proofErr w:type="gramStart"/>
      <w:r w:rsidRPr="002E10DC">
        <w:rPr>
          <w:sz w:val="22"/>
          <w:szCs w:val="22"/>
        </w:rPr>
        <w:t>смета</w:t>
      </w:r>
      <w:proofErr w:type="gramEnd"/>
      <w:r w:rsidRPr="002E10DC">
        <w:rPr>
          <w:sz w:val="22"/>
          <w:szCs w:val="22"/>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710BCF" w:rsidRPr="002E10DC" w:rsidRDefault="00710BCF" w:rsidP="00BE407F">
      <w:pPr>
        <w:pStyle w:val="24"/>
        <w:numPr>
          <w:ilvl w:val="0"/>
          <w:numId w:val="52"/>
        </w:numPr>
        <w:shd w:val="clear" w:color="auto" w:fill="auto"/>
        <w:tabs>
          <w:tab w:val="left" w:pos="1238"/>
        </w:tabs>
        <w:spacing w:before="0" w:after="0" w:line="240" w:lineRule="auto"/>
        <w:rPr>
          <w:sz w:val="22"/>
          <w:szCs w:val="22"/>
        </w:rPr>
      </w:pPr>
      <w:r w:rsidRPr="002E10DC">
        <w:rPr>
          <w:sz w:val="22"/>
          <w:szCs w:val="22"/>
        </w:rPr>
        <w:t>В период листопада организации, ответственные за уборку</w:t>
      </w:r>
    </w:p>
    <w:p w:rsidR="00710BCF" w:rsidRPr="002E10DC" w:rsidRDefault="00710BCF" w:rsidP="00BE407F">
      <w:pPr>
        <w:pStyle w:val="24"/>
        <w:shd w:val="clear" w:color="auto" w:fill="auto"/>
        <w:tabs>
          <w:tab w:val="left" w:pos="8892"/>
        </w:tabs>
        <w:spacing w:before="0" w:after="0" w:line="240" w:lineRule="auto"/>
        <w:rPr>
          <w:sz w:val="22"/>
          <w:szCs w:val="22"/>
        </w:rPr>
      </w:pPr>
      <w:r w:rsidRPr="002E10DC">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2E10DC">
        <w:rPr>
          <w:sz w:val="22"/>
          <w:szCs w:val="22"/>
        </w:rPr>
        <w:tab/>
      </w:r>
    </w:p>
    <w:p w:rsidR="00710BCF" w:rsidRPr="002E10DC" w:rsidRDefault="00710BCF" w:rsidP="00BE407F">
      <w:pPr>
        <w:pStyle w:val="24"/>
        <w:numPr>
          <w:ilvl w:val="0"/>
          <w:numId w:val="52"/>
        </w:numPr>
        <w:shd w:val="clear" w:color="auto" w:fill="auto"/>
        <w:tabs>
          <w:tab w:val="left" w:pos="1238"/>
        </w:tabs>
        <w:spacing w:before="0" w:after="365" w:line="240" w:lineRule="auto"/>
        <w:rPr>
          <w:sz w:val="22"/>
          <w:szCs w:val="22"/>
        </w:rPr>
      </w:pPr>
      <w:r w:rsidRPr="002E10DC">
        <w:rPr>
          <w:sz w:val="22"/>
          <w:szCs w:val="22"/>
        </w:rPr>
        <w:t xml:space="preserve">Газоны скашиваются при высоте травостоя свыше 15 см. </w:t>
      </w:r>
    </w:p>
    <w:p w:rsidR="00710BCF" w:rsidRPr="002E10DC" w:rsidRDefault="00710BCF" w:rsidP="00BE407F">
      <w:pPr>
        <w:pStyle w:val="34"/>
        <w:keepNext/>
        <w:keepLines/>
        <w:shd w:val="clear" w:color="auto" w:fill="auto"/>
        <w:spacing w:before="0" w:after="340" w:line="240" w:lineRule="auto"/>
        <w:ind w:firstLine="780"/>
        <w:rPr>
          <w:sz w:val="22"/>
          <w:szCs w:val="22"/>
        </w:rPr>
      </w:pPr>
      <w:bookmarkStart w:id="43" w:name="bookmark25"/>
      <w:r w:rsidRPr="002E10DC">
        <w:rPr>
          <w:sz w:val="22"/>
          <w:szCs w:val="22"/>
        </w:rPr>
        <w:t>Глава 4. Сбор отходов и содержание контейнерных площадок</w:t>
      </w:r>
      <w:bookmarkEnd w:id="43"/>
    </w:p>
    <w:p w:rsidR="00710BCF" w:rsidRPr="002E10DC" w:rsidRDefault="00710BCF" w:rsidP="00BE407F">
      <w:pPr>
        <w:pStyle w:val="34"/>
        <w:keepNext/>
        <w:keepLines/>
        <w:shd w:val="clear" w:color="auto" w:fill="auto"/>
        <w:spacing w:before="0" w:after="309" w:line="240" w:lineRule="auto"/>
        <w:ind w:firstLine="780"/>
        <w:rPr>
          <w:sz w:val="22"/>
          <w:szCs w:val="22"/>
        </w:rPr>
      </w:pPr>
      <w:bookmarkStart w:id="44" w:name="bookmark26"/>
      <w:r w:rsidRPr="002E10DC">
        <w:rPr>
          <w:sz w:val="22"/>
          <w:szCs w:val="22"/>
        </w:rPr>
        <w:t>Статья 25. Порядок организации сбора отходов</w:t>
      </w:r>
      <w:bookmarkEnd w:id="44"/>
    </w:p>
    <w:p w:rsidR="00710BCF" w:rsidRPr="002E10DC" w:rsidRDefault="00710BCF" w:rsidP="00BE407F">
      <w:pPr>
        <w:pStyle w:val="24"/>
        <w:numPr>
          <w:ilvl w:val="0"/>
          <w:numId w:val="53"/>
        </w:numPr>
        <w:shd w:val="clear" w:color="auto" w:fill="auto"/>
        <w:tabs>
          <w:tab w:val="left" w:pos="1102"/>
        </w:tabs>
        <w:spacing w:before="0" w:after="0" w:line="240" w:lineRule="auto"/>
        <w:rPr>
          <w:sz w:val="22"/>
          <w:szCs w:val="22"/>
        </w:rPr>
      </w:pPr>
      <w:r w:rsidRPr="002E10DC">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710BCF" w:rsidRPr="002E10DC" w:rsidRDefault="00710BCF" w:rsidP="00BE407F">
      <w:pPr>
        <w:pStyle w:val="24"/>
        <w:numPr>
          <w:ilvl w:val="0"/>
          <w:numId w:val="53"/>
        </w:numPr>
        <w:shd w:val="clear" w:color="auto" w:fill="auto"/>
        <w:tabs>
          <w:tab w:val="left" w:pos="1096"/>
        </w:tabs>
        <w:spacing w:before="0" w:after="0" w:line="240" w:lineRule="auto"/>
        <w:rPr>
          <w:sz w:val="22"/>
          <w:szCs w:val="22"/>
        </w:rPr>
      </w:pPr>
      <w:r w:rsidRPr="002E10DC">
        <w:rPr>
          <w:sz w:val="22"/>
          <w:szCs w:val="22"/>
        </w:rPr>
        <w:t>Сбор отходов обеспечивают:</w:t>
      </w:r>
    </w:p>
    <w:p w:rsidR="00710BCF" w:rsidRPr="002E10DC" w:rsidRDefault="00710BCF" w:rsidP="00BE407F">
      <w:pPr>
        <w:pStyle w:val="24"/>
        <w:numPr>
          <w:ilvl w:val="0"/>
          <w:numId w:val="54"/>
        </w:numPr>
        <w:shd w:val="clear" w:color="auto" w:fill="auto"/>
        <w:tabs>
          <w:tab w:val="left" w:pos="1096"/>
        </w:tabs>
        <w:spacing w:before="0" w:after="0" w:line="240" w:lineRule="auto"/>
        <w:rPr>
          <w:sz w:val="22"/>
          <w:szCs w:val="22"/>
        </w:rPr>
      </w:pPr>
      <w:r w:rsidRPr="002E10DC">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710BCF" w:rsidRPr="002E10DC" w:rsidRDefault="00710BCF" w:rsidP="00BE407F">
      <w:pPr>
        <w:pStyle w:val="24"/>
        <w:numPr>
          <w:ilvl w:val="0"/>
          <w:numId w:val="54"/>
        </w:numPr>
        <w:shd w:val="clear" w:color="auto" w:fill="auto"/>
        <w:tabs>
          <w:tab w:val="left" w:pos="1126"/>
        </w:tabs>
        <w:spacing w:before="0" w:after="0" w:line="240" w:lineRule="auto"/>
        <w:rPr>
          <w:sz w:val="22"/>
          <w:szCs w:val="22"/>
        </w:rPr>
      </w:pPr>
      <w:r w:rsidRPr="002E10DC">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2E10DC">
        <w:rPr>
          <w:sz w:val="22"/>
          <w:szCs w:val="22"/>
        </w:rPr>
        <w:tab/>
      </w:r>
    </w:p>
    <w:p w:rsidR="00710BCF" w:rsidRPr="002E10DC" w:rsidRDefault="00710BCF" w:rsidP="00BE407F">
      <w:pPr>
        <w:pStyle w:val="24"/>
        <w:numPr>
          <w:ilvl w:val="0"/>
          <w:numId w:val="54"/>
        </w:numPr>
        <w:shd w:val="clear" w:color="auto" w:fill="auto"/>
        <w:tabs>
          <w:tab w:val="left" w:pos="1096"/>
        </w:tabs>
        <w:spacing w:before="0" w:after="0" w:line="240" w:lineRule="auto"/>
        <w:rPr>
          <w:sz w:val="22"/>
          <w:szCs w:val="22"/>
        </w:rPr>
      </w:pPr>
      <w:r w:rsidRPr="002E10DC">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710BCF" w:rsidRPr="002E10DC" w:rsidRDefault="00710BCF" w:rsidP="00BE407F">
      <w:pPr>
        <w:pStyle w:val="24"/>
        <w:shd w:val="clear" w:color="auto" w:fill="auto"/>
        <w:tabs>
          <w:tab w:val="left" w:pos="8886"/>
        </w:tabs>
        <w:spacing w:before="0" w:after="0" w:line="240" w:lineRule="auto"/>
        <w:ind w:firstLine="760"/>
        <w:rPr>
          <w:sz w:val="22"/>
          <w:szCs w:val="22"/>
        </w:rPr>
      </w:pPr>
      <w:r w:rsidRPr="002E10DC">
        <w:rPr>
          <w:sz w:val="22"/>
          <w:szCs w:val="22"/>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2E10DC">
        <w:rPr>
          <w:sz w:val="22"/>
          <w:szCs w:val="22"/>
        </w:rPr>
        <w:t>относится к территории общего пользования ликвидацию несанкционированного складирования мусора осуществляет</w:t>
      </w:r>
      <w:proofErr w:type="gramEnd"/>
      <w:r w:rsidRPr="002E10DC">
        <w:rPr>
          <w:sz w:val="22"/>
          <w:szCs w:val="22"/>
        </w:rPr>
        <w:t xml:space="preserve"> специализированная организация, осуществляющая деятельность в соответствии с муниципальным контрактом.</w:t>
      </w:r>
    </w:p>
    <w:p w:rsidR="00710BCF" w:rsidRPr="002E10DC" w:rsidRDefault="00710BCF" w:rsidP="00BE407F">
      <w:pPr>
        <w:pStyle w:val="24"/>
        <w:numPr>
          <w:ilvl w:val="0"/>
          <w:numId w:val="53"/>
        </w:numPr>
        <w:shd w:val="clear" w:color="auto" w:fill="auto"/>
        <w:tabs>
          <w:tab w:val="left" w:pos="1096"/>
        </w:tabs>
        <w:spacing w:before="0" w:after="0" w:line="240" w:lineRule="auto"/>
        <w:rPr>
          <w:sz w:val="22"/>
          <w:szCs w:val="22"/>
        </w:rPr>
      </w:pPr>
      <w:r w:rsidRPr="002E10DC">
        <w:rPr>
          <w:sz w:val="22"/>
          <w:szCs w:val="22"/>
        </w:rPr>
        <w:lastRenderedPageBreak/>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710BCF" w:rsidRPr="002E10DC" w:rsidRDefault="00710BCF" w:rsidP="00BE407F">
      <w:pPr>
        <w:pStyle w:val="24"/>
        <w:numPr>
          <w:ilvl w:val="0"/>
          <w:numId w:val="53"/>
        </w:numPr>
        <w:shd w:val="clear" w:color="auto" w:fill="auto"/>
        <w:tabs>
          <w:tab w:val="left" w:pos="1096"/>
        </w:tabs>
        <w:spacing w:before="0" w:after="0" w:line="240" w:lineRule="auto"/>
        <w:rPr>
          <w:sz w:val="22"/>
          <w:szCs w:val="22"/>
        </w:rPr>
      </w:pPr>
      <w:r w:rsidRPr="002E10DC">
        <w:rPr>
          <w:sz w:val="22"/>
          <w:szCs w:val="22"/>
        </w:rPr>
        <w:t>Вывоз отходов обеспечивают:</w:t>
      </w:r>
    </w:p>
    <w:p w:rsidR="00710BCF" w:rsidRPr="002E10DC" w:rsidRDefault="00710BCF" w:rsidP="00BE407F">
      <w:pPr>
        <w:pStyle w:val="24"/>
        <w:numPr>
          <w:ilvl w:val="0"/>
          <w:numId w:val="55"/>
        </w:numPr>
        <w:shd w:val="clear" w:color="auto" w:fill="auto"/>
        <w:tabs>
          <w:tab w:val="left" w:pos="1096"/>
          <w:tab w:val="left" w:pos="8886"/>
        </w:tabs>
        <w:spacing w:before="0" w:after="0" w:line="240" w:lineRule="auto"/>
        <w:rPr>
          <w:sz w:val="22"/>
          <w:szCs w:val="22"/>
        </w:rPr>
      </w:pPr>
      <w:r w:rsidRPr="002E10DC">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2E10DC">
        <w:rPr>
          <w:sz w:val="22"/>
          <w:szCs w:val="22"/>
        </w:rPr>
        <w:tab/>
        <w:t>.</w:t>
      </w:r>
    </w:p>
    <w:p w:rsidR="00710BCF" w:rsidRPr="002E10DC" w:rsidRDefault="00710BCF" w:rsidP="00BE407F">
      <w:pPr>
        <w:pStyle w:val="24"/>
        <w:numPr>
          <w:ilvl w:val="0"/>
          <w:numId w:val="55"/>
        </w:numPr>
        <w:shd w:val="clear" w:color="auto" w:fill="auto"/>
        <w:tabs>
          <w:tab w:val="left" w:pos="1127"/>
        </w:tabs>
        <w:spacing w:before="0" w:after="0" w:line="240" w:lineRule="auto"/>
        <w:rPr>
          <w:sz w:val="22"/>
          <w:szCs w:val="22"/>
        </w:rPr>
      </w:pPr>
      <w:r w:rsidRPr="002E10DC">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710BCF" w:rsidRPr="002E10DC" w:rsidRDefault="00710BCF" w:rsidP="00BE407F">
      <w:pPr>
        <w:pStyle w:val="24"/>
        <w:numPr>
          <w:ilvl w:val="0"/>
          <w:numId w:val="55"/>
        </w:numPr>
        <w:shd w:val="clear" w:color="auto" w:fill="auto"/>
        <w:tabs>
          <w:tab w:val="left" w:pos="1127"/>
        </w:tabs>
        <w:spacing w:before="0" w:after="0" w:line="240" w:lineRule="auto"/>
        <w:rPr>
          <w:sz w:val="22"/>
          <w:szCs w:val="22"/>
        </w:rPr>
      </w:pPr>
      <w:r w:rsidRPr="002E10DC">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Не допускается наполнение контейнеров выше уровня верхнего края контейнера.</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710BCF" w:rsidRPr="002E10DC" w:rsidRDefault="00710BCF" w:rsidP="00BE407F">
      <w:pPr>
        <w:pStyle w:val="24"/>
        <w:numPr>
          <w:ilvl w:val="0"/>
          <w:numId w:val="53"/>
        </w:numPr>
        <w:shd w:val="clear" w:color="auto" w:fill="auto"/>
        <w:tabs>
          <w:tab w:val="left" w:pos="1127"/>
        </w:tabs>
        <w:spacing w:before="0" w:after="0" w:line="240" w:lineRule="auto"/>
        <w:rPr>
          <w:sz w:val="22"/>
          <w:szCs w:val="22"/>
        </w:rPr>
      </w:pPr>
      <w:r w:rsidRPr="002E10DC">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710BCF" w:rsidRPr="002E10DC" w:rsidRDefault="00710BCF" w:rsidP="00BE407F">
      <w:pPr>
        <w:pStyle w:val="24"/>
        <w:numPr>
          <w:ilvl w:val="0"/>
          <w:numId w:val="56"/>
        </w:numPr>
        <w:shd w:val="clear" w:color="auto" w:fill="auto"/>
        <w:tabs>
          <w:tab w:val="left" w:pos="1127"/>
        </w:tabs>
        <w:spacing w:before="0" w:after="0" w:line="240" w:lineRule="auto"/>
        <w:rPr>
          <w:sz w:val="22"/>
          <w:szCs w:val="22"/>
        </w:rPr>
      </w:pPr>
      <w:r w:rsidRPr="002E10DC">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710BCF" w:rsidRPr="002E10DC" w:rsidRDefault="00710BCF" w:rsidP="00BE407F">
      <w:pPr>
        <w:pStyle w:val="24"/>
        <w:numPr>
          <w:ilvl w:val="0"/>
          <w:numId w:val="56"/>
        </w:numPr>
        <w:shd w:val="clear" w:color="auto" w:fill="auto"/>
        <w:tabs>
          <w:tab w:val="left" w:pos="1118"/>
        </w:tabs>
        <w:spacing w:before="0" w:after="0" w:line="240" w:lineRule="auto"/>
        <w:rPr>
          <w:sz w:val="22"/>
          <w:szCs w:val="22"/>
        </w:rPr>
      </w:pPr>
      <w:r w:rsidRPr="002E10DC">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710BCF" w:rsidRPr="002E10DC" w:rsidRDefault="00710BCF" w:rsidP="00BE407F">
      <w:pPr>
        <w:pStyle w:val="24"/>
        <w:numPr>
          <w:ilvl w:val="0"/>
          <w:numId w:val="56"/>
        </w:numPr>
        <w:shd w:val="clear" w:color="auto" w:fill="auto"/>
        <w:tabs>
          <w:tab w:val="left" w:pos="1118"/>
        </w:tabs>
        <w:spacing w:before="0" w:after="0" w:line="240" w:lineRule="auto"/>
        <w:rPr>
          <w:sz w:val="22"/>
          <w:szCs w:val="22"/>
        </w:rPr>
      </w:pPr>
      <w:r w:rsidRPr="002E10DC">
        <w:rPr>
          <w:sz w:val="22"/>
          <w:szCs w:val="22"/>
        </w:rPr>
        <w:t>по иным территориям - правообладатели соответствующих земельных участков, заключившие договор со специализированной организацией.</w:t>
      </w:r>
    </w:p>
    <w:p w:rsidR="00710BCF" w:rsidRPr="002E10DC" w:rsidRDefault="00710BCF" w:rsidP="00BE407F">
      <w:pPr>
        <w:pStyle w:val="24"/>
        <w:numPr>
          <w:ilvl w:val="0"/>
          <w:numId w:val="53"/>
        </w:numPr>
        <w:shd w:val="clear" w:color="auto" w:fill="auto"/>
        <w:tabs>
          <w:tab w:val="left" w:pos="1118"/>
        </w:tabs>
        <w:spacing w:before="0" w:after="0" w:line="240" w:lineRule="auto"/>
        <w:rPr>
          <w:sz w:val="22"/>
          <w:szCs w:val="22"/>
        </w:rPr>
      </w:pPr>
      <w:r w:rsidRPr="002E10DC">
        <w:rPr>
          <w:sz w:val="22"/>
          <w:szCs w:val="22"/>
        </w:rPr>
        <w:t>Уборку контейнерных площадок обеспечивают:</w:t>
      </w:r>
    </w:p>
    <w:p w:rsidR="00710BCF" w:rsidRPr="002E10DC" w:rsidRDefault="00710BCF" w:rsidP="00BE407F">
      <w:pPr>
        <w:pStyle w:val="24"/>
        <w:numPr>
          <w:ilvl w:val="0"/>
          <w:numId w:val="57"/>
        </w:numPr>
        <w:shd w:val="clear" w:color="auto" w:fill="auto"/>
        <w:tabs>
          <w:tab w:val="left" w:pos="1118"/>
        </w:tabs>
        <w:spacing w:before="0" w:after="0" w:line="240" w:lineRule="auto"/>
        <w:rPr>
          <w:sz w:val="22"/>
          <w:szCs w:val="22"/>
        </w:rPr>
      </w:pPr>
      <w:r w:rsidRPr="002E10DC">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710BCF" w:rsidRPr="002E10DC" w:rsidRDefault="00710BCF" w:rsidP="00BE407F">
      <w:pPr>
        <w:pStyle w:val="24"/>
        <w:numPr>
          <w:ilvl w:val="0"/>
          <w:numId w:val="57"/>
        </w:numPr>
        <w:shd w:val="clear" w:color="auto" w:fill="auto"/>
        <w:tabs>
          <w:tab w:val="left" w:pos="1118"/>
        </w:tabs>
        <w:spacing w:before="0" w:after="0" w:line="240" w:lineRule="auto"/>
        <w:rPr>
          <w:sz w:val="22"/>
          <w:szCs w:val="22"/>
        </w:rPr>
      </w:pPr>
      <w:r w:rsidRPr="002E10DC">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710BCF" w:rsidRPr="002E10DC" w:rsidRDefault="00710BCF" w:rsidP="00BE407F">
      <w:pPr>
        <w:pStyle w:val="24"/>
        <w:numPr>
          <w:ilvl w:val="0"/>
          <w:numId w:val="57"/>
        </w:numPr>
        <w:shd w:val="clear" w:color="auto" w:fill="auto"/>
        <w:tabs>
          <w:tab w:val="left" w:pos="1118"/>
        </w:tabs>
        <w:spacing w:before="0" w:after="0" w:line="240" w:lineRule="auto"/>
        <w:rPr>
          <w:sz w:val="22"/>
          <w:szCs w:val="22"/>
        </w:rPr>
      </w:pPr>
      <w:r w:rsidRPr="002E10DC">
        <w:rPr>
          <w:sz w:val="22"/>
          <w:szCs w:val="22"/>
        </w:rPr>
        <w:lastRenderedPageBreak/>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710BCF" w:rsidRPr="002E10DC" w:rsidRDefault="00710BCF" w:rsidP="00BE407F">
      <w:pPr>
        <w:pStyle w:val="24"/>
        <w:numPr>
          <w:ilvl w:val="0"/>
          <w:numId w:val="53"/>
        </w:numPr>
        <w:shd w:val="clear" w:color="auto" w:fill="auto"/>
        <w:tabs>
          <w:tab w:val="left" w:pos="1118"/>
        </w:tabs>
        <w:spacing w:before="0" w:after="0" w:line="240" w:lineRule="auto"/>
        <w:rPr>
          <w:sz w:val="22"/>
          <w:szCs w:val="22"/>
        </w:rPr>
      </w:pPr>
      <w:r w:rsidRPr="002E10DC">
        <w:rPr>
          <w:sz w:val="22"/>
          <w:szCs w:val="22"/>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710BCF" w:rsidRPr="002E10DC" w:rsidRDefault="00710BCF" w:rsidP="00BE407F">
      <w:pPr>
        <w:pStyle w:val="24"/>
        <w:numPr>
          <w:ilvl w:val="0"/>
          <w:numId w:val="58"/>
        </w:numPr>
        <w:shd w:val="clear" w:color="auto" w:fill="auto"/>
        <w:tabs>
          <w:tab w:val="left" w:pos="1118"/>
        </w:tabs>
        <w:spacing w:before="0" w:after="0" w:line="240" w:lineRule="auto"/>
        <w:rPr>
          <w:sz w:val="22"/>
          <w:szCs w:val="22"/>
        </w:rPr>
      </w:pPr>
      <w:r w:rsidRPr="002E10DC">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710BCF" w:rsidRPr="002E10DC" w:rsidRDefault="00710BCF" w:rsidP="00BE407F">
      <w:pPr>
        <w:pStyle w:val="24"/>
        <w:numPr>
          <w:ilvl w:val="0"/>
          <w:numId w:val="58"/>
        </w:numPr>
        <w:shd w:val="clear" w:color="auto" w:fill="auto"/>
        <w:tabs>
          <w:tab w:val="left" w:pos="1118"/>
        </w:tabs>
        <w:spacing w:before="0" w:after="0" w:line="240" w:lineRule="auto"/>
        <w:rPr>
          <w:sz w:val="22"/>
          <w:szCs w:val="22"/>
        </w:rPr>
      </w:pPr>
      <w:r w:rsidRPr="002E10DC">
        <w:rPr>
          <w:sz w:val="22"/>
          <w:szCs w:val="22"/>
        </w:rPr>
        <w:t>в индивидуальных жилых домах - собственники жилых домов, в том числе заключившие договор со специализированной организацией;</w:t>
      </w:r>
    </w:p>
    <w:p w:rsidR="00710BCF" w:rsidRPr="002E10DC" w:rsidRDefault="00710BCF" w:rsidP="00BE407F">
      <w:pPr>
        <w:pStyle w:val="24"/>
        <w:numPr>
          <w:ilvl w:val="0"/>
          <w:numId w:val="58"/>
        </w:numPr>
        <w:shd w:val="clear" w:color="auto" w:fill="auto"/>
        <w:tabs>
          <w:tab w:val="left" w:pos="1118"/>
        </w:tabs>
        <w:spacing w:before="0" w:after="0" w:line="240" w:lineRule="auto"/>
        <w:rPr>
          <w:sz w:val="22"/>
          <w:szCs w:val="22"/>
        </w:rPr>
      </w:pPr>
      <w:r w:rsidRPr="002E10DC">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710BCF" w:rsidRPr="002E10DC" w:rsidRDefault="00710BCF" w:rsidP="00BE407F">
      <w:pPr>
        <w:pStyle w:val="24"/>
        <w:numPr>
          <w:ilvl w:val="0"/>
          <w:numId w:val="53"/>
        </w:numPr>
        <w:shd w:val="clear" w:color="auto" w:fill="auto"/>
        <w:tabs>
          <w:tab w:val="left" w:pos="1118"/>
        </w:tabs>
        <w:spacing w:before="0" w:after="0" w:line="240" w:lineRule="auto"/>
        <w:rPr>
          <w:sz w:val="22"/>
          <w:szCs w:val="22"/>
        </w:rPr>
      </w:pPr>
      <w:r w:rsidRPr="002E10DC">
        <w:rPr>
          <w:sz w:val="22"/>
          <w:szCs w:val="22"/>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710BCF" w:rsidRPr="002E10DC" w:rsidRDefault="00710BCF" w:rsidP="00BE407F">
      <w:pPr>
        <w:pStyle w:val="24"/>
        <w:numPr>
          <w:ilvl w:val="0"/>
          <w:numId w:val="53"/>
        </w:numPr>
        <w:shd w:val="clear" w:color="auto" w:fill="auto"/>
        <w:tabs>
          <w:tab w:val="left" w:pos="1199"/>
        </w:tabs>
        <w:spacing w:before="0" w:after="0" w:line="240" w:lineRule="auto"/>
        <w:rPr>
          <w:sz w:val="22"/>
          <w:szCs w:val="22"/>
        </w:rPr>
      </w:pPr>
      <w:r w:rsidRPr="002E10DC">
        <w:rPr>
          <w:sz w:val="22"/>
          <w:szCs w:val="22"/>
        </w:rPr>
        <w:t>Не допускается нахождение в урнах, контейнерах, бункера</w:t>
      </w:r>
      <w:proofErr w:type="gramStart"/>
      <w:r w:rsidRPr="002E10DC">
        <w:rPr>
          <w:sz w:val="22"/>
          <w:szCs w:val="22"/>
        </w:rPr>
        <w:t>х-</w:t>
      </w:r>
      <w:proofErr w:type="gramEnd"/>
      <w:r w:rsidRPr="002E10DC">
        <w:rPr>
          <w:sz w:val="22"/>
          <w:szCs w:val="22"/>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2E10DC">
        <w:rPr>
          <w:sz w:val="22"/>
          <w:szCs w:val="22"/>
        </w:rPr>
        <w:t>горюче</w:t>
      </w:r>
      <w:r w:rsidRPr="002E10DC">
        <w:rPr>
          <w:sz w:val="22"/>
          <w:szCs w:val="22"/>
        </w:rPr>
        <w:softHyphen/>
        <w:t>смазочных</w:t>
      </w:r>
      <w:proofErr w:type="spellEnd"/>
      <w:r w:rsidRPr="002E10DC">
        <w:rPr>
          <w:sz w:val="22"/>
          <w:szCs w:val="22"/>
        </w:rPr>
        <w:t xml:space="preserve"> материалов.</w:t>
      </w:r>
    </w:p>
    <w:p w:rsidR="00710BCF" w:rsidRPr="002E10DC" w:rsidRDefault="00710BCF" w:rsidP="00BE407F">
      <w:pPr>
        <w:pStyle w:val="24"/>
        <w:numPr>
          <w:ilvl w:val="0"/>
          <w:numId w:val="53"/>
        </w:numPr>
        <w:shd w:val="clear" w:color="auto" w:fill="auto"/>
        <w:tabs>
          <w:tab w:val="left" w:pos="1199"/>
        </w:tabs>
        <w:spacing w:before="0" w:after="0" w:line="240" w:lineRule="auto"/>
        <w:rPr>
          <w:sz w:val="22"/>
          <w:szCs w:val="22"/>
        </w:rPr>
      </w:pPr>
      <w:r w:rsidRPr="002E10DC">
        <w:rPr>
          <w:sz w:val="22"/>
          <w:szCs w:val="22"/>
        </w:rPr>
        <w:t>Не допускается сжигание отходов в урнах, контейнерах, бункера</w:t>
      </w:r>
      <w:proofErr w:type="gramStart"/>
      <w:r w:rsidRPr="002E10DC">
        <w:rPr>
          <w:sz w:val="22"/>
          <w:szCs w:val="22"/>
        </w:rPr>
        <w:t>х-</w:t>
      </w:r>
      <w:proofErr w:type="gramEnd"/>
      <w:r w:rsidRPr="002E10DC">
        <w:rPr>
          <w:sz w:val="22"/>
          <w:szCs w:val="22"/>
        </w:rPr>
        <w:t xml:space="preserve"> накопителях и на контейнерных площадках.</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710BCF" w:rsidRPr="002E10DC" w:rsidRDefault="00710BCF" w:rsidP="00BE407F">
      <w:pPr>
        <w:pStyle w:val="24"/>
        <w:numPr>
          <w:ilvl w:val="0"/>
          <w:numId w:val="53"/>
        </w:numPr>
        <w:shd w:val="clear" w:color="auto" w:fill="auto"/>
        <w:tabs>
          <w:tab w:val="left" w:pos="1199"/>
        </w:tabs>
        <w:spacing w:before="0" w:after="0" w:line="240" w:lineRule="auto"/>
        <w:rPr>
          <w:sz w:val="22"/>
          <w:szCs w:val="22"/>
        </w:rPr>
      </w:pPr>
      <w:r w:rsidRPr="002E10DC">
        <w:rPr>
          <w:sz w:val="22"/>
          <w:szCs w:val="22"/>
        </w:rPr>
        <w:t>Площадки для накопления отходов должны быть обустроены и размещены в соответствии с действующими санитарными правилами.</w:t>
      </w:r>
    </w:p>
    <w:p w:rsidR="00710BCF" w:rsidRPr="002E10DC" w:rsidRDefault="00710BCF" w:rsidP="00BE407F">
      <w:pPr>
        <w:pStyle w:val="24"/>
        <w:numPr>
          <w:ilvl w:val="0"/>
          <w:numId w:val="53"/>
        </w:numPr>
        <w:shd w:val="clear" w:color="auto" w:fill="auto"/>
        <w:tabs>
          <w:tab w:val="left" w:pos="1199"/>
        </w:tabs>
        <w:spacing w:before="0" w:after="0" w:line="240" w:lineRule="auto"/>
        <w:rPr>
          <w:sz w:val="22"/>
          <w:szCs w:val="22"/>
        </w:rPr>
      </w:pPr>
      <w:r w:rsidRPr="002E10DC">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710BCF" w:rsidRPr="002E10DC" w:rsidRDefault="00710BCF" w:rsidP="00BE407F">
      <w:pPr>
        <w:pStyle w:val="24"/>
        <w:numPr>
          <w:ilvl w:val="0"/>
          <w:numId w:val="53"/>
        </w:numPr>
        <w:shd w:val="clear" w:color="auto" w:fill="auto"/>
        <w:tabs>
          <w:tab w:val="left" w:pos="1199"/>
        </w:tabs>
        <w:spacing w:before="0" w:after="0" w:line="240" w:lineRule="auto"/>
        <w:rPr>
          <w:sz w:val="22"/>
          <w:szCs w:val="22"/>
        </w:rPr>
      </w:pPr>
      <w:r w:rsidRPr="002E10DC">
        <w:rPr>
          <w:sz w:val="22"/>
          <w:szCs w:val="22"/>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2E10DC">
        <w:rPr>
          <w:sz w:val="22"/>
          <w:szCs w:val="22"/>
        </w:rPr>
        <w:t>спецавтотранспорта</w:t>
      </w:r>
      <w:proofErr w:type="spellEnd"/>
      <w:r w:rsidRPr="002E10DC">
        <w:rPr>
          <w:sz w:val="22"/>
          <w:szCs w:val="22"/>
        </w:rPr>
        <w:t>.</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В темное время суток площадки, предназначенные для накопления отходов многоквартирных жилых домов, должны быть освещены.</w:t>
      </w:r>
    </w:p>
    <w:p w:rsidR="00710BCF" w:rsidRPr="002E10DC" w:rsidRDefault="00710BCF" w:rsidP="00BE407F">
      <w:pPr>
        <w:pStyle w:val="24"/>
        <w:numPr>
          <w:ilvl w:val="0"/>
          <w:numId w:val="53"/>
        </w:numPr>
        <w:shd w:val="clear" w:color="auto" w:fill="auto"/>
        <w:tabs>
          <w:tab w:val="left" w:pos="1199"/>
        </w:tabs>
        <w:spacing w:before="0" w:after="0" w:line="240" w:lineRule="auto"/>
        <w:rPr>
          <w:sz w:val="22"/>
          <w:szCs w:val="22"/>
        </w:rPr>
      </w:pPr>
      <w:r w:rsidRPr="002E10DC">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710BCF" w:rsidRPr="002E10DC" w:rsidRDefault="00710BCF" w:rsidP="00BE407F">
      <w:pPr>
        <w:pStyle w:val="24"/>
        <w:numPr>
          <w:ilvl w:val="0"/>
          <w:numId w:val="53"/>
        </w:numPr>
        <w:shd w:val="clear" w:color="auto" w:fill="auto"/>
        <w:tabs>
          <w:tab w:val="left" w:pos="1199"/>
        </w:tabs>
        <w:spacing w:before="0" w:after="0" w:line="240" w:lineRule="auto"/>
        <w:rPr>
          <w:sz w:val="22"/>
          <w:szCs w:val="22"/>
        </w:rPr>
      </w:pPr>
      <w:r w:rsidRPr="002E10DC">
        <w:rPr>
          <w:sz w:val="22"/>
          <w:szCs w:val="22"/>
        </w:rPr>
        <w:t>Площадки для накопления отходов, контейнеры и бункер</w:t>
      </w:r>
      <w:proofErr w:type="gramStart"/>
      <w:r w:rsidRPr="002E10DC">
        <w:rPr>
          <w:sz w:val="22"/>
          <w:szCs w:val="22"/>
        </w:rPr>
        <w:t>ы-</w:t>
      </w:r>
      <w:proofErr w:type="gramEnd"/>
      <w:r w:rsidRPr="002E10DC">
        <w:rPr>
          <w:sz w:val="22"/>
          <w:szCs w:val="22"/>
        </w:rPr>
        <w:t xml:space="preserve"> накопители должны быть в технически исправном состоянии, покрашены и иметь маркировку с указанием владельца. </w:t>
      </w:r>
      <w:r w:rsidRPr="002E10DC">
        <w:rPr>
          <w:sz w:val="22"/>
          <w:szCs w:val="22"/>
        </w:rPr>
        <w:lastRenderedPageBreak/>
        <w:t>Замена контейнеров для сбора отходов проводится по мере необходимости.</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rsidR="00710BCF" w:rsidRPr="002E10DC" w:rsidRDefault="00710BCF" w:rsidP="00BE407F">
      <w:pPr>
        <w:pStyle w:val="24"/>
        <w:shd w:val="clear" w:color="auto" w:fill="auto"/>
        <w:spacing w:before="0" w:after="0" w:line="240" w:lineRule="auto"/>
        <w:ind w:firstLine="740"/>
        <w:rPr>
          <w:sz w:val="22"/>
          <w:szCs w:val="22"/>
        </w:rPr>
      </w:pPr>
      <w:r w:rsidRPr="002E10DC">
        <w:rPr>
          <w:sz w:val="22"/>
          <w:szCs w:val="22"/>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710BCF" w:rsidRPr="002E10DC" w:rsidRDefault="00710BCF" w:rsidP="00BE407F">
      <w:pPr>
        <w:pStyle w:val="24"/>
        <w:shd w:val="clear" w:color="auto" w:fill="auto"/>
        <w:spacing w:before="0" w:after="0" w:line="240" w:lineRule="auto"/>
        <w:ind w:firstLine="740"/>
        <w:rPr>
          <w:sz w:val="22"/>
          <w:szCs w:val="22"/>
        </w:rPr>
      </w:pPr>
      <w:r w:rsidRPr="002E10DC">
        <w:rPr>
          <w:sz w:val="22"/>
          <w:szCs w:val="22"/>
        </w:rPr>
        <w:t>Ограждение контейнерных площадок не должно иметь повреждений.</w:t>
      </w:r>
    </w:p>
    <w:p w:rsidR="00710BCF" w:rsidRPr="002E10DC" w:rsidRDefault="00710BCF" w:rsidP="00BE407F">
      <w:pPr>
        <w:pStyle w:val="24"/>
        <w:shd w:val="clear" w:color="auto" w:fill="auto"/>
        <w:spacing w:before="0" w:after="0" w:line="240" w:lineRule="auto"/>
        <w:ind w:firstLine="740"/>
        <w:rPr>
          <w:sz w:val="22"/>
          <w:szCs w:val="22"/>
        </w:rPr>
      </w:pPr>
      <w:r w:rsidRPr="002E10DC">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2E10DC">
        <w:rPr>
          <w:sz w:val="22"/>
          <w:szCs w:val="22"/>
        </w:rPr>
        <w:t>и</w:t>
      </w:r>
      <w:proofErr w:type="gramEnd"/>
      <w:r w:rsidRPr="002E10DC">
        <w:rPr>
          <w:sz w:val="22"/>
          <w:szCs w:val="22"/>
        </w:rPr>
        <w:t xml:space="preserve"> 3 суток с момента обнаружения.</w:t>
      </w:r>
    </w:p>
    <w:p w:rsidR="00710BCF" w:rsidRPr="002E10DC" w:rsidRDefault="00710BCF" w:rsidP="00BE407F">
      <w:pPr>
        <w:pStyle w:val="24"/>
        <w:numPr>
          <w:ilvl w:val="0"/>
          <w:numId w:val="53"/>
        </w:numPr>
        <w:shd w:val="clear" w:color="auto" w:fill="auto"/>
        <w:tabs>
          <w:tab w:val="left" w:pos="1209"/>
        </w:tabs>
        <w:spacing w:before="0" w:after="0" w:line="240" w:lineRule="auto"/>
        <w:rPr>
          <w:sz w:val="22"/>
          <w:szCs w:val="22"/>
        </w:rPr>
      </w:pPr>
      <w:r w:rsidRPr="002E10DC">
        <w:rPr>
          <w:sz w:val="22"/>
          <w:szCs w:val="22"/>
        </w:rPr>
        <w:t>Контейнеры для сбора отходов на автозаправочных станциях (АЗС) должны быть оборудованы крышками и запираться на замки.</w:t>
      </w:r>
    </w:p>
    <w:p w:rsidR="00710BCF" w:rsidRPr="002E10DC" w:rsidRDefault="00710BCF" w:rsidP="00BE407F">
      <w:pPr>
        <w:pStyle w:val="24"/>
        <w:numPr>
          <w:ilvl w:val="0"/>
          <w:numId w:val="53"/>
        </w:numPr>
        <w:shd w:val="clear" w:color="auto" w:fill="auto"/>
        <w:tabs>
          <w:tab w:val="left" w:pos="1209"/>
        </w:tabs>
        <w:spacing w:before="0" w:after="0" w:line="240" w:lineRule="auto"/>
        <w:rPr>
          <w:sz w:val="22"/>
          <w:szCs w:val="22"/>
        </w:rPr>
      </w:pPr>
      <w:r w:rsidRPr="002E10DC">
        <w:rPr>
          <w:sz w:val="22"/>
          <w:szCs w:val="22"/>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710BCF" w:rsidRPr="002E10DC" w:rsidRDefault="00710BCF" w:rsidP="00BE407F">
      <w:pPr>
        <w:pStyle w:val="24"/>
        <w:numPr>
          <w:ilvl w:val="0"/>
          <w:numId w:val="53"/>
        </w:numPr>
        <w:shd w:val="clear" w:color="auto" w:fill="auto"/>
        <w:tabs>
          <w:tab w:val="left" w:pos="1209"/>
        </w:tabs>
        <w:spacing w:before="0" w:after="0" w:line="240" w:lineRule="auto"/>
        <w:rPr>
          <w:sz w:val="22"/>
          <w:szCs w:val="22"/>
        </w:rPr>
      </w:pPr>
      <w:r w:rsidRPr="002E10DC">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710BCF" w:rsidRPr="002E10DC" w:rsidRDefault="00710BCF" w:rsidP="00BE407F">
      <w:pPr>
        <w:pStyle w:val="24"/>
        <w:numPr>
          <w:ilvl w:val="0"/>
          <w:numId w:val="53"/>
        </w:numPr>
        <w:shd w:val="clear" w:color="auto" w:fill="auto"/>
        <w:tabs>
          <w:tab w:val="left" w:pos="1215"/>
        </w:tabs>
        <w:spacing w:before="0" w:after="0" w:line="240" w:lineRule="auto"/>
        <w:rPr>
          <w:sz w:val="22"/>
          <w:szCs w:val="22"/>
        </w:rPr>
      </w:pPr>
      <w:r w:rsidRPr="002E10DC">
        <w:rPr>
          <w:sz w:val="22"/>
          <w:szCs w:val="22"/>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2E10DC">
        <w:rPr>
          <w:sz w:val="22"/>
          <w:szCs w:val="22"/>
        </w:rPr>
        <w:tab/>
      </w:r>
    </w:p>
    <w:p w:rsidR="00710BCF" w:rsidRPr="002E10DC" w:rsidRDefault="00710BCF" w:rsidP="00BE407F">
      <w:pPr>
        <w:pStyle w:val="24"/>
        <w:numPr>
          <w:ilvl w:val="0"/>
          <w:numId w:val="59"/>
        </w:numPr>
        <w:shd w:val="clear" w:color="auto" w:fill="auto"/>
        <w:tabs>
          <w:tab w:val="left" w:pos="1104"/>
        </w:tabs>
        <w:spacing w:before="0" w:after="0" w:line="240" w:lineRule="auto"/>
        <w:rPr>
          <w:sz w:val="22"/>
          <w:szCs w:val="22"/>
        </w:rPr>
      </w:pPr>
      <w:r w:rsidRPr="002E10DC">
        <w:rPr>
          <w:sz w:val="22"/>
          <w:szCs w:val="22"/>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710BCF" w:rsidRPr="002E10DC" w:rsidRDefault="00710BCF" w:rsidP="00BE407F">
      <w:pPr>
        <w:pStyle w:val="24"/>
        <w:numPr>
          <w:ilvl w:val="0"/>
          <w:numId w:val="59"/>
        </w:numPr>
        <w:shd w:val="clear" w:color="auto" w:fill="auto"/>
        <w:tabs>
          <w:tab w:val="left" w:pos="1176"/>
        </w:tabs>
        <w:spacing w:before="0" w:after="0" w:line="240" w:lineRule="auto"/>
        <w:rPr>
          <w:sz w:val="22"/>
          <w:szCs w:val="22"/>
        </w:rPr>
      </w:pPr>
      <w:r w:rsidRPr="002E10DC">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710BCF" w:rsidRPr="002E10DC" w:rsidRDefault="00710BCF" w:rsidP="00BE407F">
      <w:pPr>
        <w:pStyle w:val="24"/>
        <w:numPr>
          <w:ilvl w:val="0"/>
          <w:numId w:val="59"/>
        </w:numPr>
        <w:shd w:val="clear" w:color="auto" w:fill="auto"/>
        <w:tabs>
          <w:tab w:val="left" w:pos="1104"/>
        </w:tabs>
        <w:spacing w:before="0" w:after="0" w:line="240" w:lineRule="auto"/>
        <w:rPr>
          <w:sz w:val="22"/>
          <w:szCs w:val="22"/>
        </w:rPr>
      </w:pPr>
      <w:r w:rsidRPr="002E10DC">
        <w:rPr>
          <w:sz w:val="22"/>
          <w:szCs w:val="22"/>
        </w:rPr>
        <w:t>администрацией сельского поселения путем размещения информации на официальном портале в сети «Интернет».</w:t>
      </w:r>
    </w:p>
    <w:p w:rsidR="00710BCF" w:rsidRPr="002E10DC" w:rsidRDefault="00710BCF" w:rsidP="00BE407F">
      <w:pPr>
        <w:pStyle w:val="24"/>
        <w:shd w:val="clear" w:color="auto" w:fill="auto"/>
        <w:spacing w:before="0" w:after="0" w:line="240" w:lineRule="auto"/>
        <w:ind w:firstLine="740"/>
        <w:rPr>
          <w:sz w:val="22"/>
          <w:szCs w:val="22"/>
        </w:rPr>
      </w:pPr>
      <w:r w:rsidRPr="002E10DC">
        <w:rPr>
          <w:sz w:val="22"/>
          <w:szCs w:val="22"/>
        </w:rPr>
        <w:t>Информация в краткой доступной форме должна содержать сведения:</w:t>
      </w:r>
    </w:p>
    <w:p w:rsidR="00710BCF" w:rsidRPr="002E10DC" w:rsidRDefault="00710BCF" w:rsidP="00BE407F">
      <w:pPr>
        <w:pStyle w:val="24"/>
        <w:numPr>
          <w:ilvl w:val="0"/>
          <w:numId w:val="50"/>
        </w:numPr>
        <w:shd w:val="clear" w:color="auto" w:fill="auto"/>
        <w:tabs>
          <w:tab w:val="left" w:pos="989"/>
        </w:tabs>
        <w:spacing w:before="0" w:after="0" w:line="240" w:lineRule="auto"/>
        <w:rPr>
          <w:sz w:val="22"/>
          <w:szCs w:val="22"/>
        </w:rPr>
      </w:pPr>
      <w:r w:rsidRPr="002E10DC">
        <w:rPr>
          <w:sz w:val="22"/>
          <w:szCs w:val="22"/>
        </w:rPr>
        <w:t>о видах отходов, разрешенных к складированию в данном месте;</w:t>
      </w:r>
    </w:p>
    <w:p w:rsidR="00710BCF" w:rsidRPr="002E10DC" w:rsidRDefault="00710BCF" w:rsidP="00BE407F">
      <w:pPr>
        <w:pStyle w:val="24"/>
        <w:numPr>
          <w:ilvl w:val="0"/>
          <w:numId w:val="50"/>
        </w:numPr>
        <w:shd w:val="clear" w:color="auto" w:fill="auto"/>
        <w:tabs>
          <w:tab w:val="left" w:pos="989"/>
        </w:tabs>
        <w:spacing w:before="0" w:after="0" w:line="240" w:lineRule="auto"/>
        <w:rPr>
          <w:sz w:val="22"/>
          <w:szCs w:val="22"/>
        </w:rPr>
      </w:pPr>
      <w:r w:rsidRPr="002E10DC">
        <w:rPr>
          <w:sz w:val="22"/>
          <w:szCs w:val="22"/>
        </w:rPr>
        <w:t>о видах отходов, запрещенных к складированию в данном месте;</w:t>
      </w:r>
    </w:p>
    <w:p w:rsidR="00710BCF" w:rsidRPr="002E10DC" w:rsidRDefault="00710BCF" w:rsidP="00BE407F">
      <w:pPr>
        <w:pStyle w:val="24"/>
        <w:numPr>
          <w:ilvl w:val="0"/>
          <w:numId w:val="50"/>
        </w:numPr>
        <w:shd w:val="clear" w:color="auto" w:fill="auto"/>
        <w:tabs>
          <w:tab w:val="left" w:pos="989"/>
          <w:tab w:val="left" w:pos="8907"/>
        </w:tabs>
        <w:spacing w:before="0" w:after="0" w:line="240" w:lineRule="auto"/>
        <w:rPr>
          <w:sz w:val="22"/>
          <w:szCs w:val="22"/>
        </w:rPr>
      </w:pPr>
      <w:r w:rsidRPr="002E10DC">
        <w:rPr>
          <w:sz w:val="22"/>
          <w:szCs w:val="22"/>
        </w:rPr>
        <w:t>о ближайших местах сбора ртутьсодержащих отходов;</w:t>
      </w:r>
    </w:p>
    <w:p w:rsidR="00710BCF" w:rsidRPr="002E10DC" w:rsidRDefault="00710BCF" w:rsidP="00BE407F">
      <w:pPr>
        <w:pStyle w:val="24"/>
        <w:numPr>
          <w:ilvl w:val="0"/>
          <w:numId w:val="50"/>
        </w:numPr>
        <w:shd w:val="clear" w:color="auto" w:fill="auto"/>
        <w:tabs>
          <w:tab w:val="left" w:pos="955"/>
        </w:tabs>
        <w:spacing w:before="0" w:after="0" w:line="240" w:lineRule="auto"/>
        <w:rPr>
          <w:sz w:val="22"/>
          <w:szCs w:val="22"/>
        </w:rPr>
      </w:pPr>
      <w:r w:rsidRPr="002E10DC">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710BCF" w:rsidRPr="002E10DC" w:rsidRDefault="00710BCF" w:rsidP="00BE407F">
      <w:pPr>
        <w:pStyle w:val="24"/>
        <w:numPr>
          <w:ilvl w:val="0"/>
          <w:numId w:val="50"/>
        </w:numPr>
        <w:shd w:val="clear" w:color="auto" w:fill="auto"/>
        <w:tabs>
          <w:tab w:val="left" w:pos="955"/>
        </w:tabs>
        <w:spacing w:before="0" w:after="0" w:line="240" w:lineRule="auto"/>
        <w:rPr>
          <w:sz w:val="22"/>
          <w:szCs w:val="22"/>
        </w:rPr>
      </w:pPr>
      <w:r w:rsidRPr="002E10DC">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710BCF" w:rsidRPr="002E10DC" w:rsidRDefault="00710BCF" w:rsidP="00BE407F">
      <w:pPr>
        <w:pStyle w:val="24"/>
        <w:shd w:val="clear" w:color="auto" w:fill="auto"/>
        <w:spacing w:before="0" w:after="0" w:line="240" w:lineRule="auto"/>
        <w:ind w:firstLine="740"/>
        <w:rPr>
          <w:sz w:val="22"/>
          <w:szCs w:val="22"/>
        </w:rPr>
      </w:pPr>
      <w:r w:rsidRPr="002E10DC">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710BCF" w:rsidRPr="002E10DC" w:rsidRDefault="00710BCF" w:rsidP="00BE407F">
      <w:pPr>
        <w:pStyle w:val="24"/>
        <w:numPr>
          <w:ilvl w:val="0"/>
          <w:numId w:val="53"/>
        </w:numPr>
        <w:shd w:val="clear" w:color="auto" w:fill="auto"/>
        <w:tabs>
          <w:tab w:val="left" w:pos="1205"/>
        </w:tabs>
        <w:spacing w:before="0" w:after="0" w:line="240" w:lineRule="auto"/>
        <w:rPr>
          <w:sz w:val="22"/>
          <w:szCs w:val="22"/>
        </w:rPr>
      </w:pPr>
      <w:r w:rsidRPr="002E10DC">
        <w:rPr>
          <w:sz w:val="22"/>
          <w:szCs w:val="22"/>
        </w:rPr>
        <w:t>Потребители ртутьсодержащих ламп (кроме физических лиц) осуществляют накопление отработанных ртутьсодержащих ламп.</w:t>
      </w:r>
    </w:p>
    <w:p w:rsidR="00710BCF" w:rsidRPr="002E10DC" w:rsidRDefault="00710BCF" w:rsidP="00BE407F">
      <w:pPr>
        <w:pStyle w:val="24"/>
        <w:shd w:val="clear" w:color="auto" w:fill="auto"/>
        <w:spacing w:before="0" w:after="0" w:line="240" w:lineRule="auto"/>
        <w:ind w:firstLine="740"/>
        <w:rPr>
          <w:sz w:val="22"/>
          <w:szCs w:val="22"/>
        </w:rPr>
      </w:pPr>
      <w:proofErr w:type="gramStart"/>
      <w:r w:rsidRPr="002E10DC">
        <w:rPr>
          <w:sz w:val="22"/>
          <w:szCs w:val="22"/>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sidRPr="002E10DC">
        <w:rPr>
          <w:sz w:val="22"/>
          <w:szCs w:val="22"/>
        </w:rPr>
        <w:t xml:space="preserve"> постановлением Правительства Российской Федерации от 03.09.2010 № 681.</w:t>
      </w:r>
    </w:p>
    <w:p w:rsidR="00710BCF" w:rsidRPr="002E10DC" w:rsidRDefault="00710BCF" w:rsidP="00BE407F">
      <w:pPr>
        <w:pStyle w:val="24"/>
        <w:shd w:val="clear" w:color="auto" w:fill="auto"/>
        <w:spacing w:before="0" w:after="0" w:line="240" w:lineRule="auto"/>
        <w:ind w:firstLine="760"/>
        <w:rPr>
          <w:sz w:val="22"/>
          <w:szCs w:val="22"/>
        </w:rPr>
      </w:pPr>
      <w:proofErr w:type="gramStart"/>
      <w:r w:rsidRPr="002E10DC">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2E10DC">
        <w:rPr>
          <w:sz w:val="22"/>
          <w:szCs w:val="22"/>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710BCF" w:rsidRPr="002E10DC" w:rsidRDefault="00710BCF" w:rsidP="00BE407F">
      <w:pPr>
        <w:pStyle w:val="24"/>
        <w:shd w:val="clear" w:color="auto" w:fill="auto"/>
        <w:spacing w:before="0" w:after="345" w:line="240" w:lineRule="auto"/>
        <w:ind w:firstLine="760"/>
        <w:rPr>
          <w:sz w:val="22"/>
          <w:szCs w:val="22"/>
        </w:rPr>
      </w:pPr>
      <w:r w:rsidRPr="002E10DC">
        <w:rPr>
          <w:sz w:val="22"/>
          <w:szCs w:val="22"/>
        </w:rPr>
        <w:lastRenderedPageBreak/>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710BCF" w:rsidRPr="002E10DC" w:rsidRDefault="00710BCF" w:rsidP="00BE407F">
      <w:pPr>
        <w:pStyle w:val="62"/>
        <w:shd w:val="clear" w:color="auto" w:fill="auto"/>
        <w:spacing w:line="240" w:lineRule="auto"/>
        <w:ind w:firstLine="760"/>
        <w:jc w:val="center"/>
        <w:rPr>
          <w:sz w:val="22"/>
          <w:szCs w:val="22"/>
        </w:rPr>
      </w:pPr>
      <w:r w:rsidRPr="002E10DC">
        <w:rPr>
          <w:sz w:val="22"/>
          <w:szCs w:val="22"/>
        </w:rPr>
        <w:t>Глава 5. Содержание фасадов жилых домов, нежилых зданий,</w:t>
      </w:r>
    </w:p>
    <w:p w:rsidR="00710BCF" w:rsidRPr="002E10DC" w:rsidRDefault="00710BCF" w:rsidP="00BE407F">
      <w:pPr>
        <w:pStyle w:val="62"/>
        <w:shd w:val="clear" w:color="auto" w:fill="auto"/>
        <w:spacing w:after="284" w:line="240" w:lineRule="auto"/>
        <w:ind w:left="20"/>
        <w:jc w:val="center"/>
        <w:rPr>
          <w:sz w:val="22"/>
          <w:szCs w:val="22"/>
        </w:rPr>
      </w:pPr>
      <w:r w:rsidRPr="002E10DC">
        <w:rPr>
          <w:sz w:val="22"/>
          <w:szCs w:val="22"/>
        </w:rPr>
        <w:t>строений и сооружений</w:t>
      </w:r>
    </w:p>
    <w:p w:rsidR="00710BCF" w:rsidRPr="002E10DC" w:rsidRDefault="00710BCF" w:rsidP="00BE407F">
      <w:pPr>
        <w:pStyle w:val="62"/>
        <w:shd w:val="clear" w:color="auto" w:fill="auto"/>
        <w:spacing w:after="330" w:line="240" w:lineRule="auto"/>
        <w:ind w:firstLine="760"/>
        <w:jc w:val="center"/>
        <w:rPr>
          <w:sz w:val="22"/>
          <w:szCs w:val="22"/>
        </w:rPr>
      </w:pPr>
      <w:r w:rsidRPr="002E10DC">
        <w:rPr>
          <w:sz w:val="22"/>
          <w:szCs w:val="22"/>
        </w:rPr>
        <w:t>Статья 26. Требования к внешнему виду жилых домов и нежилых зданий и сооружений</w:t>
      </w:r>
    </w:p>
    <w:p w:rsidR="00710BCF" w:rsidRPr="002E10DC" w:rsidRDefault="00710BCF" w:rsidP="00BE407F">
      <w:pPr>
        <w:pStyle w:val="24"/>
        <w:numPr>
          <w:ilvl w:val="0"/>
          <w:numId w:val="60"/>
        </w:numPr>
        <w:shd w:val="clear" w:color="auto" w:fill="auto"/>
        <w:tabs>
          <w:tab w:val="left" w:pos="1038"/>
        </w:tabs>
        <w:spacing w:before="0" w:after="0" w:line="240" w:lineRule="auto"/>
        <w:rPr>
          <w:sz w:val="22"/>
          <w:szCs w:val="22"/>
        </w:rPr>
      </w:pPr>
      <w:proofErr w:type="gramStart"/>
      <w:r w:rsidRPr="002E10DC">
        <w:rPr>
          <w:sz w:val="22"/>
          <w:szCs w:val="22"/>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2E10DC">
        <w:rPr>
          <w:sz w:val="22"/>
          <w:szCs w:val="22"/>
        </w:rPr>
        <w:t>сандрик</w:t>
      </w:r>
      <w:proofErr w:type="spellEnd"/>
      <w:r w:rsidRPr="002E10DC">
        <w:rPr>
          <w:sz w:val="22"/>
          <w:szCs w:val="22"/>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2E10DC">
        <w:rPr>
          <w:sz w:val="22"/>
          <w:szCs w:val="22"/>
        </w:rPr>
        <w:t>, устанавливаются в соответствии с паспортом фасада.</w:t>
      </w:r>
    </w:p>
    <w:p w:rsidR="00710BCF" w:rsidRPr="002E10DC" w:rsidRDefault="00710BCF" w:rsidP="00BE407F">
      <w:pPr>
        <w:pStyle w:val="24"/>
        <w:numPr>
          <w:ilvl w:val="0"/>
          <w:numId w:val="60"/>
        </w:numPr>
        <w:shd w:val="clear" w:color="auto" w:fill="auto"/>
        <w:tabs>
          <w:tab w:val="left" w:pos="1193"/>
        </w:tabs>
        <w:spacing w:before="0" w:after="0" w:line="240" w:lineRule="auto"/>
        <w:rPr>
          <w:sz w:val="22"/>
          <w:szCs w:val="22"/>
        </w:rPr>
      </w:pPr>
      <w:r w:rsidRPr="002E10DC">
        <w:rPr>
          <w:sz w:val="22"/>
          <w:szCs w:val="22"/>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710BCF" w:rsidRPr="002E10DC" w:rsidRDefault="00710BCF" w:rsidP="00BE407F">
      <w:pPr>
        <w:pStyle w:val="24"/>
        <w:numPr>
          <w:ilvl w:val="0"/>
          <w:numId w:val="60"/>
        </w:numPr>
        <w:shd w:val="clear" w:color="auto" w:fill="auto"/>
        <w:tabs>
          <w:tab w:val="left" w:pos="1193"/>
        </w:tabs>
        <w:spacing w:before="0" w:after="0" w:line="240" w:lineRule="auto"/>
        <w:rPr>
          <w:sz w:val="22"/>
          <w:szCs w:val="22"/>
        </w:rPr>
      </w:pPr>
      <w:r w:rsidRPr="002E10DC">
        <w:rPr>
          <w:sz w:val="22"/>
          <w:szCs w:val="22"/>
        </w:rPr>
        <w:t>Изменение цветового решения архитектурных деталей и конструктивных элементов фасадов осуществляется:</w:t>
      </w:r>
    </w:p>
    <w:p w:rsidR="00710BCF" w:rsidRPr="002E10DC" w:rsidRDefault="00710BCF" w:rsidP="00BE407F">
      <w:pPr>
        <w:pStyle w:val="24"/>
        <w:numPr>
          <w:ilvl w:val="0"/>
          <w:numId w:val="61"/>
        </w:numPr>
        <w:shd w:val="clear" w:color="auto" w:fill="auto"/>
        <w:tabs>
          <w:tab w:val="left" w:pos="1097"/>
        </w:tabs>
        <w:spacing w:before="0" w:after="0" w:line="240" w:lineRule="auto"/>
        <w:rPr>
          <w:sz w:val="22"/>
          <w:szCs w:val="22"/>
        </w:rPr>
      </w:pPr>
      <w:r w:rsidRPr="002E10DC">
        <w:rPr>
          <w:sz w:val="22"/>
          <w:szCs w:val="22"/>
        </w:rPr>
        <w:t>на основе сочетаний основных, составных и дополнительных цветов;</w:t>
      </w:r>
    </w:p>
    <w:p w:rsidR="00710BCF" w:rsidRPr="002E10DC" w:rsidRDefault="00710BCF" w:rsidP="00BE407F">
      <w:pPr>
        <w:pStyle w:val="24"/>
        <w:numPr>
          <w:ilvl w:val="0"/>
          <w:numId w:val="61"/>
        </w:numPr>
        <w:shd w:val="clear" w:color="auto" w:fill="auto"/>
        <w:tabs>
          <w:tab w:val="left" w:pos="1062"/>
        </w:tabs>
        <w:spacing w:before="0" w:after="0" w:line="240" w:lineRule="auto"/>
        <w:rPr>
          <w:sz w:val="22"/>
          <w:szCs w:val="22"/>
        </w:rPr>
      </w:pPr>
      <w:r w:rsidRPr="002E10DC">
        <w:rPr>
          <w:sz w:val="22"/>
          <w:szCs w:val="22"/>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710BCF" w:rsidRPr="002E10DC" w:rsidRDefault="00710BCF" w:rsidP="00BE407F">
      <w:pPr>
        <w:pStyle w:val="24"/>
        <w:numPr>
          <w:ilvl w:val="0"/>
          <w:numId w:val="60"/>
        </w:numPr>
        <w:shd w:val="clear" w:color="auto" w:fill="auto"/>
        <w:tabs>
          <w:tab w:val="left" w:pos="1347"/>
        </w:tabs>
        <w:spacing w:before="0" w:after="0" w:line="240" w:lineRule="auto"/>
        <w:rPr>
          <w:sz w:val="22"/>
          <w:szCs w:val="22"/>
        </w:rPr>
      </w:pPr>
      <w:r w:rsidRPr="002E10DC">
        <w:rPr>
          <w:sz w:val="22"/>
          <w:szCs w:val="22"/>
        </w:rPr>
        <w:t xml:space="preserve">Запрещается фрагментарная окраска, облицовка </w:t>
      </w:r>
      <w:proofErr w:type="gramStart"/>
      <w:r w:rsidRPr="002E10DC">
        <w:rPr>
          <w:sz w:val="22"/>
          <w:szCs w:val="22"/>
        </w:rPr>
        <w:t>архитектурных</w:t>
      </w:r>
      <w:proofErr w:type="gramEnd"/>
    </w:p>
    <w:p w:rsidR="00710BCF" w:rsidRPr="002E10DC" w:rsidRDefault="00710BCF" w:rsidP="00BE407F">
      <w:pPr>
        <w:pStyle w:val="24"/>
        <w:shd w:val="clear" w:color="auto" w:fill="auto"/>
        <w:tabs>
          <w:tab w:val="left" w:pos="9103"/>
        </w:tabs>
        <w:spacing w:before="0" w:after="0" w:line="240" w:lineRule="auto"/>
        <w:ind w:left="300"/>
        <w:rPr>
          <w:sz w:val="22"/>
          <w:szCs w:val="22"/>
        </w:rPr>
      </w:pPr>
      <w:r w:rsidRPr="002E10DC">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2E10DC">
        <w:rPr>
          <w:sz w:val="22"/>
          <w:szCs w:val="22"/>
        </w:rPr>
        <w:tab/>
      </w:r>
    </w:p>
    <w:p w:rsidR="00710BCF" w:rsidRPr="002E10DC" w:rsidRDefault="00710BCF" w:rsidP="00BE407F">
      <w:pPr>
        <w:pStyle w:val="24"/>
        <w:numPr>
          <w:ilvl w:val="0"/>
          <w:numId w:val="60"/>
        </w:numPr>
        <w:shd w:val="clear" w:color="auto" w:fill="auto"/>
        <w:tabs>
          <w:tab w:val="left" w:pos="1485"/>
        </w:tabs>
        <w:spacing w:before="0" w:after="349" w:line="240" w:lineRule="auto"/>
        <w:rPr>
          <w:sz w:val="22"/>
          <w:szCs w:val="22"/>
        </w:rPr>
      </w:pPr>
      <w:r w:rsidRPr="002E10DC">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710BCF" w:rsidRPr="002E10DC" w:rsidRDefault="00710BCF" w:rsidP="00BE407F">
      <w:pPr>
        <w:pStyle w:val="62"/>
        <w:shd w:val="clear" w:color="auto" w:fill="auto"/>
        <w:spacing w:after="274" w:line="240" w:lineRule="auto"/>
        <w:ind w:left="300" w:firstLine="700"/>
        <w:jc w:val="center"/>
        <w:rPr>
          <w:sz w:val="22"/>
          <w:szCs w:val="22"/>
        </w:rPr>
      </w:pPr>
      <w:r w:rsidRPr="002E10DC">
        <w:rPr>
          <w:sz w:val="22"/>
          <w:szCs w:val="22"/>
        </w:rPr>
        <w:t>Статья 27. Входы, входные группы и их элементы</w:t>
      </w:r>
    </w:p>
    <w:p w:rsidR="00710BCF" w:rsidRPr="002E10DC" w:rsidRDefault="00710BCF" w:rsidP="00BE407F">
      <w:pPr>
        <w:pStyle w:val="24"/>
        <w:numPr>
          <w:ilvl w:val="0"/>
          <w:numId w:val="62"/>
        </w:numPr>
        <w:shd w:val="clear" w:color="auto" w:fill="auto"/>
        <w:tabs>
          <w:tab w:val="left" w:pos="1343"/>
        </w:tabs>
        <w:spacing w:before="0" w:after="0" w:line="240" w:lineRule="auto"/>
        <w:rPr>
          <w:sz w:val="22"/>
          <w:szCs w:val="22"/>
        </w:rPr>
      </w:pPr>
      <w:r w:rsidRPr="002E10DC">
        <w:rPr>
          <w:sz w:val="22"/>
          <w:szCs w:val="22"/>
        </w:rPr>
        <w:t>Изменение глубины откосов архитектурного проема допускается на толщину стены при устройстве ступеней в толщине стены.</w:t>
      </w:r>
    </w:p>
    <w:p w:rsidR="00710BCF" w:rsidRPr="002E10DC" w:rsidRDefault="00710BCF" w:rsidP="00BE407F">
      <w:pPr>
        <w:pStyle w:val="24"/>
        <w:numPr>
          <w:ilvl w:val="0"/>
          <w:numId w:val="62"/>
        </w:numPr>
        <w:shd w:val="clear" w:color="auto" w:fill="auto"/>
        <w:tabs>
          <w:tab w:val="left" w:pos="1343"/>
        </w:tabs>
        <w:spacing w:before="0" w:after="0" w:line="240" w:lineRule="auto"/>
        <w:rPr>
          <w:sz w:val="22"/>
          <w:szCs w:val="22"/>
        </w:rPr>
      </w:pPr>
      <w:r w:rsidRPr="002E10DC">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710BCF" w:rsidRPr="002E10DC" w:rsidRDefault="00710BCF" w:rsidP="00BE407F">
      <w:pPr>
        <w:pStyle w:val="24"/>
        <w:numPr>
          <w:ilvl w:val="0"/>
          <w:numId w:val="62"/>
        </w:numPr>
        <w:shd w:val="clear" w:color="auto" w:fill="auto"/>
        <w:tabs>
          <w:tab w:val="left" w:pos="1343"/>
        </w:tabs>
        <w:spacing w:before="0" w:after="0" w:line="240" w:lineRule="auto"/>
        <w:rPr>
          <w:sz w:val="22"/>
          <w:szCs w:val="22"/>
        </w:rPr>
      </w:pPr>
      <w:r w:rsidRPr="002E10DC">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710BCF" w:rsidRPr="002E10DC" w:rsidRDefault="00710BCF" w:rsidP="00BE407F">
      <w:pPr>
        <w:pStyle w:val="24"/>
        <w:numPr>
          <w:ilvl w:val="0"/>
          <w:numId w:val="62"/>
        </w:numPr>
        <w:shd w:val="clear" w:color="auto" w:fill="auto"/>
        <w:tabs>
          <w:tab w:val="left" w:pos="1338"/>
        </w:tabs>
        <w:spacing w:before="0" w:after="0" w:line="240" w:lineRule="auto"/>
        <w:rPr>
          <w:sz w:val="22"/>
          <w:szCs w:val="22"/>
        </w:rPr>
      </w:pPr>
      <w:r w:rsidRPr="002E10DC">
        <w:rPr>
          <w:sz w:val="22"/>
          <w:szCs w:val="22"/>
        </w:rPr>
        <w:t>Запрещается изменение внешнего вида парадных входов и парадных входных групп.</w:t>
      </w:r>
    </w:p>
    <w:p w:rsidR="00710BCF" w:rsidRPr="002E10DC" w:rsidRDefault="00710BCF" w:rsidP="00BE407F">
      <w:pPr>
        <w:pStyle w:val="24"/>
        <w:numPr>
          <w:ilvl w:val="0"/>
          <w:numId w:val="62"/>
        </w:numPr>
        <w:shd w:val="clear" w:color="auto" w:fill="auto"/>
        <w:tabs>
          <w:tab w:val="left" w:pos="1348"/>
        </w:tabs>
        <w:spacing w:before="0" w:after="0" w:line="240" w:lineRule="auto"/>
        <w:rPr>
          <w:sz w:val="22"/>
          <w:szCs w:val="22"/>
        </w:rPr>
      </w:pPr>
      <w:r w:rsidRPr="002E10DC">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710BCF" w:rsidRPr="002E10DC" w:rsidRDefault="00710BCF" w:rsidP="00BE407F">
      <w:pPr>
        <w:pStyle w:val="24"/>
        <w:numPr>
          <w:ilvl w:val="0"/>
          <w:numId w:val="62"/>
        </w:numPr>
        <w:shd w:val="clear" w:color="auto" w:fill="auto"/>
        <w:tabs>
          <w:tab w:val="left" w:pos="1343"/>
        </w:tabs>
        <w:spacing w:before="0" w:after="0" w:line="240" w:lineRule="auto"/>
        <w:rPr>
          <w:sz w:val="22"/>
          <w:szCs w:val="22"/>
        </w:rPr>
      </w:pPr>
      <w:r w:rsidRPr="002E10DC">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710BCF" w:rsidRPr="002E10DC" w:rsidRDefault="00710BCF" w:rsidP="00BE407F">
      <w:pPr>
        <w:pStyle w:val="24"/>
        <w:numPr>
          <w:ilvl w:val="0"/>
          <w:numId w:val="62"/>
        </w:numPr>
        <w:shd w:val="clear" w:color="auto" w:fill="auto"/>
        <w:tabs>
          <w:tab w:val="left" w:pos="1343"/>
        </w:tabs>
        <w:spacing w:before="0" w:after="0" w:line="240" w:lineRule="auto"/>
        <w:rPr>
          <w:sz w:val="22"/>
          <w:szCs w:val="22"/>
        </w:rPr>
      </w:pPr>
      <w:r w:rsidRPr="002E10DC">
        <w:rPr>
          <w:sz w:val="22"/>
          <w:szCs w:val="22"/>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2E10DC">
        <w:rPr>
          <w:sz w:val="22"/>
          <w:szCs w:val="22"/>
        </w:rPr>
        <w:t>металлодекора</w:t>
      </w:r>
      <w:proofErr w:type="spellEnd"/>
      <w:r w:rsidRPr="002E10DC">
        <w:rPr>
          <w:sz w:val="22"/>
          <w:szCs w:val="22"/>
        </w:rPr>
        <w:t xml:space="preserve"> и оборудования. Устройство глухих ограждений запрещается, если это не обосновано </w:t>
      </w:r>
      <w:proofErr w:type="spellStart"/>
      <w:r w:rsidRPr="002E10DC">
        <w:rPr>
          <w:sz w:val="22"/>
          <w:szCs w:val="22"/>
        </w:rPr>
        <w:t>архитектурно</w:t>
      </w:r>
      <w:r w:rsidRPr="002E10DC">
        <w:rPr>
          <w:sz w:val="22"/>
          <w:szCs w:val="22"/>
        </w:rPr>
        <w:softHyphen/>
      </w:r>
      <w:r w:rsidRPr="002E10DC">
        <w:rPr>
          <w:sz w:val="22"/>
          <w:szCs w:val="22"/>
        </w:rPr>
        <w:lastRenderedPageBreak/>
        <w:t>градостроительным</w:t>
      </w:r>
      <w:proofErr w:type="spellEnd"/>
      <w:r w:rsidRPr="002E10DC">
        <w:rPr>
          <w:sz w:val="22"/>
          <w:szCs w:val="22"/>
        </w:rPr>
        <w:t xml:space="preserve"> обликом здания, сооружения.</w:t>
      </w:r>
    </w:p>
    <w:p w:rsidR="00710BCF" w:rsidRPr="002E10DC" w:rsidRDefault="00710BCF" w:rsidP="00BE407F">
      <w:pPr>
        <w:pStyle w:val="24"/>
        <w:numPr>
          <w:ilvl w:val="0"/>
          <w:numId w:val="62"/>
        </w:numPr>
        <w:shd w:val="clear" w:color="auto" w:fill="auto"/>
        <w:tabs>
          <w:tab w:val="left" w:pos="1337"/>
        </w:tabs>
        <w:spacing w:before="0" w:after="0" w:line="240" w:lineRule="auto"/>
        <w:rPr>
          <w:sz w:val="22"/>
          <w:szCs w:val="22"/>
        </w:rPr>
      </w:pPr>
      <w:r w:rsidRPr="002E10DC">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2E10DC">
        <w:rPr>
          <w:sz w:val="22"/>
          <w:szCs w:val="22"/>
        </w:rPr>
        <w:tab/>
      </w:r>
    </w:p>
    <w:p w:rsidR="00710BCF" w:rsidRPr="002E10DC" w:rsidRDefault="00710BCF" w:rsidP="00BE407F">
      <w:pPr>
        <w:pStyle w:val="24"/>
        <w:numPr>
          <w:ilvl w:val="0"/>
          <w:numId w:val="62"/>
        </w:numPr>
        <w:shd w:val="clear" w:color="auto" w:fill="auto"/>
        <w:tabs>
          <w:tab w:val="left" w:pos="1343"/>
        </w:tabs>
        <w:spacing w:before="0" w:after="0" w:line="240" w:lineRule="auto"/>
        <w:rPr>
          <w:sz w:val="22"/>
          <w:szCs w:val="22"/>
        </w:rPr>
      </w:pPr>
      <w:r w:rsidRPr="002E10DC">
        <w:rPr>
          <w:sz w:val="22"/>
          <w:szCs w:val="22"/>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710BCF" w:rsidRPr="002E10DC" w:rsidRDefault="00710BCF" w:rsidP="00BE407F">
      <w:pPr>
        <w:pStyle w:val="24"/>
        <w:numPr>
          <w:ilvl w:val="0"/>
          <w:numId w:val="62"/>
        </w:numPr>
        <w:shd w:val="clear" w:color="auto" w:fill="auto"/>
        <w:tabs>
          <w:tab w:val="left" w:pos="1167"/>
        </w:tabs>
        <w:spacing w:before="0" w:after="301" w:line="240" w:lineRule="auto"/>
        <w:rPr>
          <w:sz w:val="22"/>
          <w:szCs w:val="22"/>
        </w:rPr>
      </w:pPr>
      <w:r w:rsidRPr="002E10DC">
        <w:rPr>
          <w:sz w:val="22"/>
          <w:szCs w:val="22"/>
        </w:rPr>
        <w:t>При устройстве освещения входов учитывается имеющаяся система архитектурно-художественной подсветки фасада.</w:t>
      </w:r>
    </w:p>
    <w:p w:rsidR="00710BCF" w:rsidRPr="002E10DC" w:rsidRDefault="00710BCF" w:rsidP="00BE407F">
      <w:pPr>
        <w:pStyle w:val="62"/>
        <w:shd w:val="clear" w:color="auto" w:fill="auto"/>
        <w:spacing w:after="276" w:line="240" w:lineRule="auto"/>
        <w:ind w:firstLine="820"/>
        <w:jc w:val="center"/>
        <w:rPr>
          <w:sz w:val="22"/>
          <w:szCs w:val="22"/>
        </w:rPr>
      </w:pPr>
      <w:r w:rsidRPr="002E10DC">
        <w:rPr>
          <w:sz w:val="22"/>
          <w:szCs w:val="22"/>
        </w:rPr>
        <w:t>Статья 28. Требования к внешнему виду и размещению инженерного и технического оборудования фасадов зданий, сооружений</w:t>
      </w:r>
    </w:p>
    <w:p w:rsidR="00710BCF" w:rsidRPr="002E10DC" w:rsidRDefault="00710BCF" w:rsidP="00BE407F">
      <w:pPr>
        <w:pStyle w:val="24"/>
        <w:numPr>
          <w:ilvl w:val="0"/>
          <w:numId w:val="63"/>
        </w:numPr>
        <w:shd w:val="clear" w:color="auto" w:fill="auto"/>
        <w:tabs>
          <w:tab w:val="left" w:pos="1068"/>
        </w:tabs>
        <w:spacing w:before="0" w:after="0" w:line="240" w:lineRule="auto"/>
        <w:rPr>
          <w:sz w:val="22"/>
          <w:szCs w:val="22"/>
        </w:rPr>
      </w:pPr>
      <w:r w:rsidRPr="002E10DC">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710BCF" w:rsidRPr="002E10DC" w:rsidRDefault="00710BCF" w:rsidP="00BE407F">
      <w:pPr>
        <w:pStyle w:val="24"/>
        <w:numPr>
          <w:ilvl w:val="0"/>
          <w:numId w:val="63"/>
        </w:numPr>
        <w:shd w:val="clear" w:color="auto" w:fill="auto"/>
        <w:tabs>
          <w:tab w:val="left" w:pos="1068"/>
        </w:tabs>
        <w:spacing w:before="0" w:after="0" w:line="240" w:lineRule="auto"/>
        <w:rPr>
          <w:sz w:val="22"/>
          <w:szCs w:val="22"/>
        </w:rPr>
      </w:pPr>
      <w:r w:rsidRPr="002E10DC">
        <w:rPr>
          <w:sz w:val="22"/>
          <w:szCs w:val="22"/>
        </w:rPr>
        <w:t>Цветовое решение водосточных и вентиляционных труб должно соответствовать основному колеру фасада или кровли.</w:t>
      </w:r>
    </w:p>
    <w:p w:rsidR="00710BCF" w:rsidRPr="002E10DC" w:rsidRDefault="00710BCF" w:rsidP="00BE407F">
      <w:pPr>
        <w:pStyle w:val="24"/>
        <w:numPr>
          <w:ilvl w:val="0"/>
          <w:numId w:val="63"/>
        </w:numPr>
        <w:shd w:val="clear" w:color="auto" w:fill="auto"/>
        <w:tabs>
          <w:tab w:val="left" w:pos="1068"/>
        </w:tabs>
        <w:spacing w:before="0" w:after="0" w:line="240" w:lineRule="auto"/>
        <w:rPr>
          <w:sz w:val="22"/>
          <w:szCs w:val="22"/>
        </w:rPr>
      </w:pPr>
      <w:r w:rsidRPr="002E10DC">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710BCF" w:rsidRPr="002E10DC" w:rsidRDefault="00710BCF" w:rsidP="00BE407F">
      <w:pPr>
        <w:pStyle w:val="24"/>
        <w:numPr>
          <w:ilvl w:val="0"/>
          <w:numId w:val="63"/>
        </w:numPr>
        <w:shd w:val="clear" w:color="auto" w:fill="auto"/>
        <w:tabs>
          <w:tab w:val="left" w:pos="1068"/>
        </w:tabs>
        <w:spacing w:before="0" w:after="0" w:line="240" w:lineRule="auto"/>
        <w:rPr>
          <w:sz w:val="22"/>
          <w:szCs w:val="22"/>
        </w:rPr>
      </w:pPr>
      <w:r w:rsidRPr="002E10DC">
        <w:rPr>
          <w:sz w:val="22"/>
          <w:szCs w:val="22"/>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710BCF" w:rsidRPr="002E10DC" w:rsidRDefault="00710BCF" w:rsidP="00BE407F">
      <w:pPr>
        <w:pStyle w:val="24"/>
        <w:numPr>
          <w:ilvl w:val="0"/>
          <w:numId w:val="63"/>
        </w:numPr>
        <w:shd w:val="clear" w:color="auto" w:fill="auto"/>
        <w:tabs>
          <w:tab w:val="left" w:pos="1068"/>
        </w:tabs>
        <w:spacing w:before="0" w:after="0" w:line="240" w:lineRule="auto"/>
        <w:rPr>
          <w:sz w:val="22"/>
          <w:szCs w:val="22"/>
        </w:rPr>
      </w:pPr>
      <w:r w:rsidRPr="002E10DC">
        <w:rPr>
          <w:sz w:val="22"/>
          <w:szCs w:val="22"/>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2E10DC">
        <w:rPr>
          <w:sz w:val="22"/>
          <w:szCs w:val="22"/>
        </w:rPr>
        <w:t>пристенных</w:t>
      </w:r>
      <w:proofErr w:type="spellEnd"/>
      <w:r w:rsidRPr="002E10DC">
        <w:rPr>
          <w:sz w:val="22"/>
          <w:szCs w:val="22"/>
        </w:rPr>
        <w:t xml:space="preserve"> электрощитов, громкоговорителей.</w:t>
      </w:r>
    </w:p>
    <w:p w:rsidR="00710BCF" w:rsidRPr="002E10DC" w:rsidRDefault="00710BCF" w:rsidP="00BE407F">
      <w:pPr>
        <w:pStyle w:val="24"/>
        <w:numPr>
          <w:ilvl w:val="0"/>
          <w:numId w:val="63"/>
        </w:numPr>
        <w:shd w:val="clear" w:color="auto" w:fill="auto"/>
        <w:tabs>
          <w:tab w:val="left" w:pos="1238"/>
        </w:tabs>
        <w:spacing w:before="0" w:after="0" w:line="240" w:lineRule="auto"/>
        <w:rPr>
          <w:sz w:val="22"/>
          <w:szCs w:val="22"/>
        </w:rPr>
      </w:pPr>
      <w:r w:rsidRPr="002E10DC">
        <w:rPr>
          <w:sz w:val="22"/>
          <w:szCs w:val="22"/>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710BCF" w:rsidRPr="002E10DC" w:rsidRDefault="00710BCF" w:rsidP="00BE407F">
      <w:pPr>
        <w:pStyle w:val="24"/>
        <w:numPr>
          <w:ilvl w:val="0"/>
          <w:numId w:val="63"/>
        </w:numPr>
        <w:shd w:val="clear" w:color="auto" w:fill="auto"/>
        <w:tabs>
          <w:tab w:val="left" w:pos="1068"/>
        </w:tabs>
        <w:spacing w:before="0" w:after="0" w:line="240" w:lineRule="auto"/>
        <w:rPr>
          <w:sz w:val="22"/>
          <w:szCs w:val="22"/>
        </w:rPr>
      </w:pPr>
      <w:r w:rsidRPr="002E10DC">
        <w:rPr>
          <w:sz w:val="22"/>
          <w:szCs w:val="22"/>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sidRPr="002E10DC">
        <w:rPr>
          <w:sz w:val="22"/>
          <w:szCs w:val="22"/>
        </w:rPr>
        <w:t>в</w:t>
      </w:r>
      <w:proofErr w:type="gramEnd"/>
      <w:r w:rsidRPr="002E10DC">
        <w:rPr>
          <w:sz w:val="22"/>
          <w:szCs w:val="22"/>
        </w:rPr>
        <w:t xml:space="preserve"> скрытых для визуального восприятия</w:t>
      </w:r>
    </w:p>
    <w:p w:rsidR="00710BCF" w:rsidRPr="002E10DC" w:rsidRDefault="00710BCF" w:rsidP="00BE407F">
      <w:pPr>
        <w:pStyle w:val="72"/>
        <w:shd w:val="clear" w:color="auto" w:fill="auto"/>
        <w:spacing w:after="0" w:line="240" w:lineRule="auto"/>
        <w:ind w:left="9020"/>
        <w:rPr>
          <w:sz w:val="22"/>
          <w:szCs w:val="22"/>
        </w:rPr>
      </w:pPr>
      <w:r w:rsidRPr="002E10DC">
        <w:rPr>
          <w:sz w:val="22"/>
          <w:szCs w:val="22"/>
        </w:rPr>
        <w:t>V</w:t>
      </w:r>
    </w:p>
    <w:p w:rsidR="00710BCF" w:rsidRPr="002E10DC" w:rsidRDefault="00710BCF" w:rsidP="00BE407F">
      <w:pPr>
        <w:pStyle w:val="24"/>
        <w:shd w:val="clear" w:color="auto" w:fill="auto"/>
        <w:spacing w:before="0" w:after="0" w:line="240" w:lineRule="auto"/>
        <w:jc w:val="left"/>
        <w:rPr>
          <w:sz w:val="22"/>
          <w:szCs w:val="22"/>
        </w:rPr>
      </w:pPr>
      <w:proofErr w:type="gramStart"/>
      <w:r w:rsidRPr="002E10DC">
        <w:rPr>
          <w:sz w:val="22"/>
          <w:szCs w:val="22"/>
        </w:rPr>
        <w:t>местах</w:t>
      </w:r>
      <w:proofErr w:type="gramEnd"/>
      <w:r w:rsidRPr="002E10DC">
        <w:rPr>
          <w:sz w:val="22"/>
          <w:szCs w:val="22"/>
        </w:rPr>
        <w:t>.</w:t>
      </w:r>
    </w:p>
    <w:p w:rsidR="00710BCF" w:rsidRPr="002E10DC" w:rsidRDefault="00710BCF" w:rsidP="00BE407F">
      <w:pPr>
        <w:pStyle w:val="24"/>
        <w:numPr>
          <w:ilvl w:val="0"/>
          <w:numId w:val="63"/>
        </w:numPr>
        <w:shd w:val="clear" w:color="auto" w:fill="auto"/>
        <w:tabs>
          <w:tab w:val="left" w:pos="1068"/>
        </w:tabs>
        <w:spacing w:before="0" w:after="0" w:line="240" w:lineRule="auto"/>
        <w:rPr>
          <w:sz w:val="22"/>
          <w:szCs w:val="22"/>
        </w:rPr>
      </w:pPr>
      <w:r w:rsidRPr="002E10DC">
        <w:rPr>
          <w:sz w:val="22"/>
          <w:szCs w:val="22"/>
        </w:rPr>
        <w:t>Наружное размещение защитных решеток на проемах фасадов запрещено, за исключением нежилых помещений подвального этажа.</w:t>
      </w:r>
    </w:p>
    <w:p w:rsidR="00710BCF" w:rsidRPr="002E10DC" w:rsidRDefault="00710BCF" w:rsidP="00BE407F">
      <w:pPr>
        <w:pStyle w:val="24"/>
        <w:numPr>
          <w:ilvl w:val="0"/>
          <w:numId w:val="63"/>
        </w:numPr>
        <w:shd w:val="clear" w:color="auto" w:fill="auto"/>
        <w:tabs>
          <w:tab w:val="left" w:pos="1068"/>
        </w:tabs>
        <w:spacing w:before="0" w:after="0" w:line="240" w:lineRule="auto"/>
        <w:rPr>
          <w:sz w:val="22"/>
          <w:szCs w:val="22"/>
        </w:rPr>
      </w:pPr>
      <w:r w:rsidRPr="002E10DC">
        <w:rPr>
          <w:sz w:val="22"/>
          <w:szCs w:val="22"/>
        </w:rPr>
        <w:t>Наружные защитные устройства на входах размещаются в границах дверного проема за плоскостью фасада.</w:t>
      </w:r>
    </w:p>
    <w:p w:rsidR="00710BCF" w:rsidRPr="002E10DC" w:rsidRDefault="00710BCF" w:rsidP="00BE407F">
      <w:pPr>
        <w:pStyle w:val="24"/>
        <w:numPr>
          <w:ilvl w:val="0"/>
          <w:numId w:val="63"/>
        </w:numPr>
        <w:shd w:val="clear" w:color="auto" w:fill="auto"/>
        <w:tabs>
          <w:tab w:val="left" w:pos="1238"/>
        </w:tabs>
        <w:spacing w:before="0" w:after="0" w:line="240" w:lineRule="auto"/>
        <w:rPr>
          <w:sz w:val="22"/>
          <w:szCs w:val="22"/>
        </w:rPr>
      </w:pPr>
      <w:r w:rsidRPr="002E10DC">
        <w:rPr>
          <w:sz w:val="22"/>
          <w:szCs w:val="22"/>
        </w:rPr>
        <w:t>При размещении защитных устройств запрещается изменение архитектурных деталей, элементов декора фасада.</w:t>
      </w:r>
    </w:p>
    <w:p w:rsidR="00710BCF" w:rsidRPr="002E10DC" w:rsidRDefault="00710BCF" w:rsidP="00BE407F">
      <w:pPr>
        <w:pStyle w:val="24"/>
        <w:numPr>
          <w:ilvl w:val="0"/>
          <w:numId w:val="63"/>
        </w:numPr>
        <w:shd w:val="clear" w:color="auto" w:fill="auto"/>
        <w:tabs>
          <w:tab w:val="left" w:pos="1608"/>
        </w:tabs>
        <w:spacing w:before="0" w:after="0" w:line="240" w:lineRule="auto"/>
        <w:rPr>
          <w:sz w:val="22"/>
          <w:szCs w:val="22"/>
        </w:rPr>
      </w:pPr>
      <w:r w:rsidRPr="002E10DC">
        <w:rPr>
          <w:sz w:val="22"/>
          <w:szCs w:val="22"/>
        </w:rPr>
        <w:t>Запрещается размещение инженерного и технического оборудования на вентиляционных дымоходах.</w:t>
      </w:r>
    </w:p>
    <w:p w:rsidR="00710BCF" w:rsidRPr="002E10DC" w:rsidRDefault="00710BCF" w:rsidP="00BE407F">
      <w:pPr>
        <w:pStyle w:val="24"/>
        <w:numPr>
          <w:ilvl w:val="0"/>
          <w:numId w:val="63"/>
        </w:numPr>
        <w:shd w:val="clear" w:color="auto" w:fill="auto"/>
        <w:tabs>
          <w:tab w:val="left" w:pos="1432"/>
        </w:tabs>
        <w:spacing w:before="0" w:after="0" w:line="240" w:lineRule="auto"/>
        <w:rPr>
          <w:sz w:val="22"/>
          <w:szCs w:val="22"/>
        </w:rPr>
      </w:pPr>
      <w:r w:rsidRPr="002E10DC">
        <w:rPr>
          <w:sz w:val="22"/>
          <w:szCs w:val="22"/>
        </w:rPr>
        <w:t>Размещение наружных блоков систем кондиционирования и вентиляции разрешается с привязкой по вертикальной оси простенка.</w:t>
      </w:r>
    </w:p>
    <w:p w:rsidR="00710BCF" w:rsidRPr="002E10DC" w:rsidRDefault="00710BCF" w:rsidP="00BE407F">
      <w:pPr>
        <w:pStyle w:val="24"/>
        <w:numPr>
          <w:ilvl w:val="0"/>
          <w:numId w:val="63"/>
        </w:numPr>
        <w:shd w:val="clear" w:color="auto" w:fill="auto"/>
        <w:tabs>
          <w:tab w:val="left" w:pos="1421"/>
        </w:tabs>
        <w:spacing w:before="0" w:after="0" w:line="240" w:lineRule="auto"/>
        <w:rPr>
          <w:sz w:val="22"/>
          <w:szCs w:val="22"/>
        </w:rPr>
      </w:pPr>
      <w:r w:rsidRPr="002E10DC">
        <w:rPr>
          <w:sz w:val="22"/>
          <w:szCs w:val="22"/>
        </w:rPr>
        <w:t>Размещение декоративных экранов разрешается на фасадах в границах ниш, выступов.</w:t>
      </w:r>
    </w:p>
    <w:p w:rsidR="00710BCF" w:rsidRPr="002E10DC" w:rsidRDefault="00710BCF" w:rsidP="00BE407F">
      <w:pPr>
        <w:pStyle w:val="24"/>
        <w:numPr>
          <w:ilvl w:val="0"/>
          <w:numId w:val="63"/>
        </w:numPr>
        <w:shd w:val="clear" w:color="auto" w:fill="auto"/>
        <w:tabs>
          <w:tab w:val="left" w:pos="1432"/>
        </w:tabs>
        <w:spacing w:before="0" w:after="0" w:line="240" w:lineRule="auto"/>
        <w:rPr>
          <w:sz w:val="22"/>
          <w:szCs w:val="22"/>
        </w:rPr>
      </w:pPr>
      <w:r w:rsidRPr="002E10DC">
        <w:rPr>
          <w:sz w:val="22"/>
          <w:szCs w:val="22"/>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2E10DC">
        <w:rPr>
          <w:sz w:val="22"/>
          <w:szCs w:val="22"/>
        </w:rPr>
        <w:t>водосточцых</w:t>
      </w:r>
      <w:proofErr w:type="spellEnd"/>
      <w:r w:rsidRPr="002E10DC">
        <w:rPr>
          <w:sz w:val="22"/>
          <w:szCs w:val="22"/>
        </w:rPr>
        <w:t xml:space="preserve"> трубах, строениях, сооружениях и заборах, строительных ограждениях и иных объектах благоустройства. </w:t>
      </w:r>
      <w:proofErr w:type="gramStart"/>
      <w:r w:rsidRPr="002E10DC">
        <w:rPr>
          <w:sz w:val="22"/>
          <w:szCs w:val="22"/>
        </w:rPr>
        <w:t xml:space="preserve">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w:t>
      </w:r>
      <w:r w:rsidRPr="002E10DC">
        <w:rPr>
          <w:sz w:val="22"/>
          <w:szCs w:val="22"/>
        </w:rPr>
        <w:lastRenderedPageBreak/>
        <w:t>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2E10DC">
        <w:rPr>
          <w:sz w:val="22"/>
          <w:szCs w:val="22"/>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2E10DC">
        <w:rPr>
          <w:sz w:val="22"/>
          <w:szCs w:val="22"/>
        </w:rPr>
        <w:tab/>
      </w:r>
    </w:p>
    <w:p w:rsidR="00710BCF" w:rsidRPr="002E10DC" w:rsidRDefault="00710BCF" w:rsidP="00BE407F">
      <w:pPr>
        <w:pStyle w:val="24"/>
        <w:shd w:val="clear" w:color="auto" w:fill="auto"/>
        <w:tabs>
          <w:tab w:val="left" w:pos="2173"/>
          <w:tab w:val="left" w:pos="8893"/>
        </w:tabs>
        <w:spacing w:before="0" w:after="0" w:line="240" w:lineRule="auto"/>
        <w:ind w:left="260" w:firstLine="680"/>
        <w:rPr>
          <w:sz w:val="22"/>
          <w:szCs w:val="22"/>
        </w:rPr>
      </w:pPr>
      <w:r w:rsidRPr="002E10DC">
        <w:rPr>
          <w:sz w:val="22"/>
          <w:szCs w:val="22"/>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710BCF" w:rsidRPr="002E10DC" w:rsidRDefault="00710BCF" w:rsidP="00BE407F">
      <w:pPr>
        <w:pStyle w:val="24"/>
        <w:shd w:val="clear" w:color="auto" w:fill="auto"/>
        <w:tabs>
          <w:tab w:val="left" w:pos="2173"/>
          <w:tab w:val="left" w:pos="8893"/>
        </w:tabs>
        <w:spacing w:before="0" w:after="0" w:line="240" w:lineRule="auto"/>
        <w:ind w:left="260" w:firstLine="680"/>
        <w:rPr>
          <w:sz w:val="22"/>
          <w:szCs w:val="22"/>
        </w:rPr>
      </w:pPr>
      <w:r w:rsidRPr="002E10DC">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710BCF" w:rsidRPr="002E10DC" w:rsidRDefault="00710BCF" w:rsidP="00BE407F">
      <w:pPr>
        <w:pStyle w:val="24"/>
        <w:numPr>
          <w:ilvl w:val="0"/>
          <w:numId w:val="63"/>
        </w:numPr>
        <w:shd w:val="clear" w:color="auto" w:fill="auto"/>
        <w:tabs>
          <w:tab w:val="left" w:pos="1427"/>
        </w:tabs>
        <w:spacing w:before="0" w:after="0" w:line="240" w:lineRule="auto"/>
        <w:rPr>
          <w:sz w:val="22"/>
          <w:szCs w:val="22"/>
        </w:rPr>
      </w:pPr>
      <w:r w:rsidRPr="002E10DC">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710BCF" w:rsidRPr="002E10DC" w:rsidRDefault="00710BCF" w:rsidP="00BE407F">
      <w:pPr>
        <w:pStyle w:val="24"/>
        <w:shd w:val="clear" w:color="auto" w:fill="auto"/>
        <w:spacing w:before="0" w:after="0" w:line="240" w:lineRule="auto"/>
        <w:ind w:firstLine="780"/>
        <w:rPr>
          <w:sz w:val="22"/>
          <w:szCs w:val="22"/>
        </w:rPr>
      </w:pPr>
      <w:r w:rsidRPr="002E10DC">
        <w:rPr>
          <w:sz w:val="22"/>
          <w:szCs w:val="22"/>
        </w:rPr>
        <w:t>Запрещается перекрывание оконных конструкций щитами или любыми видами изображений.</w:t>
      </w:r>
    </w:p>
    <w:p w:rsidR="00710BCF" w:rsidRPr="002E10DC" w:rsidRDefault="00710BCF" w:rsidP="00BE407F">
      <w:pPr>
        <w:pStyle w:val="24"/>
        <w:numPr>
          <w:ilvl w:val="0"/>
          <w:numId w:val="63"/>
        </w:numPr>
        <w:shd w:val="clear" w:color="auto" w:fill="auto"/>
        <w:tabs>
          <w:tab w:val="left" w:pos="1364"/>
        </w:tabs>
        <w:spacing w:before="0" w:after="0" w:line="240" w:lineRule="auto"/>
        <w:rPr>
          <w:sz w:val="22"/>
          <w:szCs w:val="22"/>
        </w:rPr>
      </w:pPr>
      <w:r w:rsidRPr="002E10DC">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710BCF" w:rsidRPr="002E10DC" w:rsidRDefault="00710BCF" w:rsidP="00BE407F">
      <w:pPr>
        <w:pStyle w:val="24"/>
        <w:numPr>
          <w:ilvl w:val="0"/>
          <w:numId w:val="63"/>
        </w:numPr>
        <w:shd w:val="clear" w:color="auto" w:fill="auto"/>
        <w:tabs>
          <w:tab w:val="left" w:pos="1364"/>
        </w:tabs>
        <w:spacing w:before="0" w:after="0" w:line="240" w:lineRule="auto"/>
        <w:rPr>
          <w:sz w:val="22"/>
          <w:szCs w:val="22"/>
        </w:rPr>
      </w:pPr>
      <w:r w:rsidRPr="002E10DC">
        <w:rPr>
          <w:sz w:val="22"/>
          <w:szCs w:val="22"/>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710BCF" w:rsidRPr="002E10DC" w:rsidRDefault="00710BCF" w:rsidP="00BE407F">
      <w:pPr>
        <w:pStyle w:val="24"/>
        <w:shd w:val="clear" w:color="auto" w:fill="auto"/>
        <w:spacing w:before="0" w:after="0" w:line="240" w:lineRule="auto"/>
        <w:ind w:firstLine="780"/>
        <w:rPr>
          <w:sz w:val="22"/>
          <w:szCs w:val="22"/>
        </w:rPr>
      </w:pPr>
      <w:r w:rsidRPr="002E10DC">
        <w:rPr>
          <w:sz w:val="22"/>
          <w:szCs w:val="22"/>
        </w:rPr>
        <w:t>Крыши с наружным водоотводом необходимо периодически очищать от снега, не допуская его накопления более 10 см.</w:t>
      </w:r>
    </w:p>
    <w:p w:rsidR="00710BCF" w:rsidRPr="002E10DC" w:rsidRDefault="00710BCF" w:rsidP="00BE407F">
      <w:pPr>
        <w:pStyle w:val="24"/>
        <w:numPr>
          <w:ilvl w:val="0"/>
          <w:numId w:val="63"/>
        </w:numPr>
        <w:shd w:val="clear" w:color="auto" w:fill="auto"/>
        <w:tabs>
          <w:tab w:val="left" w:pos="1182"/>
        </w:tabs>
        <w:spacing w:before="0" w:after="0" w:line="240" w:lineRule="auto"/>
        <w:rPr>
          <w:sz w:val="22"/>
          <w:szCs w:val="22"/>
        </w:rPr>
      </w:pPr>
      <w:r w:rsidRPr="002E10DC">
        <w:rPr>
          <w:sz w:val="22"/>
          <w:szCs w:val="22"/>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710BCF" w:rsidRPr="002E10DC" w:rsidRDefault="00710BCF" w:rsidP="00BE407F">
      <w:pPr>
        <w:pStyle w:val="24"/>
        <w:shd w:val="clear" w:color="auto" w:fill="auto"/>
        <w:spacing w:before="0" w:after="0" w:line="240" w:lineRule="auto"/>
        <w:ind w:firstLine="780"/>
        <w:rPr>
          <w:sz w:val="22"/>
          <w:szCs w:val="22"/>
        </w:rPr>
      </w:pPr>
      <w:r w:rsidRPr="002E10DC">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rsidR="00710BCF" w:rsidRPr="002E10DC" w:rsidRDefault="00710BCF" w:rsidP="00BE407F">
      <w:pPr>
        <w:pStyle w:val="24"/>
        <w:shd w:val="clear" w:color="auto" w:fill="auto"/>
        <w:spacing w:before="0" w:line="240" w:lineRule="auto"/>
        <w:ind w:firstLine="780"/>
        <w:rPr>
          <w:sz w:val="22"/>
          <w:szCs w:val="22"/>
        </w:rPr>
      </w:pPr>
      <w:r w:rsidRPr="002E10DC">
        <w:rPr>
          <w:sz w:val="22"/>
          <w:szCs w:val="22"/>
        </w:rPr>
        <w:t>Запрещается сбрасывать снег, лед и мусор в воронки водосточных труб.</w:t>
      </w:r>
    </w:p>
    <w:p w:rsidR="00710BCF" w:rsidRPr="002E10DC" w:rsidRDefault="00710BCF" w:rsidP="00BE407F">
      <w:pPr>
        <w:pStyle w:val="34"/>
        <w:keepNext/>
        <w:keepLines/>
        <w:shd w:val="clear" w:color="auto" w:fill="auto"/>
        <w:spacing w:before="0" w:after="285" w:line="240" w:lineRule="auto"/>
        <w:rPr>
          <w:sz w:val="22"/>
          <w:szCs w:val="22"/>
        </w:rPr>
      </w:pPr>
      <w:bookmarkStart w:id="45" w:name="bookmark27"/>
      <w:r w:rsidRPr="002E10DC">
        <w:rPr>
          <w:sz w:val="22"/>
          <w:szCs w:val="22"/>
        </w:rPr>
        <w:t>Глава 6. Внешнее обустройство и оформление</w:t>
      </w:r>
      <w:r w:rsidRPr="002E10DC">
        <w:rPr>
          <w:sz w:val="22"/>
          <w:szCs w:val="22"/>
        </w:rPr>
        <w:br/>
        <w:t>строительных объектов и площадок</w:t>
      </w:r>
      <w:bookmarkEnd w:id="45"/>
    </w:p>
    <w:p w:rsidR="00710BCF" w:rsidRPr="002E10DC" w:rsidRDefault="00710BCF" w:rsidP="00BE407F">
      <w:pPr>
        <w:pStyle w:val="34"/>
        <w:keepNext/>
        <w:keepLines/>
        <w:shd w:val="clear" w:color="auto" w:fill="auto"/>
        <w:spacing w:before="0" w:after="300" w:line="240" w:lineRule="auto"/>
        <w:ind w:firstLine="780"/>
        <w:rPr>
          <w:sz w:val="22"/>
          <w:szCs w:val="22"/>
        </w:rPr>
      </w:pPr>
      <w:bookmarkStart w:id="46" w:name="bookmark28"/>
      <w:r w:rsidRPr="002E10DC">
        <w:rPr>
          <w:sz w:val="22"/>
          <w:szCs w:val="22"/>
        </w:rPr>
        <w:t>Статья 29. Требования к обустройству и оформлению строительных объектов и площадок</w:t>
      </w:r>
      <w:bookmarkEnd w:id="46"/>
    </w:p>
    <w:p w:rsidR="00710BCF" w:rsidRPr="002E10DC" w:rsidRDefault="00710BCF" w:rsidP="00BE407F">
      <w:pPr>
        <w:pStyle w:val="24"/>
        <w:numPr>
          <w:ilvl w:val="0"/>
          <w:numId w:val="64"/>
        </w:numPr>
        <w:shd w:val="clear" w:color="auto" w:fill="auto"/>
        <w:tabs>
          <w:tab w:val="left" w:pos="1155"/>
        </w:tabs>
        <w:spacing w:before="0" w:after="0" w:line="240" w:lineRule="auto"/>
        <w:rPr>
          <w:sz w:val="22"/>
          <w:szCs w:val="22"/>
        </w:rPr>
      </w:pPr>
      <w:r w:rsidRPr="002E10DC">
        <w:rPr>
          <w:sz w:val="22"/>
          <w:szCs w:val="22"/>
        </w:rPr>
        <w:t>До начала производства строительных работ организация, производящая работы, обязана:</w:t>
      </w:r>
    </w:p>
    <w:p w:rsidR="00710BCF" w:rsidRPr="002E10DC" w:rsidRDefault="00710BCF" w:rsidP="00BE407F">
      <w:pPr>
        <w:pStyle w:val="24"/>
        <w:numPr>
          <w:ilvl w:val="0"/>
          <w:numId w:val="65"/>
        </w:numPr>
        <w:shd w:val="clear" w:color="auto" w:fill="auto"/>
        <w:tabs>
          <w:tab w:val="left" w:pos="1155"/>
        </w:tabs>
        <w:spacing w:before="0" w:after="0" w:line="240" w:lineRule="auto"/>
        <w:rPr>
          <w:sz w:val="22"/>
          <w:szCs w:val="22"/>
        </w:rPr>
      </w:pPr>
      <w:r w:rsidRPr="002E10DC">
        <w:rPr>
          <w:sz w:val="22"/>
          <w:szCs w:val="22"/>
        </w:rPr>
        <w:t xml:space="preserve">установить ограждение строительной площадки в соответствии с требованиями </w:t>
      </w:r>
      <w:proofErr w:type="spellStart"/>
      <w:r w:rsidRPr="002E10DC">
        <w:rPr>
          <w:sz w:val="22"/>
          <w:szCs w:val="22"/>
        </w:rPr>
        <w:t>СНиП</w:t>
      </w:r>
      <w:proofErr w:type="spellEnd"/>
      <w:r w:rsidRPr="002E10DC">
        <w:rPr>
          <w:sz w:val="22"/>
          <w:szCs w:val="22"/>
        </w:rPr>
        <w:t>;</w:t>
      </w:r>
    </w:p>
    <w:p w:rsidR="00710BCF" w:rsidRPr="002E10DC" w:rsidRDefault="00710BCF" w:rsidP="00BE407F">
      <w:pPr>
        <w:pStyle w:val="24"/>
        <w:numPr>
          <w:ilvl w:val="0"/>
          <w:numId w:val="65"/>
        </w:numPr>
        <w:shd w:val="clear" w:color="auto" w:fill="auto"/>
        <w:tabs>
          <w:tab w:val="left" w:pos="1107"/>
        </w:tabs>
        <w:spacing w:before="0" w:after="0" w:line="240" w:lineRule="auto"/>
        <w:rPr>
          <w:sz w:val="22"/>
          <w:szCs w:val="22"/>
        </w:rPr>
      </w:pPr>
      <w:r w:rsidRPr="002E10DC">
        <w:rPr>
          <w:sz w:val="22"/>
          <w:szCs w:val="22"/>
        </w:rPr>
        <w:lastRenderedPageBreak/>
        <w:t>оградить деревья, находящиеся на территории строительства сплошными щитами высотой 2 метра;</w:t>
      </w:r>
    </w:p>
    <w:p w:rsidR="00710BCF" w:rsidRPr="002E10DC" w:rsidRDefault="00710BCF" w:rsidP="00BE407F">
      <w:pPr>
        <w:pStyle w:val="24"/>
        <w:numPr>
          <w:ilvl w:val="0"/>
          <w:numId w:val="65"/>
        </w:numPr>
        <w:shd w:val="clear" w:color="auto" w:fill="auto"/>
        <w:tabs>
          <w:tab w:val="left" w:pos="1126"/>
        </w:tabs>
        <w:spacing w:before="0" w:after="0" w:line="240" w:lineRule="auto"/>
        <w:rPr>
          <w:sz w:val="22"/>
          <w:szCs w:val="22"/>
        </w:rPr>
      </w:pPr>
      <w:r w:rsidRPr="002E10DC">
        <w:rPr>
          <w:sz w:val="22"/>
          <w:szCs w:val="22"/>
        </w:rPr>
        <w:t>выполнить мероприятия по снятию, перемещению и хранению грунта и плодородного слоя почвы;</w:t>
      </w:r>
      <w:r w:rsidRPr="002E10DC">
        <w:rPr>
          <w:sz w:val="22"/>
          <w:szCs w:val="22"/>
        </w:rPr>
        <w:tab/>
      </w:r>
    </w:p>
    <w:p w:rsidR="00710BCF" w:rsidRPr="002E10DC" w:rsidRDefault="00710BCF" w:rsidP="00BE407F">
      <w:pPr>
        <w:pStyle w:val="24"/>
        <w:numPr>
          <w:ilvl w:val="0"/>
          <w:numId w:val="65"/>
        </w:numPr>
        <w:shd w:val="clear" w:color="auto" w:fill="auto"/>
        <w:tabs>
          <w:tab w:val="left" w:pos="1107"/>
        </w:tabs>
        <w:spacing w:before="0" w:after="0" w:line="240" w:lineRule="auto"/>
        <w:rPr>
          <w:sz w:val="22"/>
          <w:szCs w:val="22"/>
        </w:rPr>
      </w:pPr>
      <w:r w:rsidRPr="002E10DC">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710BCF" w:rsidRPr="002E10DC" w:rsidRDefault="00710BCF" w:rsidP="00BE407F">
      <w:pPr>
        <w:pStyle w:val="24"/>
        <w:numPr>
          <w:ilvl w:val="0"/>
          <w:numId w:val="65"/>
        </w:numPr>
        <w:shd w:val="clear" w:color="auto" w:fill="auto"/>
        <w:tabs>
          <w:tab w:val="left" w:pos="1107"/>
        </w:tabs>
        <w:spacing w:before="0" w:after="0" w:line="240" w:lineRule="auto"/>
        <w:rPr>
          <w:sz w:val="22"/>
          <w:szCs w:val="22"/>
        </w:rPr>
      </w:pPr>
      <w:r w:rsidRPr="002E10DC">
        <w:rPr>
          <w:sz w:val="22"/>
          <w:szCs w:val="22"/>
        </w:rPr>
        <w:t>обеспечить наружное освещение по периметру строительной площадки;</w:t>
      </w:r>
    </w:p>
    <w:p w:rsidR="00710BCF" w:rsidRPr="002E10DC" w:rsidRDefault="00710BCF" w:rsidP="00BE407F">
      <w:pPr>
        <w:pStyle w:val="24"/>
        <w:numPr>
          <w:ilvl w:val="0"/>
          <w:numId w:val="65"/>
        </w:numPr>
        <w:shd w:val="clear" w:color="auto" w:fill="auto"/>
        <w:tabs>
          <w:tab w:val="left" w:pos="1107"/>
        </w:tabs>
        <w:spacing w:before="0" w:after="0" w:line="240" w:lineRule="auto"/>
        <w:rPr>
          <w:sz w:val="22"/>
          <w:szCs w:val="22"/>
        </w:rPr>
      </w:pPr>
      <w:r w:rsidRPr="002E10DC">
        <w:rPr>
          <w:sz w:val="22"/>
          <w:szCs w:val="22"/>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710BCF" w:rsidRPr="002E10DC" w:rsidRDefault="00710BCF" w:rsidP="00BE407F">
      <w:pPr>
        <w:pStyle w:val="24"/>
        <w:numPr>
          <w:ilvl w:val="0"/>
          <w:numId w:val="65"/>
        </w:numPr>
        <w:shd w:val="clear" w:color="auto" w:fill="auto"/>
        <w:tabs>
          <w:tab w:val="left" w:pos="1126"/>
        </w:tabs>
        <w:spacing w:before="0" w:after="0" w:line="240" w:lineRule="auto"/>
        <w:rPr>
          <w:sz w:val="22"/>
          <w:szCs w:val="22"/>
        </w:rPr>
      </w:pPr>
      <w:r w:rsidRPr="002E10DC">
        <w:rPr>
          <w:sz w:val="22"/>
          <w:szCs w:val="22"/>
        </w:rPr>
        <w:t xml:space="preserve">организовать установку </w:t>
      </w:r>
      <w:proofErr w:type="spellStart"/>
      <w:r w:rsidRPr="002E10DC">
        <w:rPr>
          <w:sz w:val="22"/>
          <w:szCs w:val="22"/>
        </w:rPr>
        <w:t>биотуалетов</w:t>
      </w:r>
      <w:proofErr w:type="spellEnd"/>
      <w:r w:rsidRPr="002E10DC">
        <w:rPr>
          <w:sz w:val="22"/>
          <w:szCs w:val="22"/>
        </w:rPr>
        <w:t>;</w:t>
      </w:r>
    </w:p>
    <w:p w:rsidR="00710BCF" w:rsidRPr="002E10DC" w:rsidRDefault="00710BCF" w:rsidP="00BE407F">
      <w:pPr>
        <w:pStyle w:val="24"/>
        <w:numPr>
          <w:ilvl w:val="0"/>
          <w:numId w:val="65"/>
        </w:numPr>
        <w:shd w:val="clear" w:color="auto" w:fill="auto"/>
        <w:tabs>
          <w:tab w:val="left" w:pos="1107"/>
        </w:tabs>
        <w:spacing w:before="0" w:after="0" w:line="240" w:lineRule="auto"/>
        <w:rPr>
          <w:sz w:val="22"/>
          <w:szCs w:val="22"/>
        </w:rPr>
      </w:pPr>
      <w:r w:rsidRPr="002E10DC">
        <w:rPr>
          <w:sz w:val="22"/>
          <w:szCs w:val="22"/>
        </w:rPr>
        <w:t>организовать площадку складирования строительных отходов в соответствии с проектом организации строительства (</w:t>
      </w:r>
      <w:proofErr w:type="gramStart"/>
      <w:r w:rsidRPr="002E10DC">
        <w:rPr>
          <w:sz w:val="22"/>
          <w:szCs w:val="22"/>
        </w:rPr>
        <w:t>ПОС</w:t>
      </w:r>
      <w:proofErr w:type="gramEnd"/>
      <w:r w:rsidRPr="002E10DC">
        <w:rPr>
          <w:sz w:val="22"/>
          <w:szCs w:val="22"/>
        </w:rPr>
        <w:t>) и установить бункер-накопитель;</w:t>
      </w:r>
    </w:p>
    <w:p w:rsidR="00710BCF" w:rsidRPr="002E10DC" w:rsidRDefault="00710BCF" w:rsidP="00BE407F">
      <w:pPr>
        <w:pStyle w:val="24"/>
        <w:numPr>
          <w:ilvl w:val="0"/>
          <w:numId w:val="64"/>
        </w:numPr>
        <w:shd w:val="clear" w:color="auto" w:fill="auto"/>
        <w:tabs>
          <w:tab w:val="left" w:pos="1107"/>
        </w:tabs>
        <w:spacing w:before="0" w:after="0" w:line="240" w:lineRule="auto"/>
        <w:rPr>
          <w:sz w:val="22"/>
          <w:szCs w:val="22"/>
        </w:rPr>
      </w:pPr>
      <w:r w:rsidRPr="002E10DC">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sidRPr="002E10DC">
        <w:rPr>
          <w:sz w:val="22"/>
          <w:szCs w:val="22"/>
        </w:rPr>
        <w:softHyphen/>
        <w:t>ремонтных работ объекты благоустройства и озеленения.</w:t>
      </w:r>
    </w:p>
    <w:p w:rsidR="00710BCF" w:rsidRPr="002E10DC" w:rsidRDefault="00710BCF" w:rsidP="00BE407F">
      <w:pPr>
        <w:pStyle w:val="24"/>
        <w:numPr>
          <w:ilvl w:val="0"/>
          <w:numId w:val="64"/>
        </w:numPr>
        <w:shd w:val="clear" w:color="auto" w:fill="auto"/>
        <w:tabs>
          <w:tab w:val="left" w:pos="1107"/>
        </w:tabs>
        <w:spacing w:before="0" w:after="0" w:line="240" w:lineRule="auto"/>
        <w:rPr>
          <w:sz w:val="22"/>
          <w:szCs w:val="22"/>
        </w:rPr>
      </w:pPr>
      <w:r w:rsidRPr="002E10DC">
        <w:rPr>
          <w:sz w:val="22"/>
          <w:szCs w:val="22"/>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710BCF" w:rsidRPr="002E10DC" w:rsidRDefault="00710BCF" w:rsidP="00BE407F">
      <w:pPr>
        <w:pStyle w:val="24"/>
        <w:shd w:val="clear" w:color="auto" w:fill="auto"/>
        <w:spacing w:before="0" w:after="0" w:line="240" w:lineRule="auto"/>
        <w:ind w:firstLine="760"/>
        <w:rPr>
          <w:sz w:val="22"/>
          <w:szCs w:val="22"/>
        </w:rPr>
      </w:pPr>
      <w:r w:rsidRPr="002E10DC">
        <w:rPr>
          <w:sz w:val="22"/>
          <w:szCs w:val="22"/>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710BCF" w:rsidRPr="002E10DC" w:rsidRDefault="00710BCF" w:rsidP="00BE407F">
      <w:pPr>
        <w:pStyle w:val="24"/>
        <w:numPr>
          <w:ilvl w:val="0"/>
          <w:numId w:val="64"/>
        </w:numPr>
        <w:shd w:val="clear" w:color="auto" w:fill="auto"/>
        <w:tabs>
          <w:tab w:val="left" w:pos="1107"/>
        </w:tabs>
        <w:spacing w:before="0" w:after="0" w:line="240" w:lineRule="auto"/>
        <w:rPr>
          <w:sz w:val="22"/>
          <w:szCs w:val="22"/>
        </w:rPr>
      </w:pPr>
      <w:r w:rsidRPr="002E10DC">
        <w:rPr>
          <w:sz w:val="22"/>
          <w:szCs w:val="22"/>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710BCF" w:rsidRPr="002E10DC" w:rsidRDefault="00710BCF" w:rsidP="00BE407F">
      <w:pPr>
        <w:pStyle w:val="24"/>
        <w:numPr>
          <w:ilvl w:val="0"/>
          <w:numId w:val="64"/>
        </w:numPr>
        <w:shd w:val="clear" w:color="auto" w:fill="auto"/>
        <w:tabs>
          <w:tab w:val="left" w:pos="1134"/>
        </w:tabs>
        <w:spacing w:before="0" w:after="0" w:line="240" w:lineRule="auto"/>
        <w:rPr>
          <w:sz w:val="22"/>
          <w:szCs w:val="22"/>
        </w:rPr>
      </w:pPr>
      <w:r w:rsidRPr="002E10DC">
        <w:rPr>
          <w:sz w:val="22"/>
          <w:szCs w:val="22"/>
        </w:rPr>
        <w:t>Ответственность за содержание законсервированного объекта строительства возлагается на заказчика-застройщика.</w:t>
      </w:r>
    </w:p>
    <w:p w:rsidR="00710BCF" w:rsidRPr="002E10DC" w:rsidRDefault="00710BCF" w:rsidP="00BE407F">
      <w:pPr>
        <w:pStyle w:val="24"/>
        <w:numPr>
          <w:ilvl w:val="0"/>
          <w:numId w:val="64"/>
        </w:numPr>
        <w:shd w:val="clear" w:color="auto" w:fill="auto"/>
        <w:tabs>
          <w:tab w:val="left" w:pos="1134"/>
        </w:tabs>
        <w:spacing w:before="0" w:after="0" w:line="240" w:lineRule="auto"/>
        <w:rPr>
          <w:sz w:val="22"/>
          <w:szCs w:val="22"/>
        </w:rPr>
      </w:pPr>
      <w:proofErr w:type="gramStart"/>
      <w:r w:rsidRPr="002E10DC">
        <w:rPr>
          <w:sz w:val="22"/>
          <w:szCs w:val="22"/>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2E10DC">
        <w:rPr>
          <w:sz w:val="22"/>
          <w:szCs w:val="22"/>
        </w:rPr>
        <w:t xml:space="preserve"> При завершении работ леса и ограждения должны быть разобраны и вывезены в недельный срок.</w:t>
      </w:r>
    </w:p>
    <w:p w:rsidR="00710BCF" w:rsidRPr="002E10DC" w:rsidRDefault="00710BCF" w:rsidP="00BE407F">
      <w:pPr>
        <w:pStyle w:val="24"/>
        <w:numPr>
          <w:ilvl w:val="0"/>
          <w:numId w:val="64"/>
        </w:numPr>
        <w:shd w:val="clear" w:color="auto" w:fill="auto"/>
        <w:tabs>
          <w:tab w:val="left" w:pos="1134"/>
        </w:tabs>
        <w:spacing w:before="0" w:after="0" w:line="240" w:lineRule="auto"/>
        <w:rPr>
          <w:sz w:val="22"/>
          <w:szCs w:val="22"/>
        </w:rPr>
      </w:pPr>
      <w:r w:rsidRPr="002E10DC">
        <w:rPr>
          <w:sz w:val="22"/>
          <w:szCs w:val="22"/>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710BCF" w:rsidRPr="002E10DC" w:rsidRDefault="00710BCF" w:rsidP="00BE407F">
      <w:pPr>
        <w:pStyle w:val="24"/>
        <w:numPr>
          <w:ilvl w:val="0"/>
          <w:numId w:val="64"/>
        </w:numPr>
        <w:shd w:val="clear" w:color="auto" w:fill="auto"/>
        <w:tabs>
          <w:tab w:val="left" w:pos="1134"/>
        </w:tabs>
        <w:spacing w:before="0" w:after="320" w:line="240" w:lineRule="auto"/>
        <w:rPr>
          <w:sz w:val="22"/>
          <w:szCs w:val="22"/>
        </w:rPr>
      </w:pPr>
      <w:r w:rsidRPr="002E10DC">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710BCF" w:rsidRPr="002E10DC" w:rsidRDefault="00710BCF" w:rsidP="00BE407F">
      <w:pPr>
        <w:pStyle w:val="34"/>
        <w:keepNext/>
        <w:keepLines/>
        <w:shd w:val="clear" w:color="auto" w:fill="auto"/>
        <w:spacing w:before="0" w:after="320" w:line="240" w:lineRule="auto"/>
        <w:rPr>
          <w:sz w:val="22"/>
          <w:szCs w:val="22"/>
        </w:rPr>
      </w:pPr>
      <w:bookmarkStart w:id="47" w:name="bookmark29"/>
      <w:r w:rsidRPr="002E10DC">
        <w:rPr>
          <w:sz w:val="22"/>
          <w:szCs w:val="22"/>
        </w:rPr>
        <w:t>Глава 7. Внешнее обустройство и содержание гаражей, открытых</w:t>
      </w:r>
      <w:r w:rsidRPr="002E10DC">
        <w:rPr>
          <w:sz w:val="22"/>
          <w:szCs w:val="22"/>
        </w:rPr>
        <w:br/>
        <w:t>стоянок для постоянного и временного хранения транспортных средств</w:t>
      </w:r>
      <w:bookmarkEnd w:id="47"/>
    </w:p>
    <w:p w:rsidR="00710BCF" w:rsidRPr="002E10DC" w:rsidRDefault="00710BCF" w:rsidP="00BE407F">
      <w:pPr>
        <w:pStyle w:val="62"/>
        <w:shd w:val="clear" w:color="auto" w:fill="auto"/>
        <w:spacing w:after="320" w:line="240" w:lineRule="auto"/>
        <w:ind w:firstLine="760"/>
        <w:jc w:val="center"/>
        <w:rPr>
          <w:sz w:val="22"/>
          <w:szCs w:val="22"/>
        </w:rPr>
      </w:pPr>
      <w:r w:rsidRPr="002E10DC">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rsidR="00710BCF" w:rsidRPr="002E10DC" w:rsidRDefault="00710BCF" w:rsidP="00BE407F">
      <w:pPr>
        <w:pStyle w:val="24"/>
        <w:numPr>
          <w:ilvl w:val="0"/>
          <w:numId w:val="66"/>
        </w:numPr>
        <w:shd w:val="clear" w:color="auto" w:fill="auto"/>
        <w:tabs>
          <w:tab w:val="left" w:pos="1134"/>
        </w:tabs>
        <w:spacing w:before="0" w:after="0" w:line="240" w:lineRule="auto"/>
        <w:rPr>
          <w:sz w:val="22"/>
          <w:szCs w:val="22"/>
        </w:rPr>
      </w:pPr>
      <w:r w:rsidRPr="002E10DC">
        <w:rPr>
          <w:sz w:val="22"/>
          <w:szCs w:val="22"/>
        </w:rPr>
        <w:lastRenderedPageBreak/>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710BCF" w:rsidRPr="002E10DC" w:rsidRDefault="00710BCF" w:rsidP="00BE407F">
      <w:pPr>
        <w:pStyle w:val="24"/>
        <w:numPr>
          <w:ilvl w:val="0"/>
          <w:numId w:val="66"/>
        </w:numPr>
        <w:shd w:val="clear" w:color="auto" w:fill="auto"/>
        <w:tabs>
          <w:tab w:val="left" w:pos="1054"/>
        </w:tabs>
        <w:spacing w:before="0" w:after="0" w:line="240" w:lineRule="auto"/>
        <w:rPr>
          <w:sz w:val="22"/>
          <w:szCs w:val="22"/>
        </w:rPr>
      </w:pPr>
      <w:r w:rsidRPr="002E10DC">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710BCF" w:rsidRPr="002E10DC" w:rsidRDefault="00710BCF" w:rsidP="00BE407F">
      <w:pPr>
        <w:pStyle w:val="24"/>
        <w:shd w:val="clear" w:color="auto" w:fill="auto"/>
        <w:spacing w:before="0" w:after="318" w:line="240" w:lineRule="auto"/>
        <w:ind w:firstLine="740"/>
        <w:rPr>
          <w:sz w:val="22"/>
          <w:szCs w:val="22"/>
        </w:rPr>
      </w:pPr>
      <w:r w:rsidRPr="002E10DC">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710BCF" w:rsidRPr="002E10DC" w:rsidRDefault="00710BCF" w:rsidP="00BE407F">
      <w:pPr>
        <w:pStyle w:val="34"/>
        <w:keepNext/>
        <w:keepLines/>
        <w:shd w:val="clear" w:color="auto" w:fill="auto"/>
        <w:spacing w:before="0" w:after="320" w:line="240" w:lineRule="auto"/>
        <w:ind w:left="20"/>
        <w:rPr>
          <w:sz w:val="22"/>
          <w:szCs w:val="22"/>
        </w:rPr>
      </w:pPr>
      <w:bookmarkStart w:id="48" w:name="bookmark38"/>
      <w:r w:rsidRPr="002E10DC">
        <w:rPr>
          <w:sz w:val="22"/>
          <w:szCs w:val="22"/>
        </w:rPr>
        <w:t>Глава 8. Зеленые насаждения</w:t>
      </w:r>
      <w:bookmarkEnd w:id="48"/>
    </w:p>
    <w:p w:rsidR="00710BCF" w:rsidRPr="002E10DC" w:rsidRDefault="00710BCF" w:rsidP="00BE407F">
      <w:pPr>
        <w:pStyle w:val="34"/>
        <w:keepNext/>
        <w:keepLines/>
        <w:shd w:val="clear" w:color="auto" w:fill="auto"/>
        <w:spacing w:before="0" w:after="291" w:line="240" w:lineRule="auto"/>
        <w:ind w:firstLine="820"/>
        <w:rPr>
          <w:sz w:val="22"/>
          <w:szCs w:val="22"/>
        </w:rPr>
      </w:pPr>
      <w:bookmarkStart w:id="49" w:name="bookmark39"/>
      <w:r w:rsidRPr="002E10DC">
        <w:rPr>
          <w:sz w:val="22"/>
          <w:szCs w:val="22"/>
        </w:rPr>
        <w:t>Статья 31. Правила содержания зеленых насаждений</w:t>
      </w:r>
      <w:bookmarkEnd w:id="49"/>
    </w:p>
    <w:p w:rsidR="00710BCF" w:rsidRPr="002E10DC" w:rsidRDefault="00710BCF" w:rsidP="00BE407F">
      <w:pPr>
        <w:pStyle w:val="24"/>
        <w:numPr>
          <w:ilvl w:val="0"/>
          <w:numId w:val="67"/>
        </w:numPr>
        <w:shd w:val="clear" w:color="auto" w:fill="auto"/>
        <w:tabs>
          <w:tab w:val="left" w:pos="1092"/>
        </w:tabs>
        <w:spacing w:before="0" w:after="0" w:line="240" w:lineRule="auto"/>
        <w:rPr>
          <w:sz w:val="22"/>
          <w:szCs w:val="22"/>
        </w:rPr>
      </w:pPr>
      <w:r w:rsidRPr="002E10DC">
        <w:rPr>
          <w:sz w:val="22"/>
          <w:szCs w:val="22"/>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710BCF" w:rsidRPr="002E10DC" w:rsidRDefault="00710BCF" w:rsidP="00BE407F">
      <w:pPr>
        <w:pStyle w:val="24"/>
        <w:numPr>
          <w:ilvl w:val="0"/>
          <w:numId w:val="67"/>
        </w:numPr>
        <w:shd w:val="clear" w:color="auto" w:fill="auto"/>
        <w:tabs>
          <w:tab w:val="left" w:pos="1195"/>
        </w:tabs>
        <w:spacing w:before="0" w:after="0" w:line="240" w:lineRule="auto"/>
        <w:rPr>
          <w:sz w:val="22"/>
          <w:szCs w:val="22"/>
        </w:rPr>
      </w:pPr>
      <w:r w:rsidRPr="002E10DC">
        <w:rPr>
          <w:sz w:val="22"/>
          <w:szCs w:val="22"/>
        </w:rPr>
        <w:t>Землепользователи озелененных территорий обязаны:</w:t>
      </w:r>
    </w:p>
    <w:p w:rsidR="00710BCF" w:rsidRPr="002E10DC" w:rsidRDefault="00710BCF" w:rsidP="00BE407F">
      <w:pPr>
        <w:pStyle w:val="24"/>
        <w:numPr>
          <w:ilvl w:val="0"/>
          <w:numId w:val="68"/>
        </w:numPr>
        <w:shd w:val="clear" w:color="auto" w:fill="auto"/>
        <w:tabs>
          <w:tab w:val="left" w:pos="1200"/>
        </w:tabs>
        <w:spacing w:before="0" w:after="0" w:line="240" w:lineRule="auto"/>
        <w:rPr>
          <w:sz w:val="22"/>
          <w:szCs w:val="22"/>
        </w:rPr>
      </w:pPr>
      <w:r w:rsidRPr="002E10DC">
        <w:rPr>
          <w:sz w:val="22"/>
          <w:szCs w:val="22"/>
        </w:rPr>
        <w:t>обеспечивать сохранность зеленых насаждений;</w:t>
      </w:r>
    </w:p>
    <w:p w:rsidR="00710BCF" w:rsidRPr="002E10DC" w:rsidRDefault="00710BCF" w:rsidP="00BE407F">
      <w:pPr>
        <w:pStyle w:val="24"/>
        <w:numPr>
          <w:ilvl w:val="0"/>
          <w:numId w:val="68"/>
        </w:numPr>
        <w:shd w:val="clear" w:color="auto" w:fill="auto"/>
        <w:tabs>
          <w:tab w:val="left" w:pos="1229"/>
        </w:tabs>
        <w:spacing w:before="0" w:after="0" w:line="240" w:lineRule="auto"/>
        <w:rPr>
          <w:sz w:val="22"/>
          <w:szCs w:val="22"/>
        </w:rPr>
      </w:pPr>
      <w:r w:rsidRPr="002E10DC">
        <w:rPr>
          <w:sz w:val="22"/>
          <w:szCs w:val="22"/>
        </w:rPr>
        <w:t>осуществлять квалифицированный уход за зелеными насаждениями;</w:t>
      </w:r>
    </w:p>
    <w:p w:rsidR="00710BCF" w:rsidRPr="002E10DC" w:rsidRDefault="00710BCF" w:rsidP="00BE407F">
      <w:pPr>
        <w:pStyle w:val="24"/>
        <w:numPr>
          <w:ilvl w:val="0"/>
          <w:numId w:val="68"/>
        </w:numPr>
        <w:shd w:val="clear" w:color="auto" w:fill="auto"/>
        <w:tabs>
          <w:tab w:val="left" w:pos="1110"/>
        </w:tabs>
        <w:spacing w:before="0" w:after="0" w:line="240" w:lineRule="auto"/>
        <w:rPr>
          <w:sz w:val="22"/>
          <w:szCs w:val="22"/>
        </w:rPr>
      </w:pPr>
      <w:r w:rsidRPr="002E10DC">
        <w:rPr>
          <w:sz w:val="22"/>
          <w:szCs w:val="22"/>
        </w:rPr>
        <w:t>принимать меры по борьбе с вредителями и болезнями зеленых насаждений;</w:t>
      </w:r>
    </w:p>
    <w:p w:rsidR="00710BCF" w:rsidRPr="002E10DC" w:rsidRDefault="00710BCF" w:rsidP="00BE407F">
      <w:pPr>
        <w:pStyle w:val="24"/>
        <w:numPr>
          <w:ilvl w:val="0"/>
          <w:numId w:val="68"/>
        </w:numPr>
        <w:shd w:val="clear" w:color="auto" w:fill="auto"/>
        <w:tabs>
          <w:tab w:val="left" w:pos="1229"/>
        </w:tabs>
        <w:spacing w:before="0" w:after="0" w:line="240" w:lineRule="auto"/>
        <w:rPr>
          <w:sz w:val="22"/>
          <w:szCs w:val="22"/>
        </w:rPr>
      </w:pPr>
      <w:r w:rsidRPr="002E10DC">
        <w:rPr>
          <w:sz w:val="22"/>
          <w:szCs w:val="22"/>
        </w:rPr>
        <w:t>обеспечивать уборку сухостоя, вырезку сухих и поломанных сучьев,</w:t>
      </w:r>
    </w:p>
    <w:p w:rsidR="00710BCF" w:rsidRPr="002E10DC" w:rsidRDefault="00710BCF" w:rsidP="00BE407F">
      <w:pPr>
        <w:pStyle w:val="24"/>
        <w:shd w:val="clear" w:color="auto" w:fill="auto"/>
        <w:tabs>
          <w:tab w:val="left" w:pos="8393"/>
        </w:tabs>
        <w:spacing w:before="0" w:after="0" w:line="240" w:lineRule="auto"/>
        <w:rPr>
          <w:sz w:val="22"/>
          <w:szCs w:val="22"/>
        </w:rPr>
      </w:pPr>
      <w:r w:rsidRPr="002E10DC">
        <w:rPr>
          <w:sz w:val="22"/>
          <w:szCs w:val="22"/>
        </w:rPr>
        <w:t>лечение ран, дупел на деревьях;</w:t>
      </w:r>
    </w:p>
    <w:p w:rsidR="00710BCF" w:rsidRPr="002E10DC" w:rsidRDefault="00710BCF" w:rsidP="00BE407F">
      <w:pPr>
        <w:pStyle w:val="24"/>
        <w:numPr>
          <w:ilvl w:val="0"/>
          <w:numId w:val="68"/>
        </w:numPr>
        <w:shd w:val="clear" w:color="auto" w:fill="auto"/>
        <w:tabs>
          <w:tab w:val="left" w:pos="430"/>
        </w:tabs>
        <w:spacing w:before="0" w:after="0" w:line="240" w:lineRule="auto"/>
        <w:rPr>
          <w:sz w:val="22"/>
          <w:szCs w:val="22"/>
        </w:rPr>
      </w:pPr>
      <w:r w:rsidRPr="002E10DC">
        <w:rPr>
          <w:sz w:val="22"/>
          <w:szCs w:val="22"/>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710BCF" w:rsidRPr="002E10DC" w:rsidRDefault="00710BCF" w:rsidP="00BE407F">
      <w:pPr>
        <w:pStyle w:val="24"/>
        <w:numPr>
          <w:ilvl w:val="0"/>
          <w:numId w:val="68"/>
        </w:numPr>
        <w:shd w:val="clear" w:color="auto" w:fill="auto"/>
        <w:tabs>
          <w:tab w:val="left" w:pos="1073"/>
        </w:tabs>
        <w:spacing w:before="0" w:after="0" w:line="240" w:lineRule="auto"/>
        <w:rPr>
          <w:sz w:val="22"/>
          <w:szCs w:val="22"/>
        </w:rPr>
      </w:pPr>
      <w:r w:rsidRPr="002E10DC">
        <w:rPr>
          <w:sz w:val="22"/>
          <w:szCs w:val="22"/>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710BCF" w:rsidRPr="002E10DC" w:rsidRDefault="00710BCF" w:rsidP="00BE407F">
      <w:pPr>
        <w:pStyle w:val="aff7"/>
        <w:framePr w:w="9504" w:wrap="notBeside" w:vAnchor="text" w:hAnchor="text" w:xAlign="center" w:y="1"/>
        <w:shd w:val="clear" w:color="auto" w:fill="auto"/>
        <w:spacing w:line="240" w:lineRule="auto"/>
        <w:rPr>
          <w:sz w:val="22"/>
          <w:szCs w:val="22"/>
        </w:rPr>
      </w:pPr>
      <w:r w:rsidRPr="002E10DC">
        <w:rPr>
          <w:sz w:val="22"/>
          <w:szCs w:val="22"/>
        </w:rPr>
        <w:lastRenderedPageBreak/>
        <w:t>Таблица</w:t>
      </w:r>
    </w:p>
    <w:tbl>
      <w:tblPr>
        <w:tblOverlap w:val="never"/>
        <w:tblW w:w="0" w:type="auto"/>
        <w:jc w:val="center"/>
        <w:tblLayout w:type="fixed"/>
        <w:tblCellMar>
          <w:left w:w="10" w:type="dxa"/>
          <w:right w:w="10" w:type="dxa"/>
        </w:tblCellMar>
        <w:tblLook w:val="04A0"/>
      </w:tblPr>
      <w:tblGrid>
        <w:gridCol w:w="6250"/>
        <w:gridCol w:w="1819"/>
        <w:gridCol w:w="1435"/>
      </w:tblGrid>
      <w:tr w:rsidR="00710BCF" w:rsidRPr="002E10DC" w:rsidTr="00710BCF">
        <w:trPr>
          <w:trHeight w:hRule="exact" w:val="528"/>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Расстояние (м) до оси</w:t>
            </w:r>
          </w:p>
        </w:tc>
      </w:tr>
      <w:tr w:rsidR="00710BCF" w:rsidRPr="002E10DC" w:rsidTr="00710BCF">
        <w:trPr>
          <w:trHeight w:hRule="exact" w:val="504"/>
          <w:jc w:val="center"/>
        </w:trPr>
        <w:tc>
          <w:tcPr>
            <w:tcW w:w="6250" w:type="dxa"/>
            <w:vMerge/>
            <w:tcBorders>
              <w:top w:val="single" w:sz="4" w:space="0" w:color="auto"/>
              <w:left w:val="single" w:sz="4" w:space="0" w:color="auto"/>
              <w:bottom w:val="nil"/>
              <w:right w:val="nil"/>
            </w:tcBorders>
            <w:vAlign w:val="center"/>
            <w:hideMark/>
          </w:tcPr>
          <w:p w:rsidR="00710BCF" w:rsidRPr="002E10DC" w:rsidRDefault="00710BCF" w:rsidP="00BE407F">
            <w:pPr>
              <w:framePr w:w="9504" w:wrap="notBeside" w:vAnchor="text" w:hAnchor="text" w:xAlign="center" w:y="1"/>
              <w:spacing w:after="0" w:line="240" w:lineRule="auto"/>
              <w:rPr>
                <w:rFonts w:ascii="Times New Roman" w:eastAsia="Times New Roman" w:hAnsi="Times New Roman" w:cs="Times New Roman"/>
              </w:rPr>
            </w:pPr>
          </w:p>
        </w:tc>
        <w:tc>
          <w:tcPr>
            <w:tcW w:w="1819" w:type="dxa"/>
            <w:tcBorders>
              <w:top w:val="single" w:sz="4" w:space="0" w:color="auto"/>
              <w:left w:val="single" w:sz="4" w:space="0" w:color="auto"/>
              <w:bottom w:val="nil"/>
              <w:right w:val="nil"/>
            </w:tcBorders>
            <w:shd w:val="clear" w:color="auto" w:fill="FFFFFF"/>
            <w:vAlign w:val="bottom"/>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кустарника</w:t>
            </w:r>
          </w:p>
        </w:tc>
      </w:tr>
      <w:tr w:rsidR="00710BCF" w:rsidRPr="002E10DC" w:rsidTr="00710BCF">
        <w:trPr>
          <w:trHeight w:hRule="exact" w:val="514"/>
          <w:jc w:val="center"/>
        </w:trPr>
        <w:tc>
          <w:tcPr>
            <w:tcW w:w="6250" w:type="dxa"/>
            <w:tcBorders>
              <w:top w:val="single" w:sz="4" w:space="0" w:color="auto"/>
              <w:left w:val="single" w:sz="4" w:space="0" w:color="auto"/>
              <w:bottom w:val="nil"/>
              <w:right w:val="nil"/>
            </w:tcBorders>
            <w:shd w:val="clear" w:color="auto" w:fill="FFFFFF"/>
            <w:vAlign w:val="bottom"/>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sz w:val="22"/>
                <w:szCs w:val="22"/>
              </w:rPr>
              <w:t>1,5</w:t>
            </w:r>
          </w:p>
        </w:tc>
      </w:tr>
      <w:tr w:rsidR="00710BCF" w:rsidRPr="002E10DC" w:rsidTr="00710BCF">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sz w:val="22"/>
                <w:szCs w:val="22"/>
              </w:rPr>
              <w:t>0,5</w:t>
            </w:r>
          </w:p>
        </w:tc>
      </w:tr>
      <w:tr w:rsidR="00710BCF" w:rsidRPr="002E10DC" w:rsidTr="00710BCF">
        <w:trPr>
          <w:trHeight w:hRule="exact" w:val="806"/>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sz w:val="22"/>
                <w:szCs w:val="22"/>
              </w:rPr>
              <w:t>1</w:t>
            </w:r>
          </w:p>
        </w:tc>
      </w:tr>
      <w:tr w:rsidR="00710BCF" w:rsidRPr="002E10DC" w:rsidTr="00710BCF">
        <w:trPr>
          <w:trHeight w:hRule="exact" w:val="816"/>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4</w:t>
            </w:r>
          </w:p>
        </w:tc>
        <w:tc>
          <w:tcPr>
            <w:tcW w:w="1435" w:type="dxa"/>
            <w:tcBorders>
              <w:top w:val="single" w:sz="4" w:space="0" w:color="auto"/>
              <w:left w:val="single" w:sz="4" w:space="0" w:color="auto"/>
              <w:bottom w:val="nil"/>
              <w:right w:val="single" w:sz="4" w:space="0" w:color="auto"/>
            </w:tcBorders>
            <w:shd w:val="clear" w:color="auto" w:fill="FFFFFF"/>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sz w:val="22"/>
                <w:szCs w:val="22"/>
              </w:rPr>
              <w:t>-</w:t>
            </w:r>
          </w:p>
        </w:tc>
      </w:tr>
      <w:tr w:rsidR="00710BCF" w:rsidRPr="002E10DC" w:rsidTr="00710BCF">
        <w:trPr>
          <w:trHeight w:hRule="exact" w:val="514"/>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sz w:val="22"/>
                <w:szCs w:val="22"/>
              </w:rPr>
              <w:t>0,5</w:t>
            </w:r>
          </w:p>
        </w:tc>
      </w:tr>
      <w:tr w:rsidR="00710BCF" w:rsidRPr="002E10DC" w:rsidTr="00710BCF">
        <w:trPr>
          <w:trHeight w:hRule="exact" w:val="730"/>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sz w:val="22"/>
                <w:szCs w:val="22"/>
              </w:rPr>
              <w:t>1</w:t>
            </w:r>
          </w:p>
        </w:tc>
      </w:tr>
      <w:tr w:rsidR="00710BCF" w:rsidRPr="002E10DC" w:rsidTr="00710BCF">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От подземных сетей:</w:t>
            </w:r>
          </w:p>
        </w:tc>
        <w:tc>
          <w:tcPr>
            <w:tcW w:w="1819" w:type="dxa"/>
            <w:tcBorders>
              <w:top w:val="single" w:sz="4" w:space="0" w:color="auto"/>
              <w:left w:val="single" w:sz="4" w:space="0" w:color="auto"/>
              <w:bottom w:val="nil"/>
              <w:right w:val="nil"/>
            </w:tcBorders>
            <w:shd w:val="clear" w:color="auto" w:fill="FFFFFF"/>
          </w:tcPr>
          <w:p w:rsidR="00710BCF" w:rsidRPr="002E10DC" w:rsidRDefault="00710BCF" w:rsidP="00BE407F">
            <w:pPr>
              <w:framePr w:w="9504" w:wrap="notBeside" w:vAnchor="text" w:hAnchor="text" w:xAlign="center" w:y="1"/>
              <w:spacing w:line="240" w:lineRule="auto"/>
            </w:pPr>
          </w:p>
        </w:tc>
        <w:tc>
          <w:tcPr>
            <w:tcW w:w="1435" w:type="dxa"/>
            <w:tcBorders>
              <w:top w:val="single" w:sz="4" w:space="0" w:color="auto"/>
              <w:left w:val="single" w:sz="4" w:space="0" w:color="auto"/>
              <w:bottom w:val="nil"/>
              <w:right w:val="single" w:sz="4" w:space="0" w:color="auto"/>
            </w:tcBorders>
            <w:shd w:val="clear" w:color="auto" w:fill="FFFFFF"/>
          </w:tcPr>
          <w:p w:rsidR="00710BCF" w:rsidRPr="002E10DC" w:rsidRDefault="00710BCF" w:rsidP="00BE407F">
            <w:pPr>
              <w:framePr w:w="9504" w:wrap="notBeside" w:vAnchor="text" w:hAnchor="text" w:xAlign="center" w:y="1"/>
              <w:spacing w:line="240" w:lineRule="auto"/>
            </w:pPr>
          </w:p>
        </w:tc>
      </w:tr>
      <w:tr w:rsidR="00710BCF" w:rsidRPr="002E10DC" w:rsidTr="00710BCF">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1,5</w:t>
            </w:r>
          </w:p>
        </w:tc>
        <w:tc>
          <w:tcPr>
            <w:tcW w:w="1435" w:type="dxa"/>
            <w:tcBorders>
              <w:top w:val="nil"/>
              <w:left w:val="single" w:sz="4" w:space="0" w:color="auto"/>
              <w:bottom w:val="nil"/>
              <w:right w:val="single" w:sz="4" w:space="0" w:color="auto"/>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rStyle w:val="213pt"/>
                <w:sz w:val="22"/>
                <w:szCs w:val="22"/>
              </w:rPr>
              <w:t>-</w:t>
            </w:r>
          </w:p>
        </w:tc>
      </w:tr>
      <w:tr w:rsidR="00710BCF" w:rsidRPr="002E10DC" w:rsidTr="00710BCF">
        <w:trPr>
          <w:trHeight w:hRule="exact" w:val="475"/>
          <w:jc w:val="center"/>
        </w:trPr>
        <w:tc>
          <w:tcPr>
            <w:tcW w:w="6250" w:type="dxa"/>
            <w:tcBorders>
              <w:top w:val="nil"/>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б) тепловых сетей;</w:t>
            </w:r>
          </w:p>
        </w:tc>
        <w:tc>
          <w:tcPr>
            <w:tcW w:w="1819" w:type="dxa"/>
            <w:tcBorders>
              <w:top w:val="nil"/>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sz w:val="22"/>
                <w:szCs w:val="22"/>
              </w:rPr>
              <w:t>1</w:t>
            </w:r>
          </w:p>
        </w:tc>
      </w:tr>
      <w:tr w:rsidR="00710BCF" w:rsidRPr="002E10DC" w:rsidTr="00710BCF">
        <w:trPr>
          <w:trHeight w:hRule="exact" w:val="518"/>
          <w:jc w:val="center"/>
        </w:trPr>
        <w:tc>
          <w:tcPr>
            <w:tcW w:w="6250" w:type="dxa"/>
            <w:tcBorders>
              <w:top w:val="nil"/>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rStyle w:val="213pt"/>
                <w:sz w:val="22"/>
                <w:szCs w:val="22"/>
              </w:rPr>
              <w:t>-</w:t>
            </w:r>
          </w:p>
        </w:tc>
      </w:tr>
      <w:tr w:rsidR="00710BCF" w:rsidRPr="002E10DC" w:rsidTr="00710BCF">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r w:rsidRPr="002E10DC">
              <w:rPr>
                <w:sz w:val="22"/>
                <w:szCs w:val="22"/>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sz w:val="22"/>
                <w:szCs w:val="22"/>
              </w:rPr>
              <w:t>0,7</w:t>
            </w:r>
          </w:p>
        </w:tc>
      </w:tr>
      <w:tr w:rsidR="00710BCF" w:rsidRPr="002E10DC" w:rsidTr="00710BCF">
        <w:trPr>
          <w:trHeight w:hRule="exact" w:val="514"/>
          <w:jc w:val="center"/>
        </w:trPr>
        <w:tc>
          <w:tcPr>
            <w:tcW w:w="6250" w:type="dxa"/>
            <w:tcBorders>
              <w:top w:val="nil"/>
              <w:left w:val="single" w:sz="4" w:space="0" w:color="auto"/>
              <w:bottom w:val="single" w:sz="4" w:space="0" w:color="auto"/>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left"/>
              <w:rPr>
                <w:sz w:val="22"/>
                <w:szCs w:val="22"/>
              </w:rPr>
            </w:pPr>
            <w:proofErr w:type="spellStart"/>
            <w:r w:rsidRPr="002E10DC">
              <w:rPr>
                <w:sz w:val="22"/>
                <w:szCs w:val="22"/>
              </w:rPr>
              <w:t>д</w:t>
            </w:r>
            <w:proofErr w:type="spellEnd"/>
            <w:r w:rsidRPr="002E10DC">
              <w:rPr>
                <w:sz w:val="22"/>
                <w:szCs w:val="22"/>
              </w:rPr>
              <w:t>)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jc w:val="center"/>
              <w:rPr>
                <w:sz w:val="22"/>
                <w:szCs w:val="22"/>
              </w:rPr>
            </w:pPr>
            <w:r w:rsidRPr="002E10DC">
              <w:rPr>
                <w:sz w:val="22"/>
                <w:szCs w:val="22"/>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710BCF" w:rsidRPr="002E10DC" w:rsidRDefault="00710BCF" w:rsidP="00BE407F">
            <w:pPr>
              <w:pStyle w:val="24"/>
              <w:framePr w:w="9504" w:wrap="notBeside" w:vAnchor="text" w:hAnchor="text" w:xAlign="center" w:y="1"/>
              <w:shd w:val="clear" w:color="auto" w:fill="auto"/>
              <w:spacing w:before="0" w:after="0" w:line="240" w:lineRule="auto"/>
              <w:ind w:left="800"/>
              <w:jc w:val="left"/>
              <w:rPr>
                <w:sz w:val="22"/>
                <w:szCs w:val="22"/>
              </w:rPr>
            </w:pPr>
            <w:r w:rsidRPr="002E10DC">
              <w:rPr>
                <w:sz w:val="22"/>
                <w:szCs w:val="22"/>
              </w:rPr>
              <w:t>1</w:t>
            </w:r>
          </w:p>
        </w:tc>
      </w:tr>
    </w:tbl>
    <w:p w:rsidR="00710BCF" w:rsidRPr="002E10DC" w:rsidRDefault="00710BCF" w:rsidP="00BE407F">
      <w:pPr>
        <w:framePr w:w="9504" w:wrap="notBeside" w:vAnchor="text" w:hAnchor="text" w:xAlign="center" w:y="1"/>
        <w:spacing w:line="240" w:lineRule="auto"/>
        <w:rPr>
          <w:rFonts w:ascii="Courier New" w:hAnsi="Courier New" w:cs="Courier New"/>
          <w:color w:val="000000"/>
          <w:lang w:bidi="ru-RU"/>
        </w:rPr>
      </w:pPr>
    </w:p>
    <w:p w:rsidR="00710BCF" w:rsidRPr="002E10DC" w:rsidRDefault="00710BCF" w:rsidP="00BE407F">
      <w:pPr>
        <w:spacing w:line="240" w:lineRule="auto"/>
      </w:pPr>
    </w:p>
    <w:p w:rsidR="00710BCF" w:rsidRPr="002E10DC" w:rsidRDefault="00710BCF" w:rsidP="00BE407F">
      <w:pPr>
        <w:pStyle w:val="24"/>
        <w:numPr>
          <w:ilvl w:val="0"/>
          <w:numId w:val="67"/>
        </w:numPr>
        <w:shd w:val="clear" w:color="auto" w:fill="auto"/>
        <w:tabs>
          <w:tab w:val="left" w:pos="1057"/>
        </w:tabs>
        <w:spacing w:before="297" w:after="0" w:line="240" w:lineRule="auto"/>
        <w:rPr>
          <w:sz w:val="22"/>
          <w:szCs w:val="22"/>
        </w:rPr>
      </w:pPr>
      <w:r w:rsidRPr="002E10DC">
        <w:rPr>
          <w:sz w:val="22"/>
          <w:szCs w:val="22"/>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sidRPr="002E10DC">
        <w:rPr>
          <w:sz w:val="22"/>
          <w:szCs w:val="22"/>
        </w:rPr>
        <w:t>согласно</w:t>
      </w:r>
      <w:proofErr w:type="gramEnd"/>
      <w:r w:rsidRPr="002E10DC">
        <w:rPr>
          <w:sz w:val="22"/>
          <w:szCs w:val="22"/>
        </w:rPr>
        <w:t xml:space="preserve"> административного регламента сельского поселения </w:t>
      </w:r>
      <w:r w:rsidR="00C80894" w:rsidRPr="002E10DC">
        <w:rPr>
          <w:sz w:val="22"/>
          <w:szCs w:val="22"/>
        </w:rPr>
        <w:t>Борискино-Игар</w:t>
      </w:r>
      <w:r w:rsidRPr="002E10DC">
        <w:rPr>
          <w:sz w:val="22"/>
          <w:szCs w:val="22"/>
        </w:rPr>
        <w:t xml:space="preserve"> муниципального района Клявлинский Самарской области.</w:t>
      </w:r>
    </w:p>
    <w:p w:rsidR="00710BCF" w:rsidRPr="002E10DC" w:rsidRDefault="00710BCF" w:rsidP="00BE407F">
      <w:pPr>
        <w:pStyle w:val="24"/>
        <w:numPr>
          <w:ilvl w:val="0"/>
          <w:numId w:val="67"/>
        </w:numPr>
        <w:shd w:val="clear" w:color="auto" w:fill="auto"/>
        <w:tabs>
          <w:tab w:val="left" w:pos="1074"/>
        </w:tabs>
        <w:spacing w:before="0" w:after="0" w:line="240" w:lineRule="auto"/>
        <w:rPr>
          <w:sz w:val="22"/>
          <w:szCs w:val="22"/>
        </w:rPr>
      </w:pPr>
      <w:r w:rsidRPr="002E10DC">
        <w:rPr>
          <w:sz w:val="22"/>
          <w:szCs w:val="22"/>
        </w:rPr>
        <w:t>На озелененных территориях запрещается:</w:t>
      </w:r>
    </w:p>
    <w:p w:rsidR="00710BCF" w:rsidRPr="002E10DC" w:rsidRDefault="00710BCF" w:rsidP="00BE407F">
      <w:pPr>
        <w:pStyle w:val="24"/>
        <w:numPr>
          <w:ilvl w:val="0"/>
          <w:numId w:val="69"/>
        </w:numPr>
        <w:shd w:val="clear" w:color="auto" w:fill="auto"/>
        <w:tabs>
          <w:tab w:val="left" w:pos="1079"/>
        </w:tabs>
        <w:spacing w:before="0" w:after="0" w:line="240" w:lineRule="auto"/>
        <w:rPr>
          <w:sz w:val="22"/>
          <w:szCs w:val="22"/>
        </w:rPr>
      </w:pPr>
      <w:r w:rsidRPr="002E10DC">
        <w:rPr>
          <w:sz w:val="22"/>
          <w:szCs w:val="22"/>
        </w:rPr>
        <w:t>складировать любые материалы и мусор (отходы);</w:t>
      </w:r>
    </w:p>
    <w:p w:rsidR="00710BCF" w:rsidRPr="002E10DC" w:rsidRDefault="00710BCF" w:rsidP="00BE407F">
      <w:pPr>
        <w:pStyle w:val="24"/>
        <w:numPr>
          <w:ilvl w:val="0"/>
          <w:numId w:val="69"/>
        </w:numPr>
        <w:shd w:val="clear" w:color="auto" w:fill="auto"/>
        <w:tabs>
          <w:tab w:val="left" w:pos="1107"/>
        </w:tabs>
        <w:spacing w:before="0" w:after="0" w:line="240" w:lineRule="auto"/>
        <w:rPr>
          <w:sz w:val="22"/>
          <w:szCs w:val="22"/>
        </w:rPr>
      </w:pPr>
      <w:r w:rsidRPr="002E10DC">
        <w:rPr>
          <w:sz w:val="22"/>
          <w:szCs w:val="22"/>
        </w:rPr>
        <w:t>применять чистый торф в качестве растительного грунта;</w:t>
      </w:r>
    </w:p>
    <w:p w:rsidR="00710BCF" w:rsidRPr="002E10DC" w:rsidRDefault="00710BCF" w:rsidP="00BE407F">
      <w:pPr>
        <w:pStyle w:val="24"/>
        <w:numPr>
          <w:ilvl w:val="0"/>
          <w:numId w:val="69"/>
        </w:numPr>
        <w:shd w:val="clear" w:color="auto" w:fill="auto"/>
        <w:tabs>
          <w:tab w:val="left" w:pos="1107"/>
        </w:tabs>
        <w:spacing w:before="0" w:after="0" w:line="240" w:lineRule="auto"/>
        <w:rPr>
          <w:sz w:val="22"/>
          <w:szCs w:val="22"/>
        </w:rPr>
      </w:pPr>
      <w:r w:rsidRPr="002E10DC">
        <w:rPr>
          <w:sz w:val="22"/>
          <w:szCs w:val="22"/>
        </w:rPr>
        <w:t>устраивать свалки мусора, снега и льда, за исключением чистого</w:t>
      </w:r>
    </w:p>
    <w:p w:rsidR="00710BCF" w:rsidRPr="002E10DC" w:rsidRDefault="00710BCF" w:rsidP="00BE407F">
      <w:pPr>
        <w:pStyle w:val="24"/>
        <w:shd w:val="clear" w:color="auto" w:fill="auto"/>
        <w:spacing w:before="0" w:after="0" w:line="240" w:lineRule="auto"/>
        <w:jc w:val="left"/>
        <w:rPr>
          <w:sz w:val="22"/>
          <w:szCs w:val="22"/>
        </w:rPr>
      </w:pPr>
      <w:r w:rsidRPr="002E10DC">
        <w:rPr>
          <w:sz w:val="22"/>
          <w:szCs w:val="22"/>
        </w:rPr>
        <w:t>снега, полученного от расчистки садово-парковых дорожек;</w:t>
      </w:r>
    </w:p>
    <w:p w:rsidR="00710BCF" w:rsidRPr="002E10DC" w:rsidRDefault="00710BCF" w:rsidP="00BE407F">
      <w:pPr>
        <w:pStyle w:val="24"/>
        <w:numPr>
          <w:ilvl w:val="0"/>
          <w:numId w:val="69"/>
        </w:numPr>
        <w:shd w:val="clear" w:color="auto" w:fill="auto"/>
        <w:tabs>
          <w:tab w:val="left" w:pos="1148"/>
        </w:tabs>
        <w:spacing w:before="0" w:after="0" w:line="240" w:lineRule="auto"/>
        <w:rPr>
          <w:sz w:val="22"/>
          <w:szCs w:val="22"/>
        </w:rPr>
      </w:pPr>
      <w:r w:rsidRPr="002E10DC">
        <w:rPr>
          <w:sz w:val="22"/>
          <w:szCs w:val="22"/>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10BCF" w:rsidRPr="002E10DC" w:rsidRDefault="00710BCF" w:rsidP="00BE407F">
      <w:pPr>
        <w:pStyle w:val="24"/>
        <w:numPr>
          <w:ilvl w:val="0"/>
          <w:numId w:val="69"/>
        </w:numPr>
        <w:shd w:val="clear" w:color="auto" w:fill="auto"/>
        <w:tabs>
          <w:tab w:val="left" w:pos="1148"/>
        </w:tabs>
        <w:spacing w:before="0" w:after="0" w:line="240" w:lineRule="auto"/>
        <w:rPr>
          <w:sz w:val="22"/>
          <w:szCs w:val="22"/>
        </w:rPr>
      </w:pPr>
      <w:r w:rsidRPr="002E10DC">
        <w:rPr>
          <w:sz w:val="22"/>
          <w:szCs w:val="22"/>
        </w:rPr>
        <w:t>сбрасывать снег с крыш на участки, занятые насаждениями, без принятия мер, обеспечивающих сохранность деревьев и кустарников;</w:t>
      </w:r>
    </w:p>
    <w:p w:rsidR="00710BCF" w:rsidRPr="002E10DC" w:rsidRDefault="00710BCF" w:rsidP="00BE407F">
      <w:pPr>
        <w:pStyle w:val="24"/>
        <w:numPr>
          <w:ilvl w:val="0"/>
          <w:numId w:val="69"/>
        </w:numPr>
        <w:shd w:val="clear" w:color="auto" w:fill="auto"/>
        <w:tabs>
          <w:tab w:val="left" w:pos="1148"/>
        </w:tabs>
        <w:spacing w:before="0" w:after="0" w:line="240" w:lineRule="auto"/>
        <w:rPr>
          <w:sz w:val="22"/>
          <w:szCs w:val="22"/>
        </w:rPr>
      </w:pPr>
      <w:r w:rsidRPr="002E10DC">
        <w:rPr>
          <w:sz w:val="22"/>
          <w:szCs w:val="22"/>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710BCF" w:rsidRPr="002E10DC" w:rsidRDefault="00710BCF" w:rsidP="00BE407F">
      <w:pPr>
        <w:pStyle w:val="24"/>
        <w:numPr>
          <w:ilvl w:val="0"/>
          <w:numId w:val="69"/>
        </w:numPr>
        <w:shd w:val="clear" w:color="auto" w:fill="auto"/>
        <w:tabs>
          <w:tab w:val="left" w:pos="1258"/>
        </w:tabs>
        <w:spacing w:before="0" w:after="0" w:line="240" w:lineRule="auto"/>
        <w:rPr>
          <w:sz w:val="22"/>
          <w:szCs w:val="22"/>
        </w:rPr>
      </w:pPr>
      <w:r w:rsidRPr="002E10DC">
        <w:rPr>
          <w:sz w:val="22"/>
          <w:szCs w:val="22"/>
        </w:rPr>
        <w:t>посыпать не разрешенными к применению химическими препаратами тротуары, проезжие и прогулочные дороги и иные покрытия;</w:t>
      </w:r>
    </w:p>
    <w:p w:rsidR="00710BCF" w:rsidRPr="002E10DC" w:rsidRDefault="00710BCF" w:rsidP="00BE407F">
      <w:pPr>
        <w:pStyle w:val="24"/>
        <w:numPr>
          <w:ilvl w:val="0"/>
          <w:numId w:val="69"/>
        </w:numPr>
        <w:shd w:val="clear" w:color="auto" w:fill="auto"/>
        <w:tabs>
          <w:tab w:val="left" w:pos="1159"/>
        </w:tabs>
        <w:spacing w:before="0" w:after="0" w:line="240" w:lineRule="auto"/>
        <w:rPr>
          <w:sz w:val="22"/>
          <w:szCs w:val="22"/>
        </w:rPr>
      </w:pPr>
      <w:r w:rsidRPr="002E10DC">
        <w:rPr>
          <w:sz w:val="22"/>
          <w:szCs w:val="22"/>
        </w:rPr>
        <w:lastRenderedPageBreak/>
        <w:t>сбрасывать смет и другие загрязнения на газоны;</w:t>
      </w:r>
    </w:p>
    <w:p w:rsidR="00710BCF" w:rsidRPr="002E10DC" w:rsidRDefault="00710BCF" w:rsidP="00BE407F">
      <w:pPr>
        <w:pStyle w:val="24"/>
        <w:numPr>
          <w:ilvl w:val="0"/>
          <w:numId w:val="69"/>
        </w:numPr>
        <w:shd w:val="clear" w:color="auto" w:fill="auto"/>
        <w:tabs>
          <w:tab w:val="left" w:pos="1159"/>
        </w:tabs>
        <w:spacing w:before="0" w:after="0" w:line="240" w:lineRule="auto"/>
        <w:rPr>
          <w:sz w:val="22"/>
          <w:szCs w:val="22"/>
        </w:rPr>
      </w:pPr>
      <w:r w:rsidRPr="002E10DC">
        <w:rPr>
          <w:sz w:val="22"/>
          <w:szCs w:val="22"/>
        </w:rPr>
        <w:t xml:space="preserve">ходить, сидеть и лежать на газонах (исключая </w:t>
      </w:r>
      <w:proofErr w:type="gramStart"/>
      <w:r w:rsidRPr="002E10DC">
        <w:rPr>
          <w:sz w:val="22"/>
          <w:szCs w:val="22"/>
        </w:rPr>
        <w:t>луговые</w:t>
      </w:r>
      <w:proofErr w:type="gramEnd"/>
      <w:r w:rsidRPr="002E10DC">
        <w:rPr>
          <w:sz w:val="22"/>
          <w:szCs w:val="22"/>
        </w:rPr>
        <w:t>), устраивать</w:t>
      </w:r>
    </w:p>
    <w:p w:rsidR="00710BCF" w:rsidRPr="002E10DC" w:rsidRDefault="00710BCF" w:rsidP="00BE407F">
      <w:pPr>
        <w:pStyle w:val="24"/>
        <w:shd w:val="clear" w:color="auto" w:fill="auto"/>
        <w:spacing w:before="0" w:after="0" w:line="240" w:lineRule="auto"/>
        <w:jc w:val="left"/>
        <w:rPr>
          <w:sz w:val="22"/>
          <w:szCs w:val="22"/>
        </w:rPr>
      </w:pPr>
      <w:r w:rsidRPr="002E10DC">
        <w:rPr>
          <w:sz w:val="22"/>
          <w:szCs w:val="22"/>
        </w:rPr>
        <w:t>игры;</w:t>
      </w:r>
    </w:p>
    <w:p w:rsidR="00710BCF" w:rsidRPr="002E10DC" w:rsidRDefault="00710BCF" w:rsidP="00BE407F">
      <w:pPr>
        <w:pStyle w:val="24"/>
        <w:numPr>
          <w:ilvl w:val="0"/>
          <w:numId w:val="69"/>
        </w:numPr>
        <w:shd w:val="clear" w:color="auto" w:fill="auto"/>
        <w:tabs>
          <w:tab w:val="left" w:pos="1274"/>
        </w:tabs>
        <w:spacing w:before="0" w:after="0" w:line="240" w:lineRule="auto"/>
        <w:rPr>
          <w:sz w:val="22"/>
          <w:szCs w:val="22"/>
        </w:rPr>
      </w:pPr>
      <w:r w:rsidRPr="002E10DC">
        <w:rPr>
          <w:sz w:val="22"/>
          <w:szCs w:val="22"/>
        </w:rPr>
        <w:t>разжигать костры и нарушать правила противопожарной охраны;</w:t>
      </w:r>
    </w:p>
    <w:p w:rsidR="00710BCF" w:rsidRPr="002E10DC" w:rsidRDefault="00710BCF" w:rsidP="00BE407F">
      <w:pPr>
        <w:pStyle w:val="24"/>
        <w:numPr>
          <w:ilvl w:val="0"/>
          <w:numId w:val="69"/>
        </w:numPr>
        <w:shd w:val="clear" w:color="auto" w:fill="auto"/>
        <w:tabs>
          <w:tab w:val="left" w:pos="1224"/>
        </w:tabs>
        <w:spacing w:before="0" w:after="0" w:line="240" w:lineRule="auto"/>
        <w:rPr>
          <w:sz w:val="22"/>
          <w:szCs w:val="22"/>
        </w:rPr>
      </w:pPr>
      <w:r w:rsidRPr="002E10DC">
        <w:rPr>
          <w:sz w:val="22"/>
          <w:szCs w:val="22"/>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2E10DC">
        <w:rPr>
          <w:sz w:val="22"/>
          <w:szCs w:val="22"/>
        </w:rPr>
        <w:t>электрогирлянды</w:t>
      </w:r>
      <w:proofErr w:type="spellEnd"/>
      <w:r w:rsidRPr="002E10DC">
        <w:rPr>
          <w:sz w:val="22"/>
          <w:szCs w:val="22"/>
        </w:rPr>
        <w:t xml:space="preserve"> из лампочек, флажковые гирлянды, колючую проволоку и другие ограждения, которые могут навредить деревьям;</w:t>
      </w:r>
    </w:p>
    <w:p w:rsidR="00710BCF" w:rsidRPr="002E10DC" w:rsidRDefault="00710BCF" w:rsidP="00BE407F">
      <w:pPr>
        <w:pStyle w:val="24"/>
        <w:numPr>
          <w:ilvl w:val="0"/>
          <w:numId w:val="69"/>
        </w:numPr>
        <w:shd w:val="clear" w:color="auto" w:fill="auto"/>
        <w:tabs>
          <w:tab w:val="left" w:pos="1258"/>
        </w:tabs>
        <w:spacing w:before="0" w:after="0" w:line="240" w:lineRule="auto"/>
        <w:rPr>
          <w:sz w:val="22"/>
          <w:szCs w:val="22"/>
        </w:rPr>
      </w:pPr>
      <w:r w:rsidRPr="002E10DC">
        <w:rPr>
          <w:sz w:val="22"/>
          <w:szCs w:val="22"/>
        </w:rPr>
        <w:t>добывать из деревьев сок, смолу, делать надрезы, надписи и наносить другие механические повреждения;</w:t>
      </w:r>
    </w:p>
    <w:p w:rsidR="00710BCF" w:rsidRPr="002E10DC" w:rsidRDefault="00710BCF" w:rsidP="00BE407F">
      <w:pPr>
        <w:pStyle w:val="24"/>
        <w:numPr>
          <w:ilvl w:val="0"/>
          <w:numId w:val="69"/>
        </w:numPr>
        <w:shd w:val="clear" w:color="auto" w:fill="auto"/>
        <w:tabs>
          <w:tab w:val="left" w:pos="1224"/>
        </w:tabs>
        <w:spacing w:before="0" w:after="0" w:line="240" w:lineRule="auto"/>
        <w:rPr>
          <w:sz w:val="22"/>
          <w:szCs w:val="22"/>
        </w:rPr>
      </w:pPr>
      <w:r w:rsidRPr="002E10DC">
        <w:rPr>
          <w:sz w:val="22"/>
          <w:szCs w:val="22"/>
        </w:rPr>
        <w:t xml:space="preserve">проводить разрытия для прокладки </w:t>
      </w:r>
      <w:proofErr w:type="gramStart"/>
      <w:r w:rsidRPr="002E10DC">
        <w:rPr>
          <w:sz w:val="22"/>
          <w:szCs w:val="22"/>
        </w:rPr>
        <w:t>инженерных</w:t>
      </w:r>
      <w:proofErr w:type="gramEnd"/>
      <w:r w:rsidRPr="002E10DC">
        <w:rPr>
          <w:sz w:val="22"/>
          <w:szCs w:val="22"/>
        </w:rPr>
        <w:t xml:space="preserve"> </w:t>
      </w:r>
      <w:proofErr w:type="spellStart"/>
      <w:r w:rsidRPr="002E10DC">
        <w:rPr>
          <w:sz w:val="22"/>
          <w:szCs w:val="22"/>
        </w:rPr>
        <w:t>коммуникаций-без</w:t>
      </w:r>
      <w:proofErr w:type="spellEnd"/>
      <w:r w:rsidRPr="002E10DC">
        <w:rPr>
          <w:sz w:val="22"/>
          <w:szCs w:val="22"/>
        </w:rPr>
        <w:t xml:space="preserve"> согласования в установленном порядке;</w:t>
      </w:r>
    </w:p>
    <w:p w:rsidR="00710BCF" w:rsidRPr="002E10DC" w:rsidRDefault="00710BCF" w:rsidP="00BE407F">
      <w:pPr>
        <w:pStyle w:val="24"/>
        <w:numPr>
          <w:ilvl w:val="0"/>
          <w:numId w:val="69"/>
        </w:numPr>
        <w:shd w:val="clear" w:color="auto" w:fill="auto"/>
        <w:tabs>
          <w:tab w:val="left" w:pos="1233"/>
        </w:tabs>
        <w:spacing w:before="0" w:after="0" w:line="240" w:lineRule="auto"/>
        <w:rPr>
          <w:sz w:val="22"/>
          <w:szCs w:val="22"/>
        </w:rPr>
      </w:pPr>
      <w:r w:rsidRPr="002E10DC">
        <w:rPr>
          <w:sz w:val="22"/>
          <w:szCs w:val="22"/>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10BCF" w:rsidRPr="002E10DC" w:rsidRDefault="00710BCF" w:rsidP="00BE407F">
      <w:pPr>
        <w:pStyle w:val="24"/>
        <w:numPr>
          <w:ilvl w:val="0"/>
          <w:numId w:val="67"/>
        </w:numPr>
        <w:shd w:val="clear" w:color="auto" w:fill="auto"/>
        <w:tabs>
          <w:tab w:val="left" w:pos="1148"/>
        </w:tabs>
        <w:spacing w:before="0" w:after="0" w:line="240" w:lineRule="auto"/>
        <w:rPr>
          <w:sz w:val="22"/>
          <w:szCs w:val="22"/>
        </w:rPr>
      </w:pPr>
      <w:r w:rsidRPr="002E10DC">
        <w:rPr>
          <w:sz w:val="22"/>
          <w:szCs w:val="22"/>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710BCF" w:rsidRPr="002E10DC" w:rsidRDefault="00710BCF" w:rsidP="00BE407F">
      <w:pPr>
        <w:pStyle w:val="24"/>
        <w:shd w:val="clear" w:color="auto" w:fill="auto"/>
        <w:spacing w:before="0" w:after="347" w:line="240" w:lineRule="auto"/>
        <w:ind w:firstLine="780"/>
        <w:rPr>
          <w:sz w:val="22"/>
          <w:szCs w:val="22"/>
        </w:rPr>
      </w:pPr>
      <w:r w:rsidRPr="002E10DC">
        <w:rPr>
          <w:sz w:val="22"/>
          <w:szCs w:val="22"/>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710BCF" w:rsidRPr="002E10DC" w:rsidRDefault="00710BCF" w:rsidP="00BE407F">
      <w:pPr>
        <w:suppressAutoHyphens/>
        <w:autoSpaceDN w:val="0"/>
        <w:spacing w:line="240" w:lineRule="auto"/>
        <w:jc w:val="center"/>
        <w:textAlignment w:val="baseline"/>
        <w:rPr>
          <w:rFonts w:ascii="Times New Roman" w:eastAsia="Andale Sans UI" w:hAnsi="Times New Roman" w:cs="Tahoma"/>
          <w:b/>
          <w:kern w:val="3"/>
          <w:lang w:eastAsia="ja-JP" w:bidi="fa-IR"/>
        </w:rPr>
      </w:pPr>
      <w:bookmarkStart w:id="50" w:name="bookmark42"/>
      <w:r w:rsidRPr="002E10DC">
        <w:rPr>
          <w:rFonts w:ascii="Times New Roman" w:eastAsia="Andale Sans UI" w:hAnsi="Times New Roman" w:cs="Tahoma"/>
          <w:b/>
          <w:kern w:val="3"/>
          <w:lang w:eastAsia="ja-JP" w:bidi="fa-IR"/>
        </w:rPr>
        <w:t>Глава 9. Прокладка, переустройство, ремонт и содержание</w:t>
      </w:r>
    </w:p>
    <w:p w:rsidR="00710BCF" w:rsidRPr="002E10DC" w:rsidRDefault="00710BCF" w:rsidP="00BE407F">
      <w:pPr>
        <w:suppressAutoHyphens/>
        <w:autoSpaceDN w:val="0"/>
        <w:spacing w:line="240" w:lineRule="auto"/>
        <w:jc w:val="center"/>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b/>
          <w:kern w:val="3"/>
          <w:lang w:eastAsia="ja-JP" w:bidi="fa-IR"/>
        </w:rPr>
        <w:t>подземных инженерных коммуникаций на территориях</w:t>
      </w:r>
    </w:p>
    <w:p w:rsidR="00710BCF" w:rsidRPr="002E10DC" w:rsidRDefault="00710BCF" w:rsidP="00BE407F">
      <w:pPr>
        <w:pStyle w:val="34"/>
        <w:keepNext/>
        <w:keepLines/>
        <w:shd w:val="clear" w:color="auto" w:fill="auto"/>
        <w:spacing w:before="0" w:after="276" w:line="240" w:lineRule="auto"/>
        <w:ind w:firstLine="780"/>
        <w:rPr>
          <w:bCs w:val="0"/>
          <w:sz w:val="22"/>
          <w:szCs w:val="22"/>
          <w:lang w:bidi="ru-RU"/>
        </w:rPr>
      </w:pPr>
      <w:r w:rsidRPr="002E10DC">
        <w:rPr>
          <w:rFonts w:eastAsia="Andale Sans UI" w:cs="Tahoma"/>
          <w:kern w:val="3"/>
          <w:sz w:val="22"/>
          <w:szCs w:val="22"/>
          <w:lang w:eastAsia="ja-JP" w:bidi="fa-IR"/>
        </w:rPr>
        <w:t>общего пользования</w:t>
      </w:r>
    </w:p>
    <w:p w:rsidR="00710BCF" w:rsidRPr="002E10DC" w:rsidRDefault="00710BCF" w:rsidP="00BE407F">
      <w:pPr>
        <w:pStyle w:val="34"/>
        <w:keepNext/>
        <w:keepLines/>
        <w:shd w:val="clear" w:color="auto" w:fill="auto"/>
        <w:spacing w:before="0" w:after="276" w:line="240" w:lineRule="auto"/>
        <w:ind w:firstLine="780"/>
        <w:rPr>
          <w:sz w:val="22"/>
          <w:szCs w:val="22"/>
          <w:lang w:eastAsia="en-US"/>
        </w:rPr>
      </w:pPr>
      <w:r w:rsidRPr="002E10DC">
        <w:rPr>
          <w:sz w:val="22"/>
          <w:szCs w:val="22"/>
        </w:rPr>
        <w:t>Статья 32. Ответственность при производстве строительных работ</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3. </w:t>
      </w:r>
      <w:proofErr w:type="gramStart"/>
      <w:r w:rsidRPr="002E10DC">
        <w:rPr>
          <w:rFonts w:ascii="Times New Roman" w:eastAsia="Andale Sans UI" w:hAnsi="Times New Roman" w:cs="Tahoma"/>
          <w:kern w:val="3"/>
          <w:lang w:eastAsia="ja-JP" w:bidi="fa-IR"/>
        </w:rPr>
        <w:t>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roofErr w:type="gramEnd"/>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4. Разрешение на осуществление земляных работ на территориях общего пользования выдаёт администрация сельского поселения или администрация </w:t>
      </w:r>
      <w:proofErr w:type="spellStart"/>
      <w:r w:rsidRPr="002E10DC">
        <w:rPr>
          <w:rFonts w:ascii="Times New Roman" w:eastAsia="Andale Sans UI" w:hAnsi="Times New Roman" w:cs="Tahoma"/>
          <w:kern w:val="3"/>
          <w:lang w:eastAsia="ja-JP" w:bidi="fa-IR"/>
        </w:rPr>
        <w:t>муниципальног</w:t>
      </w:r>
      <w:proofErr w:type="spellEnd"/>
      <w:r w:rsidRPr="002E10DC">
        <w:rPr>
          <w:rFonts w:ascii="Times New Roman" w:eastAsia="Andale Sans UI" w:hAnsi="Times New Roman" w:cs="Tahoma"/>
          <w:kern w:val="3"/>
          <w:lang w:eastAsia="ja-JP" w:bidi="fa-IR"/>
        </w:rPr>
        <w:t xml:space="preserve"> района в случае передачи полномочий. Для получения указанного разрешения необходимо представить:</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1) письмо с мотивировкой о необходимости производства данных работ; </w:t>
      </w:r>
      <w:r w:rsidRPr="002E10DC">
        <w:rPr>
          <w:rFonts w:ascii="Times New Roman" w:eastAsia="Andale Sans UI" w:hAnsi="Times New Roman" w:cs="Tahoma"/>
          <w:kern w:val="3"/>
          <w:lang w:eastAsia="ja-JP" w:bidi="fa-IR"/>
        </w:rPr>
        <w:br/>
      </w:r>
      <w:r w:rsidRPr="002E10DC">
        <w:rPr>
          <w:rFonts w:ascii="Times New Roman" w:eastAsia="Andale Sans UI" w:hAnsi="Times New Roman" w:cs="Tahoma"/>
          <w:kern w:val="3"/>
          <w:lang w:eastAsia="ja-JP" w:bidi="fa-IR"/>
        </w:rPr>
        <w:tab/>
        <w:t xml:space="preserve">2) проект (план трассы) коммуникаций с согласованиями; </w:t>
      </w:r>
      <w:r w:rsidRPr="002E10DC">
        <w:rPr>
          <w:rFonts w:ascii="Times New Roman" w:eastAsia="Andale Sans UI" w:hAnsi="Times New Roman" w:cs="Tahoma"/>
          <w:kern w:val="3"/>
          <w:lang w:eastAsia="ja-JP" w:bidi="fa-IR"/>
        </w:rPr>
        <w:br/>
      </w:r>
      <w:r w:rsidRPr="002E10DC">
        <w:rPr>
          <w:rFonts w:ascii="Times New Roman" w:eastAsia="Andale Sans UI" w:hAnsi="Times New Roman" w:cs="Tahoma"/>
          <w:kern w:val="3"/>
          <w:lang w:eastAsia="ja-JP" w:bidi="fa-IR"/>
        </w:rPr>
        <w:tab/>
        <w:t>3) проект организации работ и график производства работ;</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4) справку о наличии строительных материалов, необходимых для производства работ;</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lastRenderedPageBreak/>
        <w:tab/>
        <w:t>5) приказ организации-подрядчика о назначении ответственного лица за производство работ;</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6) гарантийное письмо организации, выполняющей работы по своему выбору, о её обязанности:</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а) самостоятельно восстановить повреждённый участок дороги либо участок грунтового покрытия;</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б) возместить убытки, причинённые владельцу дороги, участка грунтового покрытия;</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 xml:space="preserve"> </w:t>
      </w:r>
      <w:r w:rsidRPr="002E10DC">
        <w:rPr>
          <w:rFonts w:ascii="Times New Roman" w:eastAsia="Andale Sans UI" w:hAnsi="Times New Roman" w:cs="Tahoma"/>
          <w:kern w:val="3"/>
          <w:lang w:eastAsia="ja-JP" w:bidi="fa-IR"/>
        </w:rPr>
        <w:tab/>
        <w:t xml:space="preserve">г) </w:t>
      </w:r>
      <w:proofErr w:type="spellStart"/>
      <w:r w:rsidRPr="002E10DC">
        <w:rPr>
          <w:rFonts w:ascii="Times New Roman" w:eastAsia="Andale Sans UI" w:hAnsi="Times New Roman" w:cs="Tahoma"/>
          <w:kern w:val="3"/>
          <w:lang w:eastAsia="ja-JP" w:bidi="fa-IR"/>
        </w:rPr>
        <w:t>рекультивировать</w:t>
      </w:r>
      <w:proofErr w:type="spellEnd"/>
      <w:r w:rsidRPr="002E10DC">
        <w:rPr>
          <w:rFonts w:ascii="Times New Roman" w:eastAsia="Andale Sans UI" w:hAnsi="Times New Roman" w:cs="Tahoma"/>
          <w:kern w:val="3"/>
          <w:lang w:eastAsia="ja-JP" w:bidi="fa-IR"/>
        </w:rPr>
        <w:t xml:space="preserve"> участок грунтового покрытия с посевом газона.</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6. Для принятия необходимых мер предосторожности и предупреждения </w:t>
      </w:r>
      <w:proofErr w:type="gramStart"/>
      <w:r w:rsidRPr="002E10DC">
        <w:rPr>
          <w:rFonts w:ascii="Times New Roman" w:eastAsia="Andale Sans UI" w:hAnsi="Times New Roman" w:cs="Tahoma"/>
          <w:kern w:val="3"/>
          <w:lang w:eastAsia="ja-JP" w:bidi="fa-IR"/>
        </w:rPr>
        <w:t>повреждений</w:t>
      </w:r>
      <w:proofErr w:type="gramEnd"/>
      <w:r w:rsidRPr="002E10DC">
        <w:rPr>
          <w:rFonts w:ascii="Times New Roman" w:eastAsia="Andale Sans UI" w:hAnsi="Times New Roman" w:cs="Tahoma"/>
          <w:kern w:val="3"/>
          <w:lang w:eastAsia="ja-JP" w:bidi="fa-IR"/>
        </w:rPr>
        <w:t xml:space="preserve">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710BCF" w:rsidRPr="002E10DC" w:rsidRDefault="00710BCF" w:rsidP="00BE407F">
      <w:pPr>
        <w:suppressAutoHyphens/>
        <w:autoSpaceDN w:val="0"/>
        <w:spacing w:line="240" w:lineRule="auto"/>
        <w:ind w:left="851"/>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В акте указываются:</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 характер и причины повреждений коммуникаций, зелёных насаждений;</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2) лица, повредившие коммуникации, зелёные насаждения.</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9. Организация, производящая работы, обязана до начала работ:</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 оградить каждое место вскрытия барьерами, окрашенными в цвета ярких тонов;</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2) в тёмное время суток обеспечить ограждения световыми сигналами красного цвета;</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3) обеспечить установку дорожных знаков и указателей стандартного типа; </w:t>
      </w:r>
      <w:r w:rsidRPr="002E10DC">
        <w:rPr>
          <w:rFonts w:ascii="Times New Roman" w:eastAsia="Andale Sans UI" w:hAnsi="Times New Roman" w:cs="Tahoma"/>
          <w:kern w:val="3"/>
          <w:lang w:eastAsia="ja-JP" w:bidi="fa-IR"/>
        </w:rPr>
        <w:br/>
      </w:r>
      <w:r w:rsidRPr="002E10DC">
        <w:rPr>
          <w:rFonts w:ascii="Times New Roman" w:eastAsia="Andale Sans UI" w:hAnsi="Times New Roman" w:cs="Tahoma"/>
          <w:kern w:val="3"/>
          <w:lang w:eastAsia="ja-JP" w:bidi="fa-IR"/>
        </w:rPr>
        <w:tab/>
        <w:t>4) на участке, на котором разрешено закрытие всего проезда, обозначить направление объезда;</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lastRenderedPageBreak/>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10. Вскрытие вдоль элементов улично-дорожной сети производится участками длиной:</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 для водопровода, газопровода, канализации и теплотрассы — 200-300 погонных метров;</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2) для телефонного и электрического кабелей — 500-600 погонных метров (на всю длину катушки).</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13. При осуществлении земляных работ запрещается:</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sidRPr="002E10DC">
        <w:rPr>
          <w:rFonts w:ascii="Times New Roman" w:eastAsia="Andale Sans UI" w:hAnsi="Times New Roman" w:cs="Tahoma"/>
          <w:kern w:val="3"/>
          <w:lang w:eastAsia="ja-JP" w:bidi="fa-IR"/>
        </w:rPr>
        <w:br/>
      </w:r>
      <w:r w:rsidRPr="002E10DC">
        <w:rPr>
          <w:rFonts w:ascii="Times New Roman" w:eastAsia="Andale Sans UI" w:hAnsi="Times New Roman" w:cs="Tahoma"/>
          <w:kern w:val="3"/>
          <w:lang w:eastAsia="ja-JP" w:bidi="fa-IR"/>
        </w:rPr>
        <w:tab/>
        <w:t>3) смещение каких-либо строений и сооружений на трассах существующих коммуникаций;</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4) засыпка землёй или строительными материалами зелёных насаждений, крышек колодцев и газовых </w:t>
      </w:r>
      <w:proofErr w:type="spellStart"/>
      <w:r w:rsidRPr="002E10DC">
        <w:rPr>
          <w:rFonts w:ascii="Times New Roman" w:eastAsia="Andale Sans UI" w:hAnsi="Times New Roman" w:cs="Tahoma"/>
          <w:kern w:val="3"/>
          <w:lang w:eastAsia="ja-JP" w:bidi="fa-IR"/>
        </w:rPr>
        <w:t>коверов</w:t>
      </w:r>
      <w:proofErr w:type="spellEnd"/>
      <w:r w:rsidRPr="002E10DC">
        <w:rPr>
          <w:rFonts w:ascii="Times New Roman" w:eastAsia="Andale Sans UI" w:hAnsi="Times New Roman" w:cs="Tahoma"/>
          <w:kern w:val="3"/>
          <w:lang w:eastAsia="ja-JP" w:bidi="fa-IR"/>
        </w:rPr>
        <w:t>, водосточных решеток, иных сооружений;</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6) вырубка зелёных насаждений в вегетационный период, за исключением аварийных работ;</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7) засорение территории и ливневой канализации;</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2E10DC">
        <w:rPr>
          <w:rFonts w:ascii="Times New Roman" w:eastAsia="Andale Sans UI" w:hAnsi="Times New Roman" w:cs="Tahoma"/>
          <w:kern w:val="3"/>
          <w:lang w:eastAsia="ja-JP" w:bidi="fa-IR"/>
        </w:rPr>
        <w:br/>
      </w:r>
      <w:r w:rsidRPr="002E10DC">
        <w:rPr>
          <w:rFonts w:ascii="Times New Roman" w:eastAsia="Andale Sans UI" w:hAnsi="Times New Roman" w:cs="Tahoma"/>
          <w:kern w:val="3"/>
          <w:lang w:eastAsia="ja-JP" w:bidi="fa-IR"/>
        </w:rPr>
        <w:tab/>
        <w:t>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 xml:space="preserve">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w:t>
      </w:r>
      <w:r w:rsidRPr="002E10DC">
        <w:rPr>
          <w:rFonts w:ascii="Times New Roman" w:eastAsia="Andale Sans UI" w:hAnsi="Times New Roman" w:cs="Tahoma"/>
          <w:kern w:val="3"/>
          <w:lang w:eastAsia="ja-JP" w:bidi="fa-IR"/>
        </w:rPr>
        <w:lastRenderedPageBreak/>
        <w:t>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val="de-DE" w:eastAsia="ja-JP" w:bidi="fa-IR"/>
        </w:rPr>
        <w:t>     </w:t>
      </w:r>
      <w:r w:rsidRPr="002E10DC">
        <w:rPr>
          <w:rFonts w:ascii="Times New Roman" w:eastAsia="Andale Sans UI" w:hAnsi="Times New Roman" w:cs="Tahoma"/>
          <w:kern w:val="3"/>
          <w:lang w:eastAsia="ja-JP" w:bidi="fa-IR"/>
        </w:rPr>
        <w:tab/>
        <w:t>17. Руководители строительно-монтажных и эксплуатирующих организаций обязаны:</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2) обеспечить сохранность ливневых канализаций и дренажей на подведомственных им территориях;</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3) обеспечить свободный доступ и подъезды к колодцам и приёмникам посредством своевременной уборки снега, льда, мусора;</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r w:rsidRPr="002E10DC">
        <w:rPr>
          <w:rFonts w:ascii="Times New Roman" w:eastAsia="Andale Sans UI" w:hAnsi="Times New Roman" w:cs="Tahoma"/>
          <w:kern w:val="3"/>
          <w:lang w:eastAsia="ja-JP" w:bidi="fa-IR"/>
        </w:rPr>
        <w:tab/>
        <w:t>5) немедленно устранять течи на коммуникациях.</w:t>
      </w:r>
    </w:p>
    <w:p w:rsidR="00710BCF" w:rsidRPr="002E10DC" w:rsidRDefault="00710BCF" w:rsidP="00BE407F">
      <w:pPr>
        <w:suppressAutoHyphens/>
        <w:autoSpaceDN w:val="0"/>
        <w:spacing w:line="240" w:lineRule="auto"/>
        <w:jc w:val="both"/>
        <w:textAlignment w:val="baseline"/>
        <w:rPr>
          <w:rFonts w:ascii="Times New Roman" w:eastAsia="Andale Sans UI" w:hAnsi="Times New Roman" w:cs="Tahoma"/>
          <w:kern w:val="3"/>
          <w:lang w:eastAsia="ja-JP" w:bidi="fa-IR"/>
        </w:rPr>
      </w:pPr>
    </w:p>
    <w:p w:rsidR="00710BCF" w:rsidRPr="002E10DC" w:rsidRDefault="00710BCF" w:rsidP="00BE407F">
      <w:pPr>
        <w:suppressAutoHyphens/>
        <w:autoSpaceDN w:val="0"/>
        <w:spacing w:line="240" w:lineRule="auto"/>
        <w:jc w:val="center"/>
        <w:textAlignment w:val="baseline"/>
        <w:rPr>
          <w:rFonts w:ascii="Times New Roman" w:eastAsia="Andale Sans UI" w:hAnsi="Times New Roman" w:cs="Tahoma"/>
          <w:b/>
          <w:kern w:val="3"/>
          <w:lang w:eastAsia="ja-JP" w:bidi="fa-IR"/>
        </w:rPr>
      </w:pPr>
      <w:r w:rsidRPr="002E10DC">
        <w:rPr>
          <w:rFonts w:ascii="Times New Roman" w:eastAsia="Andale Sans UI" w:hAnsi="Times New Roman" w:cs="Tahoma"/>
          <w:b/>
          <w:kern w:val="3"/>
          <w:lang w:eastAsia="ja-JP" w:bidi="fa-IR"/>
        </w:rPr>
        <w:t>Глава 10. Праздничное оформление территории.</w:t>
      </w:r>
    </w:p>
    <w:p w:rsidR="00710BCF" w:rsidRPr="002E10DC" w:rsidRDefault="00710BCF" w:rsidP="00BE407F">
      <w:pPr>
        <w:keepNext/>
        <w:keepLines/>
        <w:spacing w:after="329" w:line="240" w:lineRule="auto"/>
        <w:ind w:firstLine="760"/>
        <w:jc w:val="both"/>
        <w:outlineLvl w:val="2"/>
        <w:rPr>
          <w:rFonts w:ascii="Times New Roman" w:eastAsia="Times New Roman" w:hAnsi="Times New Roman" w:cs="Times New Roman"/>
          <w:b/>
          <w:bCs/>
          <w:lang w:eastAsia="ru-RU" w:bidi="ru-RU"/>
        </w:rPr>
      </w:pPr>
      <w:r w:rsidRPr="002E10DC">
        <w:rPr>
          <w:rFonts w:ascii="Times New Roman" w:eastAsia="Times New Roman" w:hAnsi="Times New Roman" w:cs="Times New Roman"/>
          <w:b/>
          <w:bCs/>
        </w:rPr>
        <w:t xml:space="preserve">Статья 33. Требования к праздничному оформлению сельского поселения </w:t>
      </w:r>
      <w:bookmarkEnd w:id="50"/>
    </w:p>
    <w:p w:rsidR="00710BCF" w:rsidRPr="002E10DC" w:rsidRDefault="00710BCF" w:rsidP="00BE407F">
      <w:pPr>
        <w:widowControl w:val="0"/>
        <w:numPr>
          <w:ilvl w:val="0"/>
          <w:numId w:val="70"/>
        </w:numPr>
        <w:tabs>
          <w:tab w:val="left" w:pos="1321"/>
        </w:tabs>
        <w:spacing w:after="0" w:line="240" w:lineRule="auto"/>
        <w:jc w:val="both"/>
        <w:rPr>
          <w:rFonts w:ascii="Times New Roman" w:eastAsia="Times New Roman" w:hAnsi="Times New Roman" w:cs="Times New Roman"/>
        </w:rPr>
      </w:pPr>
      <w:r w:rsidRPr="002E10DC">
        <w:rPr>
          <w:rFonts w:ascii="Times New Roman" w:eastAsia="Times New Roman" w:hAnsi="Times New Roman" w:cs="Times New Roman"/>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710BCF" w:rsidRPr="002E10DC" w:rsidRDefault="00710BCF" w:rsidP="00BE407F">
      <w:pPr>
        <w:spacing w:line="240" w:lineRule="auto"/>
        <w:ind w:firstLine="760"/>
        <w:jc w:val="both"/>
        <w:rPr>
          <w:rFonts w:ascii="Times New Roman" w:eastAsia="Times New Roman" w:hAnsi="Times New Roman" w:cs="Times New Roman"/>
        </w:rPr>
      </w:pPr>
      <w:r w:rsidRPr="002E10DC">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rsidR="00710BCF" w:rsidRPr="002E10DC" w:rsidRDefault="00710BCF" w:rsidP="00BE407F">
      <w:pPr>
        <w:widowControl w:val="0"/>
        <w:numPr>
          <w:ilvl w:val="0"/>
          <w:numId w:val="70"/>
        </w:numPr>
        <w:tabs>
          <w:tab w:val="left" w:pos="1069"/>
        </w:tabs>
        <w:spacing w:after="0" w:line="240" w:lineRule="auto"/>
        <w:jc w:val="both"/>
        <w:rPr>
          <w:rFonts w:ascii="Times New Roman" w:eastAsia="Times New Roman" w:hAnsi="Times New Roman" w:cs="Times New Roman"/>
        </w:rPr>
      </w:pPr>
      <w:r w:rsidRPr="002E10DC">
        <w:rPr>
          <w:rFonts w:ascii="Times New Roman" w:eastAsia="Times New Roman" w:hAnsi="Times New Roman" w:cs="Times New Roman"/>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710BCF" w:rsidRPr="002E10DC" w:rsidRDefault="00710BCF" w:rsidP="00BE407F">
      <w:pPr>
        <w:widowControl w:val="0"/>
        <w:numPr>
          <w:ilvl w:val="0"/>
          <w:numId w:val="70"/>
        </w:numPr>
        <w:tabs>
          <w:tab w:val="left" w:pos="1321"/>
          <w:tab w:val="left" w:pos="1903"/>
          <w:tab w:val="left" w:pos="7798"/>
        </w:tabs>
        <w:spacing w:after="0" w:line="240" w:lineRule="auto"/>
        <w:jc w:val="both"/>
        <w:rPr>
          <w:rFonts w:ascii="Times New Roman" w:eastAsia="Times New Roman" w:hAnsi="Times New Roman" w:cs="Times New Roman"/>
        </w:rPr>
      </w:pPr>
      <w:proofErr w:type="gramStart"/>
      <w:r w:rsidRPr="002E10DC">
        <w:rPr>
          <w:rFonts w:ascii="Times New Roman" w:eastAsia="Times New Roman" w:hAnsi="Times New Roman" w:cs="Times New Roman"/>
        </w:rPr>
        <w:t>В</w:t>
      </w:r>
      <w:r w:rsidRPr="002E10DC">
        <w:rPr>
          <w:rFonts w:ascii="Times New Roman" w:eastAsia="Times New Roman" w:hAnsi="Times New Roman" w:cs="Times New Roman"/>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10BCF" w:rsidRPr="002E10DC" w:rsidRDefault="00710BCF" w:rsidP="00BE407F">
      <w:pPr>
        <w:widowControl w:val="0"/>
        <w:numPr>
          <w:ilvl w:val="0"/>
          <w:numId w:val="70"/>
        </w:numPr>
        <w:tabs>
          <w:tab w:val="left" w:pos="1321"/>
        </w:tabs>
        <w:spacing w:after="0" w:line="240" w:lineRule="auto"/>
        <w:jc w:val="both"/>
        <w:rPr>
          <w:rFonts w:ascii="Times New Roman" w:eastAsia="Times New Roman" w:hAnsi="Times New Roman" w:cs="Times New Roman"/>
        </w:rPr>
      </w:pPr>
      <w:r w:rsidRPr="002E10DC">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sidRPr="002E10DC">
        <w:rPr>
          <w:rFonts w:ascii="Times New Roman" w:eastAsia="Times New Roman" w:hAnsi="Times New Roman" w:cs="Times New Roman"/>
        </w:rPr>
        <w:tab/>
      </w:r>
      <w:proofErr w:type="gramStart"/>
      <w:r w:rsidRPr="002E10DC">
        <w:rPr>
          <w:rFonts w:ascii="Times New Roman" w:eastAsia="Times New Roman" w:hAnsi="Times New Roman" w:cs="Times New Roman"/>
        </w:rPr>
        <w:t>утверждаемыми</w:t>
      </w:r>
      <w:proofErr w:type="gramEnd"/>
      <w:r w:rsidRPr="002E10DC">
        <w:rPr>
          <w:rFonts w:ascii="Times New Roman" w:eastAsia="Times New Roman" w:hAnsi="Times New Roman" w:cs="Times New Roman"/>
        </w:rPr>
        <w:t xml:space="preserve"> уполномоченным органом местного самоуправления сельского поселения.</w:t>
      </w:r>
    </w:p>
    <w:p w:rsidR="00710BCF" w:rsidRPr="002E10DC" w:rsidRDefault="00710BCF" w:rsidP="00BE407F">
      <w:pPr>
        <w:widowControl w:val="0"/>
        <w:numPr>
          <w:ilvl w:val="0"/>
          <w:numId w:val="70"/>
        </w:numPr>
        <w:tabs>
          <w:tab w:val="left" w:pos="1080"/>
        </w:tabs>
        <w:spacing w:after="366" w:line="240" w:lineRule="auto"/>
        <w:jc w:val="both"/>
        <w:rPr>
          <w:rFonts w:ascii="Times New Roman" w:eastAsia="Times New Roman" w:hAnsi="Times New Roman" w:cs="Times New Roman"/>
        </w:rPr>
      </w:pPr>
      <w:r w:rsidRPr="002E10DC">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10BCF" w:rsidRPr="002E10DC" w:rsidRDefault="00710BCF" w:rsidP="00BE407F">
      <w:pPr>
        <w:pStyle w:val="34"/>
        <w:keepNext/>
        <w:keepLines/>
        <w:shd w:val="clear" w:color="auto" w:fill="auto"/>
        <w:spacing w:before="0" w:after="346" w:line="240" w:lineRule="auto"/>
        <w:ind w:right="160"/>
        <w:rPr>
          <w:sz w:val="22"/>
          <w:szCs w:val="22"/>
        </w:rPr>
      </w:pPr>
      <w:r w:rsidRPr="002E10DC">
        <w:rPr>
          <w:sz w:val="22"/>
          <w:szCs w:val="22"/>
        </w:rPr>
        <w:t>Глава 11. Формы и механизмы общественного участия</w:t>
      </w:r>
      <w:r w:rsidRPr="002E10DC">
        <w:rPr>
          <w:sz w:val="22"/>
          <w:szCs w:val="22"/>
        </w:rPr>
        <w:br/>
        <w:t>в принятии решений и реализации проектов комплексного</w:t>
      </w:r>
      <w:r w:rsidRPr="002E10DC">
        <w:rPr>
          <w:sz w:val="22"/>
          <w:szCs w:val="22"/>
        </w:rPr>
        <w:br/>
        <w:t>благоустройства и развития сельской  среды</w:t>
      </w:r>
    </w:p>
    <w:p w:rsidR="00710BCF" w:rsidRPr="002E10DC" w:rsidRDefault="00710BCF" w:rsidP="00BE407F">
      <w:pPr>
        <w:pStyle w:val="34"/>
        <w:keepNext/>
        <w:keepLines/>
        <w:shd w:val="clear" w:color="auto" w:fill="auto"/>
        <w:spacing w:before="0" w:after="334" w:line="240" w:lineRule="auto"/>
        <w:ind w:left="240" w:firstLine="720"/>
        <w:rPr>
          <w:sz w:val="22"/>
          <w:szCs w:val="22"/>
        </w:rPr>
      </w:pPr>
      <w:bookmarkStart w:id="51" w:name="bookmark53"/>
      <w:r w:rsidRPr="002E10DC">
        <w:rPr>
          <w:sz w:val="22"/>
          <w:szCs w:val="22"/>
        </w:rPr>
        <w:t>Статья 34. Задачи общественного участия</w:t>
      </w:r>
      <w:bookmarkEnd w:id="51"/>
    </w:p>
    <w:p w:rsidR="00710BCF" w:rsidRPr="002E10DC" w:rsidRDefault="00710BCF" w:rsidP="00BE407F">
      <w:pPr>
        <w:pStyle w:val="24"/>
        <w:numPr>
          <w:ilvl w:val="0"/>
          <w:numId w:val="71"/>
        </w:numPr>
        <w:shd w:val="clear" w:color="auto" w:fill="auto"/>
        <w:tabs>
          <w:tab w:val="left" w:pos="1311"/>
        </w:tabs>
        <w:spacing w:before="0" w:after="0" w:line="240" w:lineRule="auto"/>
        <w:rPr>
          <w:sz w:val="22"/>
          <w:szCs w:val="22"/>
        </w:rPr>
      </w:pPr>
      <w:r w:rsidRPr="002E10DC">
        <w:rPr>
          <w:sz w:val="22"/>
          <w:szCs w:val="22"/>
        </w:rPr>
        <w:t xml:space="preserve">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w:t>
      </w:r>
      <w:r w:rsidRPr="002E10DC">
        <w:rPr>
          <w:sz w:val="22"/>
          <w:szCs w:val="22"/>
        </w:rPr>
        <w:lastRenderedPageBreak/>
        <w:t>происходящее в его среде жизни).</w:t>
      </w:r>
      <w:r w:rsidRPr="002E10DC">
        <w:rPr>
          <w:sz w:val="22"/>
          <w:szCs w:val="22"/>
        </w:rPr>
        <w:tab/>
      </w:r>
    </w:p>
    <w:p w:rsidR="00710BCF" w:rsidRPr="002E10DC" w:rsidRDefault="00710BCF" w:rsidP="00BE407F">
      <w:pPr>
        <w:pStyle w:val="24"/>
        <w:numPr>
          <w:ilvl w:val="0"/>
          <w:numId w:val="71"/>
        </w:numPr>
        <w:shd w:val="clear" w:color="auto" w:fill="auto"/>
        <w:tabs>
          <w:tab w:val="left" w:pos="1056"/>
        </w:tabs>
        <w:spacing w:before="0" w:after="0" w:line="240" w:lineRule="auto"/>
        <w:rPr>
          <w:sz w:val="22"/>
          <w:szCs w:val="22"/>
        </w:rPr>
      </w:pPr>
      <w:r w:rsidRPr="002E10DC">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710BCF" w:rsidRPr="002E10DC" w:rsidRDefault="00710BCF" w:rsidP="00BE407F">
      <w:pPr>
        <w:pStyle w:val="24"/>
        <w:numPr>
          <w:ilvl w:val="0"/>
          <w:numId w:val="71"/>
        </w:numPr>
        <w:shd w:val="clear" w:color="auto" w:fill="auto"/>
        <w:tabs>
          <w:tab w:val="left" w:pos="1056"/>
        </w:tabs>
        <w:spacing w:before="0" w:after="0" w:line="240" w:lineRule="auto"/>
        <w:rPr>
          <w:sz w:val="22"/>
          <w:szCs w:val="22"/>
        </w:rPr>
      </w:pPr>
      <w:r w:rsidRPr="002E10DC">
        <w:rPr>
          <w:sz w:val="22"/>
          <w:szCs w:val="22"/>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710BCF" w:rsidRPr="002E10DC" w:rsidRDefault="00710BCF" w:rsidP="00BE407F">
      <w:pPr>
        <w:pStyle w:val="24"/>
        <w:numPr>
          <w:ilvl w:val="0"/>
          <w:numId w:val="71"/>
        </w:numPr>
        <w:shd w:val="clear" w:color="auto" w:fill="auto"/>
        <w:tabs>
          <w:tab w:val="left" w:pos="1057"/>
        </w:tabs>
        <w:spacing w:before="0" w:after="367" w:line="240" w:lineRule="auto"/>
        <w:rPr>
          <w:sz w:val="22"/>
          <w:szCs w:val="22"/>
        </w:rPr>
      </w:pPr>
      <w:r w:rsidRPr="002E10DC">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710BCF" w:rsidRPr="002E10DC" w:rsidRDefault="00710BCF" w:rsidP="00BE407F">
      <w:pPr>
        <w:pStyle w:val="34"/>
        <w:keepNext/>
        <w:keepLines/>
        <w:shd w:val="clear" w:color="auto" w:fill="auto"/>
        <w:spacing w:before="0" w:after="313" w:line="240" w:lineRule="auto"/>
        <w:ind w:firstLine="780"/>
        <w:rPr>
          <w:sz w:val="22"/>
          <w:szCs w:val="22"/>
        </w:rPr>
      </w:pPr>
      <w:bookmarkStart w:id="52" w:name="bookmark54"/>
      <w:r w:rsidRPr="002E10DC">
        <w:rPr>
          <w:sz w:val="22"/>
          <w:szCs w:val="22"/>
        </w:rPr>
        <w:t>Статья 35. Формы общественного участия</w:t>
      </w:r>
      <w:bookmarkEnd w:id="52"/>
    </w:p>
    <w:p w:rsidR="00710BCF" w:rsidRPr="002E10DC" w:rsidRDefault="00710BCF" w:rsidP="00BE407F">
      <w:pPr>
        <w:pStyle w:val="24"/>
        <w:numPr>
          <w:ilvl w:val="0"/>
          <w:numId w:val="72"/>
        </w:numPr>
        <w:shd w:val="clear" w:color="auto" w:fill="auto"/>
        <w:tabs>
          <w:tab w:val="left" w:pos="1219"/>
        </w:tabs>
        <w:spacing w:before="0" w:after="0" w:line="240" w:lineRule="auto"/>
        <w:rPr>
          <w:sz w:val="22"/>
          <w:szCs w:val="22"/>
        </w:rPr>
      </w:pPr>
      <w:r w:rsidRPr="002E10DC">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710BCF" w:rsidRPr="002E10DC" w:rsidRDefault="00710BCF" w:rsidP="00BE407F">
      <w:pPr>
        <w:pStyle w:val="24"/>
        <w:numPr>
          <w:ilvl w:val="0"/>
          <w:numId w:val="72"/>
        </w:numPr>
        <w:shd w:val="clear" w:color="auto" w:fill="auto"/>
        <w:tabs>
          <w:tab w:val="left" w:pos="1056"/>
        </w:tabs>
        <w:spacing w:before="0" w:after="0" w:line="240" w:lineRule="auto"/>
        <w:rPr>
          <w:sz w:val="22"/>
          <w:szCs w:val="22"/>
        </w:rPr>
      </w:pPr>
      <w:r w:rsidRPr="002E10DC">
        <w:rPr>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10BCF" w:rsidRPr="002E10DC" w:rsidRDefault="00710BCF" w:rsidP="00BE407F">
      <w:pPr>
        <w:pStyle w:val="24"/>
        <w:numPr>
          <w:ilvl w:val="0"/>
          <w:numId w:val="73"/>
        </w:numPr>
        <w:shd w:val="clear" w:color="auto" w:fill="auto"/>
        <w:tabs>
          <w:tab w:val="left" w:pos="1122"/>
        </w:tabs>
        <w:spacing w:before="0" w:after="0" w:line="240" w:lineRule="auto"/>
        <w:rPr>
          <w:sz w:val="22"/>
          <w:szCs w:val="22"/>
        </w:rPr>
      </w:pPr>
      <w:r w:rsidRPr="002E10DC">
        <w:rPr>
          <w:sz w:val="22"/>
          <w:szCs w:val="22"/>
        </w:rPr>
        <w:t>совместное определение целей и задач по развитию территории;</w:t>
      </w:r>
    </w:p>
    <w:p w:rsidR="00710BCF" w:rsidRPr="002E10DC" w:rsidRDefault="00710BCF" w:rsidP="00BE407F">
      <w:pPr>
        <w:pStyle w:val="24"/>
        <w:numPr>
          <w:ilvl w:val="0"/>
          <w:numId w:val="73"/>
        </w:numPr>
        <w:shd w:val="clear" w:color="auto" w:fill="auto"/>
        <w:tabs>
          <w:tab w:val="left" w:pos="1086"/>
        </w:tabs>
        <w:spacing w:before="0" w:after="0" w:line="240" w:lineRule="auto"/>
        <w:rPr>
          <w:sz w:val="22"/>
          <w:szCs w:val="22"/>
        </w:rPr>
      </w:pPr>
      <w:r w:rsidRPr="002E10DC">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710BCF" w:rsidRPr="002E10DC" w:rsidRDefault="00710BCF" w:rsidP="00BE407F">
      <w:pPr>
        <w:pStyle w:val="24"/>
        <w:numPr>
          <w:ilvl w:val="0"/>
          <w:numId w:val="73"/>
        </w:numPr>
        <w:shd w:val="clear" w:color="auto" w:fill="auto"/>
        <w:tabs>
          <w:tab w:val="left" w:pos="1086"/>
        </w:tabs>
        <w:spacing w:before="0" w:after="0" w:line="240" w:lineRule="auto"/>
        <w:rPr>
          <w:sz w:val="22"/>
          <w:szCs w:val="22"/>
        </w:rPr>
      </w:pPr>
      <w:r w:rsidRPr="002E10DC">
        <w:rPr>
          <w:sz w:val="22"/>
          <w:szCs w:val="22"/>
        </w:rPr>
        <w:t>консультации в выборе типов покрытий с учетом функционального зонирования территории;</w:t>
      </w:r>
    </w:p>
    <w:p w:rsidR="00710BCF" w:rsidRPr="002E10DC" w:rsidRDefault="00710BCF" w:rsidP="00BE407F">
      <w:pPr>
        <w:pStyle w:val="24"/>
        <w:numPr>
          <w:ilvl w:val="0"/>
          <w:numId w:val="73"/>
        </w:numPr>
        <w:shd w:val="clear" w:color="auto" w:fill="auto"/>
        <w:tabs>
          <w:tab w:val="left" w:pos="1219"/>
        </w:tabs>
        <w:spacing w:before="0" w:after="0" w:line="240" w:lineRule="auto"/>
        <w:rPr>
          <w:sz w:val="22"/>
          <w:szCs w:val="22"/>
        </w:rPr>
      </w:pPr>
      <w:r w:rsidRPr="002E10DC">
        <w:rPr>
          <w:sz w:val="22"/>
          <w:szCs w:val="22"/>
        </w:rPr>
        <w:t>консультации по предполагаемым типам озеленения, типам освещения и осветительного оборудования;</w:t>
      </w:r>
    </w:p>
    <w:p w:rsidR="00710BCF" w:rsidRPr="002E10DC" w:rsidRDefault="00710BCF" w:rsidP="00BE407F">
      <w:pPr>
        <w:pStyle w:val="24"/>
        <w:numPr>
          <w:ilvl w:val="0"/>
          <w:numId w:val="73"/>
        </w:numPr>
        <w:shd w:val="clear" w:color="auto" w:fill="auto"/>
        <w:tabs>
          <w:tab w:val="left" w:pos="1086"/>
        </w:tabs>
        <w:spacing w:before="0" w:after="0" w:line="240" w:lineRule="auto"/>
        <w:rPr>
          <w:sz w:val="22"/>
          <w:szCs w:val="22"/>
        </w:rPr>
      </w:pPr>
      <w:r w:rsidRPr="002E10DC">
        <w:rPr>
          <w:sz w:val="22"/>
          <w:szCs w:val="22"/>
        </w:rPr>
        <w:t>участие в разработке проекта, обсуждение решений профильными специалистами;</w:t>
      </w:r>
    </w:p>
    <w:p w:rsidR="00710BCF" w:rsidRPr="002E10DC" w:rsidRDefault="00710BCF" w:rsidP="00BE407F">
      <w:pPr>
        <w:pStyle w:val="24"/>
        <w:numPr>
          <w:ilvl w:val="0"/>
          <w:numId w:val="73"/>
        </w:numPr>
        <w:shd w:val="clear" w:color="auto" w:fill="auto"/>
        <w:tabs>
          <w:tab w:val="left" w:pos="1387"/>
        </w:tabs>
        <w:spacing w:before="0" w:after="0" w:line="240" w:lineRule="auto"/>
        <w:rPr>
          <w:sz w:val="22"/>
          <w:szCs w:val="22"/>
        </w:rPr>
      </w:pPr>
      <w:r w:rsidRPr="002E10DC">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0BCF" w:rsidRPr="002E10DC" w:rsidRDefault="00710BCF" w:rsidP="00BE407F">
      <w:pPr>
        <w:pStyle w:val="24"/>
        <w:numPr>
          <w:ilvl w:val="0"/>
          <w:numId w:val="73"/>
        </w:numPr>
        <w:shd w:val="clear" w:color="auto" w:fill="auto"/>
        <w:tabs>
          <w:tab w:val="left" w:pos="1066"/>
        </w:tabs>
        <w:spacing w:before="0" w:after="0" w:line="240" w:lineRule="auto"/>
        <w:rPr>
          <w:sz w:val="22"/>
          <w:szCs w:val="22"/>
        </w:rPr>
      </w:pPr>
      <w:r w:rsidRPr="002E10DC">
        <w:rPr>
          <w:sz w:val="22"/>
          <w:szCs w:val="22"/>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710BCF" w:rsidRPr="002E10DC" w:rsidRDefault="00710BCF" w:rsidP="00BE407F">
      <w:pPr>
        <w:pStyle w:val="24"/>
        <w:numPr>
          <w:ilvl w:val="0"/>
          <w:numId w:val="73"/>
        </w:numPr>
        <w:shd w:val="clear" w:color="auto" w:fill="auto"/>
        <w:tabs>
          <w:tab w:val="left" w:pos="1096"/>
        </w:tabs>
        <w:spacing w:before="0" w:after="0" w:line="240" w:lineRule="auto"/>
        <w:rPr>
          <w:sz w:val="22"/>
          <w:szCs w:val="22"/>
        </w:rPr>
      </w:pPr>
      <w:r w:rsidRPr="002E10DC">
        <w:rPr>
          <w:sz w:val="22"/>
          <w:szCs w:val="22"/>
        </w:rPr>
        <w:t>трудовое участие - это добровольное и безвозмездное участие жителей в работах по благоустройству дворовой территории:</w:t>
      </w:r>
    </w:p>
    <w:p w:rsidR="00710BCF" w:rsidRPr="002E10DC" w:rsidRDefault="00710BCF" w:rsidP="00BE407F">
      <w:pPr>
        <w:pStyle w:val="24"/>
        <w:numPr>
          <w:ilvl w:val="0"/>
          <w:numId w:val="74"/>
        </w:numPr>
        <w:shd w:val="clear" w:color="auto" w:fill="auto"/>
        <w:tabs>
          <w:tab w:val="left" w:pos="1096"/>
        </w:tabs>
        <w:spacing w:before="0" w:after="0" w:line="240" w:lineRule="auto"/>
        <w:rPr>
          <w:sz w:val="22"/>
          <w:szCs w:val="22"/>
        </w:rPr>
      </w:pPr>
      <w:r w:rsidRPr="002E10DC">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710BCF" w:rsidRPr="002E10DC" w:rsidRDefault="00710BCF" w:rsidP="00BE407F">
      <w:pPr>
        <w:pStyle w:val="24"/>
        <w:numPr>
          <w:ilvl w:val="0"/>
          <w:numId w:val="74"/>
        </w:numPr>
        <w:shd w:val="clear" w:color="auto" w:fill="auto"/>
        <w:tabs>
          <w:tab w:val="left" w:pos="983"/>
        </w:tabs>
        <w:spacing w:before="0" w:after="0" w:line="240" w:lineRule="auto"/>
        <w:rPr>
          <w:sz w:val="22"/>
          <w:szCs w:val="22"/>
        </w:rPr>
      </w:pPr>
      <w:r w:rsidRPr="002E10DC">
        <w:rPr>
          <w:sz w:val="22"/>
          <w:szCs w:val="22"/>
        </w:rPr>
        <w:t>предоставление строительных материалов, техники и т.д.;</w:t>
      </w:r>
    </w:p>
    <w:p w:rsidR="00710BCF" w:rsidRPr="002E10DC" w:rsidRDefault="00710BCF" w:rsidP="00BE407F">
      <w:pPr>
        <w:pStyle w:val="24"/>
        <w:numPr>
          <w:ilvl w:val="0"/>
          <w:numId w:val="73"/>
        </w:numPr>
        <w:shd w:val="clear" w:color="auto" w:fill="auto"/>
        <w:tabs>
          <w:tab w:val="left" w:pos="1096"/>
        </w:tabs>
        <w:spacing w:before="0" w:after="0" w:line="240" w:lineRule="auto"/>
        <w:rPr>
          <w:sz w:val="22"/>
          <w:szCs w:val="22"/>
        </w:rPr>
      </w:pPr>
      <w:r w:rsidRPr="002E10DC">
        <w:rPr>
          <w:sz w:val="22"/>
          <w:szCs w:val="22"/>
        </w:rPr>
        <w:t>участие в смотрах, конкурсах, иных массовых мероприятиях по содержанию территории сельского поселения;</w:t>
      </w:r>
    </w:p>
    <w:p w:rsidR="00710BCF" w:rsidRPr="002E10DC" w:rsidRDefault="00710BCF" w:rsidP="00BE407F">
      <w:pPr>
        <w:pStyle w:val="24"/>
        <w:numPr>
          <w:ilvl w:val="0"/>
          <w:numId w:val="73"/>
        </w:numPr>
        <w:shd w:val="clear" w:color="auto" w:fill="auto"/>
        <w:tabs>
          <w:tab w:val="left" w:pos="1276"/>
        </w:tabs>
        <w:spacing w:before="0" w:after="0" w:line="240" w:lineRule="auto"/>
        <w:rPr>
          <w:sz w:val="22"/>
          <w:szCs w:val="22"/>
        </w:rPr>
      </w:pPr>
      <w:r w:rsidRPr="002E10DC">
        <w:rPr>
          <w:sz w:val="22"/>
          <w:szCs w:val="22"/>
        </w:rPr>
        <w:t xml:space="preserve">добровольные пожертвования и взносы на </w:t>
      </w:r>
      <w:proofErr w:type="gramStart"/>
      <w:r w:rsidRPr="002E10DC">
        <w:rPr>
          <w:sz w:val="22"/>
          <w:szCs w:val="22"/>
        </w:rPr>
        <w:t>благоустройство</w:t>
      </w:r>
      <w:proofErr w:type="gramEnd"/>
      <w:r w:rsidRPr="002E10DC">
        <w:rPr>
          <w:sz w:val="22"/>
          <w:szCs w:val="22"/>
        </w:rPr>
        <w:t xml:space="preserve"> и содержание территории сельского поселения.</w:t>
      </w:r>
    </w:p>
    <w:p w:rsidR="00710BCF" w:rsidRPr="002E10DC" w:rsidRDefault="00710BCF" w:rsidP="00BE407F">
      <w:pPr>
        <w:pStyle w:val="24"/>
        <w:numPr>
          <w:ilvl w:val="0"/>
          <w:numId w:val="72"/>
        </w:numPr>
        <w:shd w:val="clear" w:color="auto" w:fill="auto"/>
        <w:tabs>
          <w:tab w:val="left" w:pos="1096"/>
        </w:tabs>
        <w:spacing w:before="0" w:after="0" w:line="240" w:lineRule="auto"/>
        <w:rPr>
          <w:sz w:val="22"/>
          <w:szCs w:val="22"/>
        </w:rPr>
      </w:pPr>
      <w:r w:rsidRPr="002E10DC">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2E10DC">
        <w:rPr>
          <w:sz w:val="22"/>
          <w:szCs w:val="22"/>
        </w:rPr>
        <w:softHyphen/>
        <w:t xml:space="preserve">телекоммуникационной сети «Интернет», предоставляющий наиболее полную и актуальную </w:t>
      </w:r>
      <w:r w:rsidRPr="002E10DC">
        <w:rPr>
          <w:sz w:val="22"/>
          <w:szCs w:val="22"/>
        </w:rPr>
        <w:lastRenderedPageBreak/>
        <w:t>информацию в данной сфере.</w:t>
      </w:r>
    </w:p>
    <w:p w:rsidR="00710BCF" w:rsidRPr="002E10DC" w:rsidRDefault="00710BCF" w:rsidP="00BE407F">
      <w:pPr>
        <w:pStyle w:val="24"/>
        <w:numPr>
          <w:ilvl w:val="0"/>
          <w:numId w:val="72"/>
        </w:numPr>
        <w:shd w:val="clear" w:color="auto" w:fill="auto"/>
        <w:tabs>
          <w:tab w:val="left" w:pos="1096"/>
        </w:tabs>
        <w:spacing w:before="0" w:after="0" w:line="240" w:lineRule="auto"/>
        <w:rPr>
          <w:sz w:val="22"/>
          <w:szCs w:val="22"/>
        </w:rPr>
      </w:pPr>
      <w:r w:rsidRPr="002E10DC">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710BCF" w:rsidRPr="002E10DC" w:rsidRDefault="00710BCF" w:rsidP="00BE407F">
      <w:pPr>
        <w:pStyle w:val="24"/>
        <w:numPr>
          <w:ilvl w:val="0"/>
          <w:numId w:val="75"/>
        </w:numPr>
        <w:shd w:val="clear" w:color="auto" w:fill="auto"/>
        <w:tabs>
          <w:tab w:val="left" w:pos="1276"/>
        </w:tabs>
        <w:spacing w:before="0" w:after="0" w:line="240" w:lineRule="auto"/>
        <w:rPr>
          <w:sz w:val="22"/>
          <w:szCs w:val="22"/>
        </w:rPr>
      </w:pPr>
      <w:r w:rsidRPr="002E10DC">
        <w:rPr>
          <w:sz w:val="22"/>
          <w:szCs w:val="22"/>
        </w:rPr>
        <w:t>работы с местными средствами массовой информации,</w:t>
      </w:r>
    </w:p>
    <w:p w:rsidR="00710BCF" w:rsidRPr="002E10DC" w:rsidRDefault="00710BCF" w:rsidP="00BE407F">
      <w:pPr>
        <w:pStyle w:val="24"/>
        <w:shd w:val="clear" w:color="auto" w:fill="auto"/>
        <w:tabs>
          <w:tab w:val="left" w:pos="8892"/>
        </w:tabs>
        <w:spacing w:before="0" w:after="0" w:line="240" w:lineRule="auto"/>
        <w:rPr>
          <w:sz w:val="22"/>
          <w:szCs w:val="22"/>
        </w:rPr>
      </w:pPr>
      <w:proofErr w:type="gramStart"/>
      <w:r w:rsidRPr="002E10DC">
        <w:rPr>
          <w:sz w:val="22"/>
          <w:szCs w:val="22"/>
        </w:rPr>
        <w:t>охватывающими</w:t>
      </w:r>
      <w:proofErr w:type="gramEnd"/>
      <w:r w:rsidRPr="002E10DC">
        <w:rPr>
          <w:sz w:val="22"/>
          <w:szCs w:val="22"/>
        </w:rPr>
        <w:t xml:space="preserve"> широкий круг людей разных возрастных групп и потенциальные аудитории проекта;</w:t>
      </w:r>
    </w:p>
    <w:p w:rsidR="00710BCF" w:rsidRPr="002E10DC" w:rsidRDefault="00710BCF" w:rsidP="00BE407F">
      <w:pPr>
        <w:pStyle w:val="24"/>
        <w:numPr>
          <w:ilvl w:val="0"/>
          <w:numId w:val="75"/>
        </w:numPr>
        <w:shd w:val="clear" w:color="auto" w:fill="auto"/>
        <w:tabs>
          <w:tab w:val="left" w:pos="1096"/>
        </w:tabs>
        <w:spacing w:before="0" w:after="0" w:line="240" w:lineRule="auto"/>
        <w:rPr>
          <w:sz w:val="22"/>
          <w:szCs w:val="22"/>
        </w:rPr>
      </w:pPr>
      <w:r w:rsidRPr="002E10DC">
        <w:rPr>
          <w:sz w:val="22"/>
          <w:szCs w:val="22"/>
        </w:rPr>
        <w:t>вывешивания афиш и объявлений на информационных досках в местах доступных для ознакомления;</w:t>
      </w:r>
    </w:p>
    <w:p w:rsidR="00710BCF" w:rsidRPr="002E10DC" w:rsidRDefault="00710BCF" w:rsidP="00BE407F">
      <w:pPr>
        <w:pStyle w:val="24"/>
        <w:numPr>
          <w:ilvl w:val="0"/>
          <w:numId w:val="75"/>
        </w:numPr>
        <w:shd w:val="clear" w:color="auto" w:fill="auto"/>
        <w:tabs>
          <w:tab w:val="left" w:pos="1127"/>
        </w:tabs>
        <w:spacing w:before="0" w:after="0" w:line="240" w:lineRule="auto"/>
        <w:rPr>
          <w:sz w:val="22"/>
          <w:szCs w:val="22"/>
        </w:rPr>
      </w:pPr>
      <w:r w:rsidRPr="002E10DC">
        <w:rPr>
          <w:sz w:val="22"/>
          <w:szCs w:val="22"/>
        </w:rPr>
        <w:t>индивидуальных приглашений;</w:t>
      </w:r>
    </w:p>
    <w:p w:rsidR="00710BCF" w:rsidRPr="002E10DC" w:rsidRDefault="00710BCF" w:rsidP="00BE407F">
      <w:pPr>
        <w:pStyle w:val="24"/>
        <w:numPr>
          <w:ilvl w:val="0"/>
          <w:numId w:val="75"/>
        </w:numPr>
        <w:shd w:val="clear" w:color="auto" w:fill="auto"/>
        <w:tabs>
          <w:tab w:val="left" w:pos="1276"/>
        </w:tabs>
        <w:spacing w:before="0" w:after="0" w:line="240" w:lineRule="auto"/>
        <w:rPr>
          <w:sz w:val="22"/>
          <w:szCs w:val="22"/>
        </w:rPr>
      </w:pPr>
      <w:r w:rsidRPr="002E10DC">
        <w:rPr>
          <w:sz w:val="22"/>
          <w:szCs w:val="22"/>
        </w:rPr>
        <w:t xml:space="preserve">использования социальных сетей и </w:t>
      </w:r>
      <w:proofErr w:type="spellStart"/>
      <w:r w:rsidRPr="002E10DC">
        <w:rPr>
          <w:sz w:val="22"/>
          <w:szCs w:val="22"/>
        </w:rPr>
        <w:t>интернет-ресурсов</w:t>
      </w:r>
      <w:proofErr w:type="spellEnd"/>
      <w:r w:rsidRPr="002E10DC">
        <w:rPr>
          <w:sz w:val="22"/>
          <w:szCs w:val="22"/>
        </w:rPr>
        <w:t xml:space="preserve"> для обеспечения донесения информации до заинтересованных лиц;</w:t>
      </w:r>
    </w:p>
    <w:p w:rsidR="00710BCF" w:rsidRPr="002E10DC" w:rsidRDefault="00710BCF" w:rsidP="00BE407F">
      <w:pPr>
        <w:pStyle w:val="24"/>
        <w:numPr>
          <w:ilvl w:val="0"/>
          <w:numId w:val="75"/>
        </w:numPr>
        <w:shd w:val="clear" w:color="auto" w:fill="auto"/>
        <w:tabs>
          <w:tab w:val="left" w:pos="1096"/>
        </w:tabs>
        <w:spacing w:before="0" w:after="366" w:line="240" w:lineRule="auto"/>
        <w:rPr>
          <w:sz w:val="22"/>
          <w:szCs w:val="22"/>
        </w:rPr>
      </w:pPr>
      <w:r w:rsidRPr="002E10DC">
        <w:rPr>
          <w:sz w:val="22"/>
          <w:szCs w:val="22"/>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10BCF" w:rsidRPr="002E10DC" w:rsidRDefault="00710BCF" w:rsidP="00BE407F">
      <w:pPr>
        <w:spacing w:line="240" w:lineRule="auto"/>
        <w:jc w:val="center"/>
        <w:rPr>
          <w:rFonts w:ascii="Times New Roman" w:hAnsi="Times New Roman" w:cs="Times New Roman"/>
          <w:b/>
        </w:rPr>
      </w:pPr>
      <w:r w:rsidRPr="002E10DC">
        <w:rPr>
          <w:rFonts w:ascii="Times New Roman" w:hAnsi="Times New Roman" w:cs="Times New Roman"/>
          <w:b/>
        </w:rPr>
        <w:t>Глава 12. Содержание домашних животных</w:t>
      </w:r>
    </w:p>
    <w:p w:rsidR="00710BCF" w:rsidRPr="002E10DC" w:rsidRDefault="00710BCF" w:rsidP="00BE407F">
      <w:pPr>
        <w:spacing w:line="240" w:lineRule="auto"/>
        <w:jc w:val="center"/>
        <w:rPr>
          <w:rFonts w:ascii="Times New Roman" w:hAnsi="Times New Roman" w:cs="Times New Roman"/>
          <w:b/>
        </w:rPr>
      </w:pPr>
      <w:r w:rsidRPr="002E10DC">
        <w:rPr>
          <w:rFonts w:ascii="Times New Roman" w:hAnsi="Times New Roman" w:cs="Times New Roman"/>
          <w:b/>
        </w:rPr>
        <w:t>Статья 36 Содержание домашних животных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1. Домашними животными признаются собаки, кошки и иные животные, содержащиеся в жилом помещении и на дворовой территории владельцев.</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6. Владелец домашнего животного имеет право:</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xml:space="preserve">-   получать необходимую предварительную теоретическую подготовку в клубах (обществах) владельцев домашних животных, в </w:t>
      </w:r>
      <w:proofErr w:type="spellStart"/>
      <w:r w:rsidRPr="002E10DC">
        <w:rPr>
          <w:rFonts w:ascii="Times New Roman" w:hAnsi="Times New Roman" w:cs="Times New Roman"/>
        </w:rPr>
        <w:t>зоозащитных</w:t>
      </w:r>
      <w:proofErr w:type="spellEnd"/>
      <w:r w:rsidRPr="002E10DC">
        <w:rPr>
          <w:rFonts w:ascii="Times New Roman" w:hAnsi="Times New Roman" w:cs="Times New Roman"/>
        </w:rPr>
        <w:t xml:space="preserve">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обеспложивать принадлежащих ему домашних животных;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заниматься спортивными упражнениями со своим питомцем на специально отведенных площадках;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lastRenderedPageBreak/>
        <w:t>-   поселиться в гостинице с домашним животным с согласия администрации гостиницы.</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7. Владельцы домашних животных обязаны:</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принимать меры к обеспечению тишины в жилых помещениях;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производить выгул собак в установленных местах в установленном порядке;</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своевременно регистрировать и перерегистрировать домашних животных;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xml:space="preserve">8. Владельцам беспородных и </w:t>
      </w:r>
      <w:proofErr w:type="spellStart"/>
      <w:r w:rsidRPr="002E10DC">
        <w:rPr>
          <w:rFonts w:ascii="Times New Roman" w:hAnsi="Times New Roman" w:cs="Times New Roman"/>
        </w:rPr>
        <w:t>неплеменных</w:t>
      </w:r>
      <w:proofErr w:type="spellEnd"/>
      <w:r w:rsidRPr="002E10DC">
        <w:rPr>
          <w:rFonts w:ascii="Times New Roman" w:hAnsi="Times New Roman" w:cs="Times New Roman"/>
        </w:rPr>
        <w:t xml:space="preserve"> животных рекомендуется обеспечить стерилизацию своего животного.</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9. При выгуле собак владельцы должны соблюдать следующие требования:</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lastRenderedPageBreak/>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спускать собаку с поводка только в специально отведенных местах для выгула;</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11. Запрещается выгуливать собак лицам в нетрезвом состоянии и детям, не достигшим 14-летнего возраста.</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12. Выгул домашних животных без хозяев не допускается, кроме как в изолированных частных домах и вольерах».</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710BCF" w:rsidRPr="002E10DC" w:rsidRDefault="00710BCF" w:rsidP="00BE407F">
      <w:pPr>
        <w:spacing w:line="240" w:lineRule="auto"/>
        <w:rPr>
          <w:rFonts w:ascii="Times New Roman" w:hAnsi="Times New Roman" w:cs="Times New Roman"/>
        </w:rPr>
      </w:pPr>
      <w:r w:rsidRPr="002E10DC">
        <w:rPr>
          <w:rFonts w:ascii="Times New Roman" w:hAnsi="Times New Roman" w:cs="Times New Roman"/>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710BCF" w:rsidRPr="002E10DC" w:rsidRDefault="00710BCF" w:rsidP="00BE407F">
      <w:pPr>
        <w:pStyle w:val="aa"/>
        <w:ind w:firstLine="709"/>
        <w:jc w:val="both"/>
        <w:rPr>
          <w:sz w:val="22"/>
          <w:szCs w:val="22"/>
        </w:rPr>
      </w:pPr>
    </w:p>
    <w:p w:rsidR="00710BCF" w:rsidRPr="002E10DC" w:rsidRDefault="00710BCF" w:rsidP="00BE407F">
      <w:pPr>
        <w:spacing w:line="240" w:lineRule="auto"/>
        <w:ind w:firstLine="567"/>
        <w:jc w:val="center"/>
        <w:rPr>
          <w:rFonts w:ascii="Times New Roman" w:hAnsi="Times New Roman" w:cs="Times New Roman"/>
          <w:b/>
        </w:rPr>
      </w:pPr>
      <w:r w:rsidRPr="002E10DC">
        <w:rPr>
          <w:rFonts w:ascii="Times New Roman" w:hAnsi="Times New Roman" w:cs="Times New Roman"/>
          <w:b/>
        </w:rPr>
        <w:t>Статья 37. Выпас и прогон сельскохозяйственных животных</w:t>
      </w:r>
    </w:p>
    <w:p w:rsidR="00710BCF" w:rsidRPr="002E10DC" w:rsidRDefault="00710BCF" w:rsidP="00BE407F">
      <w:pPr>
        <w:spacing w:line="240" w:lineRule="auto"/>
        <w:ind w:firstLine="567"/>
        <w:jc w:val="both"/>
        <w:rPr>
          <w:rFonts w:ascii="Times New Roman" w:hAnsi="Times New Roman" w:cs="Times New Roman"/>
          <w:b/>
        </w:rPr>
      </w:pP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lastRenderedPageBreak/>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sidRPr="002E10DC">
        <w:rPr>
          <w:rFonts w:ascii="Times New Roman" w:hAnsi="Times New Roman" w:cs="Times New Roman"/>
          <w:bCs/>
        </w:rPr>
        <w:t xml:space="preserve">на поводе </w:t>
      </w:r>
      <w:bookmarkEnd w:id="53"/>
      <w:r w:rsidRPr="002E10DC">
        <w:rPr>
          <w:rFonts w:ascii="Times New Roman" w:hAnsi="Times New Roman" w:cs="Times New Roman"/>
          <w:bCs/>
        </w:rPr>
        <w:t xml:space="preserve">собственниками либо иными лицами, определенными собственниками в установленном законом порядке, в соответствии </w:t>
      </w:r>
      <w:proofErr w:type="gramStart"/>
      <w:r w:rsidRPr="002E10DC">
        <w:rPr>
          <w:rFonts w:ascii="Times New Roman" w:hAnsi="Times New Roman" w:cs="Times New Roman"/>
          <w:bCs/>
        </w:rPr>
        <w:t>с</w:t>
      </w:r>
      <w:proofErr w:type="gramEnd"/>
      <w:r w:rsidRPr="002E10DC">
        <w:rPr>
          <w:rFonts w:ascii="Times New Roman" w:hAnsi="Times New Roman" w:cs="Times New Roman"/>
          <w:bCs/>
        </w:rPr>
        <w:t xml:space="preserve"> временем и маршрутами прогона сельскохозяйственных животных.</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2E10DC">
        <w:rPr>
          <w:rFonts w:ascii="Times New Roman" w:hAnsi="Times New Roman" w:cs="Times New Roman"/>
          <w:bCs/>
        </w:rPr>
        <w:t>с</w:t>
      </w:r>
      <w:proofErr w:type="gramEnd"/>
      <w:r w:rsidRPr="002E10DC">
        <w:rPr>
          <w:rFonts w:ascii="Times New Roman" w:hAnsi="Times New Roman" w:cs="Times New Roman"/>
          <w:bCs/>
        </w:rPr>
        <w:t xml:space="preserve"> временем и маршрутами прогона сельскохозяйственных животных.</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sidRPr="002E10DC">
        <w:rPr>
          <w:rFonts w:ascii="Times New Roman" w:hAnsi="Times New Roman" w:cs="Times New Roman"/>
          <w:bCs/>
        </w:rPr>
        <w:t>постановлением Администрации поселения</w:t>
      </w:r>
      <w:bookmarkEnd w:id="54"/>
      <w:r w:rsidRPr="002E10DC">
        <w:rPr>
          <w:rFonts w:ascii="Times New Roman" w:hAnsi="Times New Roman" w:cs="Times New Roman"/>
          <w:bCs/>
        </w:rPr>
        <w:t xml:space="preserve">. </w:t>
      </w:r>
    </w:p>
    <w:p w:rsidR="00710BCF" w:rsidRPr="002E10DC" w:rsidRDefault="00710BCF" w:rsidP="00BE407F">
      <w:pPr>
        <w:spacing w:line="240" w:lineRule="auto"/>
        <w:ind w:firstLine="567"/>
        <w:jc w:val="both"/>
        <w:rPr>
          <w:rFonts w:ascii="Times New Roman" w:hAnsi="Times New Roman" w:cs="Times New Roman"/>
          <w:bCs/>
        </w:rPr>
      </w:pPr>
      <w:proofErr w:type="gramStart"/>
      <w:r w:rsidRPr="002E10DC">
        <w:rPr>
          <w:rFonts w:ascii="Times New Roman" w:hAnsi="Times New Roman" w:cs="Times New Roman"/>
          <w:bC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Время прогона и выпаса</w:t>
      </w:r>
      <w:r w:rsidRPr="002E10DC">
        <w:rPr>
          <w:rFonts w:ascii="Times New Roman" w:hAnsi="Times New Roman" w:cs="Times New Roman"/>
        </w:rPr>
        <w:t xml:space="preserve"> сельскохозяйственных животных по территории поселения </w:t>
      </w:r>
      <w:r w:rsidRPr="002E10DC">
        <w:rPr>
          <w:rFonts w:ascii="Times New Roman" w:hAnsi="Times New Roman" w:cs="Times New Roman"/>
          <w:bC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710BCF" w:rsidRPr="002E10DC" w:rsidRDefault="00710BCF" w:rsidP="00BE407F">
      <w:pPr>
        <w:spacing w:line="240" w:lineRule="auto"/>
        <w:ind w:firstLine="567"/>
        <w:jc w:val="both"/>
        <w:rPr>
          <w:rFonts w:ascii="Times New Roman" w:hAnsi="Times New Roman" w:cs="Times New Roman"/>
          <w:bCs/>
        </w:rPr>
      </w:pPr>
      <w:proofErr w:type="gramStart"/>
      <w:r w:rsidRPr="002E10DC">
        <w:rPr>
          <w:rFonts w:ascii="Times New Roman" w:hAnsi="Times New Roman" w:cs="Times New Roman"/>
          <w:bC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2E10DC">
        <w:rPr>
          <w:rFonts w:ascii="Times New Roman" w:hAnsi="Times New Roman" w:cs="Times New Roman"/>
          <w:bCs/>
        </w:rPr>
        <w:t xml:space="preserve"> муниципальными правовыми актами поселения.</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Выпас и прогон сельскохозяйственных животных производится с установлением публичного сервитута либо без установления такового.</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xml:space="preserve">Пастух обязан следить и не допускать, чтобы сельскохозяйственные животные отбились от стада во время перегона, выпаса. </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8. При осуществлении выпаса сельскохозяйственных животных допускается:</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1) свободный выпас сельскохозяйственных животных на огороженной территории;</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lastRenderedPageBreak/>
        <w:t>2) выпас сельскохозяйственных животных на неогороженных территориях (пастбищах) под надзором собственника или пастуха.</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Выпас лошадей допускается лишь в их стреноженном состоянии.</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9. При осуществлении выпаса и прогона сельскохозяйственных животных запрещается:</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безнадзорное пребывание сельскохозяйственных животных вне специально отведенных для выпаса и прогона мест;</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выпас сельскохозяйственных животных на неогороженных территориях (пастбищах) без надзора;</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выпас сельскохозяйственных животных в границах полосы отвода автомобильной дороги;</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оставлять на автомобильной дороге сельскохозяйственных животных без надзора;</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xml:space="preserve">- вести сельскохозяйственных животных по автомобильной дороге с </w:t>
      </w:r>
      <w:proofErr w:type="spellStart"/>
      <w:r w:rsidRPr="002E10DC">
        <w:rPr>
          <w:rFonts w:ascii="Times New Roman" w:hAnsi="Times New Roman" w:cs="Times New Roman"/>
          <w:bCs/>
        </w:rPr>
        <w:t>асфальт</w:t>
      </w:r>
      <w:proofErr w:type="gramStart"/>
      <w:r w:rsidRPr="002E10DC">
        <w:rPr>
          <w:rFonts w:ascii="Times New Roman" w:hAnsi="Times New Roman" w:cs="Times New Roman"/>
          <w:bCs/>
        </w:rPr>
        <w:t>о</w:t>
      </w:r>
      <w:proofErr w:type="spellEnd"/>
      <w:r w:rsidRPr="002E10DC">
        <w:rPr>
          <w:rFonts w:ascii="Times New Roman" w:hAnsi="Times New Roman" w:cs="Times New Roman"/>
          <w:bCs/>
        </w:rPr>
        <w:t>-</w:t>
      </w:r>
      <w:proofErr w:type="gramEnd"/>
      <w:r w:rsidRPr="002E10DC">
        <w:rPr>
          <w:rFonts w:ascii="Times New Roman" w:hAnsi="Times New Roman" w:cs="Times New Roman"/>
          <w:bCs/>
        </w:rPr>
        <w:t xml:space="preserve"> и цементобетонным покрытием при наличии иных путей;</w:t>
      </w:r>
    </w:p>
    <w:p w:rsidR="00710BCF" w:rsidRPr="002E10DC" w:rsidRDefault="00710BCF" w:rsidP="00BE407F">
      <w:pPr>
        <w:spacing w:line="240" w:lineRule="auto"/>
        <w:ind w:firstLine="567"/>
        <w:jc w:val="both"/>
        <w:rPr>
          <w:rFonts w:ascii="Times New Roman" w:hAnsi="Times New Roman" w:cs="Times New Roman"/>
          <w:bCs/>
        </w:rPr>
      </w:pPr>
      <w:r w:rsidRPr="002E10DC">
        <w:rPr>
          <w:rFonts w:ascii="Times New Roman" w:hAnsi="Times New Roman" w:cs="Times New Roman"/>
          <w:bCs/>
        </w:rPr>
        <w:t>- выпас сельскохозяйственных животных и организация для них летних лагерей, ванн в границах прибрежных защитных полос;</w:t>
      </w:r>
    </w:p>
    <w:p w:rsidR="00710BCF" w:rsidRPr="002E10DC" w:rsidRDefault="00710BCF" w:rsidP="00BE407F">
      <w:pPr>
        <w:pStyle w:val="34"/>
        <w:keepNext/>
        <w:keepLines/>
        <w:shd w:val="clear" w:color="auto" w:fill="auto"/>
        <w:spacing w:before="0" w:after="266" w:line="240" w:lineRule="auto"/>
        <w:ind w:firstLine="426"/>
        <w:jc w:val="both"/>
        <w:rPr>
          <w:b w:val="0"/>
          <w:sz w:val="22"/>
          <w:szCs w:val="22"/>
        </w:rPr>
      </w:pPr>
      <w:r w:rsidRPr="002E10DC">
        <w:rPr>
          <w:b w:val="0"/>
          <w:sz w:val="22"/>
          <w:szCs w:val="22"/>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2E10DC">
        <w:rPr>
          <w:b w:val="0"/>
          <w:sz w:val="22"/>
          <w:szCs w:val="22"/>
        </w:rPr>
        <w:t>пояса зоны санитарной охраны поверхностных источников водоснабжения</w:t>
      </w:r>
      <w:proofErr w:type="gramEnd"/>
      <w:r w:rsidRPr="002E10DC">
        <w:rPr>
          <w:b w:val="0"/>
          <w:sz w:val="22"/>
          <w:szCs w:val="22"/>
        </w:rPr>
        <w:t>.</w:t>
      </w:r>
    </w:p>
    <w:p w:rsidR="00710BCF" w:rsidRPr="002E10DC" w:rsidRDefault="00710BCF" w:rsidP="00BE407F">
      <w:pPr>
        <w:pStyle w:val="34"/>
        <w:keepNext/>
        <w:keepLines/>
        <w:shd w:val="clear" w:color="auto" w:fill="auto"/>
        <w:spacing w:before="0" w:after="266" w:line="240" w:lineRule="auto"/>
        <w:rPr>
          <w:sz w:val="22"/>
          <w:szCs w:val="22"/>
        </w:rPr>
      </w:pPr>
      <w:r w:rsidRPr="002E10DC">
        <w:rPr>
          <w:sz w:val="22"/>
          <w:szCs w:val="22"/>
        </w:rPr>
        <w:t>Глава 13. Ответственность за нарушение Правил</w:t>
      </w:r>
      <w:r w:rsidRPr="002E10DC">
        <w:rPr>
          <w:sz w:val="22"/>
          <w:szCs w:val="22"/>
        </w:rPr>
        <w:br/>
        <w:t xml:space="preserve">благоустройства сельского поселения </w:t>
      </w:r>
    </w:p>
    <w:p w:rsidR="00710BCF" w:rsidRPr="002E10DC" w:rsidRDefault="00710BCF" w:rsidP="00BE407F">
      <w:pPr>
        <w:pStyle w:val="34"/>
        <w:keepNext/>
        <w:keepLines/>
        <w:shd w:val="clear" w:color="auto" w:fill="auto"/>
        <w:spacing w:before="0" w:after="294" w:line="240" w:lineRule="auto"/>
        <w:ind w:firstLine="760"/>
        <w:rPr>
          <w:sz w:val="22"/>
          <w:szCs w:val="22"/>
        </w:rPr>
      </w:pPr>
      <w:bookmarkStart w:id="55" w:name="bookmark58"/>
      <w:r w:rsidRPr="002E10DC">
        <w:rPr>
          <w:sz w:val="22"/>
          <w:szCs w:val="22"/>
        </w:rPr>
        <w:t xml:space="preserve">Статья 38. </w:t>
      </w:r>
      <w:bookmarkStart w:id="56" w:name="bookmark59"/>
      <w:bookmarkEnd w:id="55"/>
      <w:r w:rsidRPr="002E10DC">
        <w:rPr>
          <w:sz w:val="22"/>
          <w:szCs w:val="22"/>
        </w:rPr>
        <w:t>Ответственность за нарушение Правил благоустройства сельского поселения</w:t>
      </w:r>
      <w:bookmarkEnd w:id="56"/>
    </w:p>
    <w:p w:rsidR="00710BCF" w:rsidRPr="002E10DC" w:rsidRDefault="00710BCF" w:rsidP="00BE407F">
      <w:pPr>
        <w:pStyle w:val="24"/>
        <w:shd w:val="clear" w:color="auto" w:fill="auto"/>
        <w:spacing w:before="0" w:after="0" w:line="240" w:lineRule="auto"/>
        <w:rPr>
          <w:sz w:val="22"/>
          <w:szCs w:val="22"/>
        </w:rPr>
      </w:pPr>
      <w:r w:rsidRPr="002E10DC">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Pr="002E10DC">
        <w:rPr>
          <w:sz w:val="22"/>
          <w:szCs w:val="22"/>
        </w:rPr>
        <w:tab/>
        <w:t>№115-ГД «Об административных правонарушениях на территории Самарской области».</w:t>
      </w:r>
    </w:p>
    <w:p w:rsidR="00710BCF" w:rsidRPr="002E10DC" w:rsidRDefault="00710BCF" w:rsidP="00710BCF">
      <w:pPr>
        <w:pStyle w:val="24"/>
        <w:shd w:val="clear" w:color="auto" w:fill="auto"/>
        <w:spacing w:before="0" w:after="0" w:line="331" w:lineRule="exact"/>
        <w:rPr>
          <w:sz w:val="22"/>
          <w:szCs w:val="22"/>
        </w:rPr>
      </w:pPr>
    </w:p>
    <w:p w:rsidR="00710BCF" w:rsidRPr="002E10DC" w:rsidRDefault="00710BCF" w:rsidP="00710BCF">
      <w:pPr>
        <w:pStyle w:val="24"/>
        <w:shd w:val="clear" w:color="auto" w:fill="auto"/>
        <w:spacing w:before="0" w:after="0" w:line="331" w:lineRule="exact"/>
        <w:rPr>
          <w:sz w:val="22"/>
          <w:szCs w:val="22"/>
        </w:rPr>
      </w:pPr>
    </w:p>
    <w:p w:rsidR="0038128F" w:rsidRPr="002E10DC" w:rsidRDefault="0038128F"/>
    <w:sectPr w:rsidR="0038128F" w:rsidRPr="002E10DC" w:rsidSect="0038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CY">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B4C"/>
    <w:rsid w:val="00005C84"/>
    <w:rsid w:val="002E10DC"/>
    <w:rsid w:val="0038128F"/>
    <w:rsid w:val="003852E3"/>
    <w:rsid w:val="003A0F84"/>
    <w:rsid w:val="003D48BE"/>
    <w:rsid w:val="003F3193"/>
    <w:rsid w:val="005B2F94"/>
    <w:rsid w:val="005C2B4C"/>
    <w:rsid w:val="00710BCF"/>
    <w:rsid w:val="007271B5"/>
    <w:rsid w:val="009A03E6"/>
    <w:rsid w:val="00B66524"/>
    <w:rsid w:val="00B9793D"/>
    <w:rsid w:val="00BE407F"/>
    <w:rsid w:val="00C80894"/>
    <w:rsid w:val="00CB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F"/>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9A03E6"/>
    <w:pPr>
      <w:keepNext/>
      <w:outlineLvl w:val="0"/>
    </w:pPr>
    <w:rPr>
      <w:rFonts w:eastAsiaTheme="majorEastAsia" w:cstheme="majorBidi"/>
      <w:szCs w:val="24"/>
    </w:rPr>
  </w:style>
  <w:style w:type="paragraph" w:styleId="2">
    <w:name w:val="heading 2"/>
    <w:basedOn w:val="a"/>
    <w:next w:val="a"/>
    <w:link w:val="20"/>
    <w:uiPriority w:val="9"/>
    <w:qFormat/>
    <w:rsid w:val="009A03E6"/>
    <w:pPr>
      <w:keepNext/>
      <w:outlineLvl w:val="1"/>
    </w:pPr>
    <w:rPr>
      <w:rFonts w:eastAsiaTheme="majorEastAsia" w:cstheme="majorBidi"/>
      <w:b/>
      <w:sz w:val="32"/>
    </w:rPr>
  </w:style>
  <w:style w:type="paragraph" w:styleId="3">
    <w:name w:val="heading 3"/>
    <w:basedOn w:val="a"/>
    <w:next w:val="a"/>
    <w:link w:val="30"/>
    <w:semiHidden/>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B6F6E"/>
    <w:pPr>
      <w:keepNext/>
      <w:spacing w:before="240" w:after="60"/>
      <w:outlineLvl w:val="3"/>
    </w:pPr>
    <w:rPr>
      <w:rFonts w:eastAsiaTheme="minorEastAsia"/>
      <w:b/>
      <w:bCs/>
      <w:szCs w:val="28"/>
    </w:rPr>
  </w:style>
  <w:style w:type="paragraph" w:styleId="5">
    <w:name w:val="heading 5"/>
    <w:basedOn w:val="a"/>
    <w:next w:val="a"/>
    <w:link w:val="50"/>
    <w:semiHidden/>
    <w:unhideWhenUsed/>
    <w:qFormat/>
    <w:rsid w:val="00CB6F6E"/>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CB6F6E"/>
    <w:pPr>
      <w:spacing w:before="240" w:after="60"/>
      <w:outlineLvl w:val="5"/>
    </w:pPr>
    <w:rPr>
      <w:rFonts w:eastAsiaTheme="minorEastAsia"/>
      <w:b/>
      <w:bCs/>
    </w:rPr>
  </w:style>
  <w:style w:type="paragraph" w:styleId="7">
    <w:name w:val="heading 7"/>
    <w:basedOn w:val="a"/>
    <w:next w:val="a"/>
    <w:link w:val="70"/>
    <w:semiHidden/>
    <w:unhideWhenUsed/>
    <w:qFormat/>
    <w:rsid w:val="00CB6F6E"/>
    <w:pPr>
      <w:spacing w:before="240" w:after="60"/>
      <w:outlineLvl w:val="6"/>
    </w:pPr>
    <w:rPr>
      <w:rFonts w:eastAsiaTheme="minorEastAsia"/>
      <w:sz w:val="24"/>
      <w:szCs w:val="24"/>
    </w:rPr>
  </w:style>
  <w:style w:type="paragraph" w:styleId="8">
    <w:name w:val="heading 8"/>
    <w:basedOn w:val="a"/>
    <w:next w:val="a"/>
    <w:link w:val="80"/>
    <w:semiHidden/>
    <w:unhideWhenUsed/>
    <w:qFormat/>
    <w:rsid w:val="00CB6F6E"/>
    <w:pPr>
      <w:spacing w:before="240" w:after="60"/>
      <w:outlineLvl w:val="7"/>
    </w:pPr>
    <w:rPr>
      <w:rFonts w:eastAsiaTheme="minorEastAsia"/>
      <w:i/>
      <w:iCs/>
      <w:sz w:val="24"/>
      <w:szCs w:val="24"/>
    </w:rPr>
  </w:style>
  <w:style w:type="paragraph" w:styleId="9">
    <w:name w:val="heading 9"/>
    <w:basedOn w:val="a"/>
    <w:next w:val="a"/>
    <w:link w:val="90"/>
    <w:semiHidden/>
    <w:unhideWhenUsed/>
    <w:qFormat/>
    <w:rsid w:val="00CB6F6E"/>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3E6"/>
    <w:rPr>
      <w:rFonts w:eastAsiaTheme="majorEastAsia" w:cstheme="majorBidi"/>
      <w:sz w:val="28"/>
      <w:szCs w:val="24"/>
    </w:rPr>
  </w:style>
  <w:style w:type="character" w:customStyle="1" w:styleId="20">
    <w:name w:val="Заголовок 2 Знак"/>
    <w:basedOn w:val="a0"/>
    <w:link w:val="2"/>
    <w:uiPriority w:val="9"/>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line="360" w:lineRule="auto"/>
      <w:ind w:firstLine="993"/>
    </w:pPr>
    <w:rPr>
      <w:b/>
    </w:rPr>
  </w:style>
  <w:style w:type="paragraph" w:styleId="a4">
    <w:name w:val="Title"/>
    <w:basedOn w:val="a"/>
    <w:next w:val="a"/>
    <w:link w:val="a5"/>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rPr>
  </w:style>
  <w:style w:type="paragraph" w:styleId="21">
    <w:name w:val="Quote"/>
    <w:basedOn w:val="a"/>
    <w:next w:val="a"/>
    <w:link w:val="22"/>
    <w:uiPriority w:val="29"/>
    <w:qFormat/>
    <w:rsid w:val="00CB6F6E"/>
    <w:rPr>
      <w:i/>
      <w:iCs/>
      <w:color w:val="000000" w:themeColor="text1"/>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character" w:styleId="af4">
    <w:name w:val="Hyperlink"/>
    <w:basedOn w:val="a0"/>
    <w:uiPriority w:val="99"/>
    <w:semiHidden/>
    <w:unhideWhenUsed/>
    <w:rsid w:val="00710BCF"/>
    <w:rPr>
      <w:color w:val="0066CC"/>
      <w:u w:val="single"/>
    </w:rPr>
  </w:style>
  <w:style w:type="character" w:styleId="af5">
    <w:name w:val="FollowedHyperlink"/>
    <w:basedOn w:val="a0"/>
    <w:uiPriority w:val="99"/>
    <w:semiHidden/>
    <w:unhideWhenUsed/>
    <w:rsid w:val="00710BCF"/>
    <w:rPr>
      <w:color w:val="800080" w:themeColor="followedHyperlink"/>
      <w:u w:val="single"/>
    </w:rPr>
  </w:style>
  <w:style w:type="paragraph" w:customStyle="1" w:styleId="msonormal0">
    <w:name w:val="msonormal"/>
    <w:basedOn w:val="a"/>
    <w:rsid w:val="00710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annotation text"/>
    <w:basedOn w:val="a"/>
    <w:link w:val="af7"/>
    <w:uiPriority w:val="99"/>
    <w:semiHidden/>
    <w:unhideWhenUsed/>
    <w:rsid w:val="00710BCF"/>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7">
    <w:name w:val="Текст примечания Знак"/>
    <w:basedOn w:val="a0"/>
    <w:link w:val="af6"/>
    <w:uiPriority w:val="99"/>
    <w:semiHidden/>
    <w:rsid w:val="00710BCF"/>
    <w:rPr>
      <w:rFonts w:ascii="Courier New" w:eastAsia="Courier New" w:hAnsi="Courier New" w:cs="Courier New"/>
      <w:color w:val="000000"/>
      <w:lang w:bidi="ru-RU"/>
    </w:rPr>
  </w:style>
  <w:style w:type="paragraph" w:styleId="af8">
    <w:name w:val="header"/>
    <w:basedOn w:val="a"/>
    <w:link w:val="af9"/>
    <w:uiPriority w:val="99"/>
    <w:semiHidden/>
    <w:unhideWhenUsed/>
    <w:rsid w:val="00710BCF"/>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f9">
    <w:name w:val="Верхний колонтитул Знак"/>
    <w:basedOn w:val="a0"/>
    <w:link w:val="af8"/>
    <w:uiPriority w:val="99"/>
    <w:semiHidden/>
    <w:rsid w:val="00710BCF"/>
    <w:rPr>
      <w:rFonts w:eastAsia="Arial Unicode MS"/>
      <w:kern w:val="2"/>
    </w:rPr>
  </w:style>
  <w:style w:type="paragraph" w:styleId="afa">
    <w:name w:val="footer"/>
    <w:basedOn w:val="a"/>
    <w:link w:val="afb"/>
    <w:uiPriority w:val="99"/>
    <w:semiHidden/>
    <w:unhideWhenUsed/>
    <w:rsid w:val="00710BCF"/>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fb">
    <w:name w:val="Нижний колонтитул Знак"/>
    <w:basedOn w:val="a0"/>
    <w:link w:val="afa"/>
    <w:uiPriority w:val="99"/>
    <w:semiHidden/>
    <w:rsid w:val="00710BCF"/>
    <w:rPr>
      <w:rFonts w:eastAsia="Arial Unicode MS"/>
      <w:kern w:val="2"/>
    </w:rPr>
  </w:style>
  <w:style w:type="paragraph" w:styleId="afc">
    <w:name w:val="Body Text"/>
    <w:basedOn w:val="a"/>
    <w:link w:val="afd"/>
    <w:semiHidden/>
    <w:unhideWhenUsed/>
    <w:rsid w:val="00710BCF"/>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fd">
    <w:name w:val="Основной текст Знак"/>
    <w:basedOn w:val="a0"/>
    <w:link w:val="afc"/>
    <w:semiHidden/>
    <w:rsid w:val="00710BCF"/>
    <w:rPr>
      <w:rFonts w:eastAsia="Arial Unicode MS"/>
      <w:kern w:val="2"/>
    </w:rPr>
  </w:style>
  <w:style w:type="paragraph" w:styleId="afe">
    <w:name w:val="Document Map"/>
    <w:basedOn w:val="a"/>
    <w:link w:val="aff"/>
    <w:uiPriority w:val="99"/>
    <w:semiHidden/>
    <w:unhideWhenUsed/>
    <w:rsid w:val="00710BCF"/>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aff">
    <w:name w:val="Схема документа Знак"/>
    <w:basedOn w:val="a0"/>
    <w:link w:val="afe"/>
    <w:uiPriority w:val="99"/>
    <w:semiHidden/>
    <w:rsid w:val="00710BCF"/>
    <w:rPr>
      <w:rFonts w:ascii="Lucida Grande CY" w:eastAsia="Arial Unicode MS" w:hAnsi="Lucida Grande CY"/>
      <w:kern w:val="2"/>
      <w:sz w:val="24"/>
      <w:szCs w:val="24"/>
    </w:rPr>
  </w:style>
  <w:style w:type="paragraph" w:styleId="aff0">
    <w:name w:val="annotation subject"/>
    <w:basedOn w:val="af6"/>
    <w:next w:val="af6"/>
    <w:link w:val="aff1"/>
    <w:uiPriority w:val="99"/>
    <w:semiHidden/>
    <w:unhideWhenUsed/>
    <w:rsid w:val="00710BCF"/>
    <w:rPr>
      <w:b/>
      <w:bCs/>
    </w:rPr>
  </w:style>
  <w:style w:type="character" w:customStyle="1" w:styleId="aff1">
    <w:name w:val="Тема примечания Знак"/>
    <w:basedOn w:val="af7"/>
    <w:link w:val="aff0"/>
    <w:uiPriority w:val="99"/>
    <w:semiHidden/>
    <w:rsid w:val="00710BCF"/>
    <w:rPr>
      <w:rFonts w:ascii="Courier New" w:eastAsia="Courier New" w:hAnsi="Courier New" w:cs="Courier New"/>
      <w:b/>
      <w:bCs/>
      <w:color w:val="000000"/>
      <w:lang w:bidi="ru-RU"/>
    </w:rPr>
  </w:style>
  <w:style w:type="paragraph" w:styleId="aff2">
    <w:name w:val="Balloon Text"/>
    <w:basedOn w:val="a"/>
    <w:link w:val="aff3"/>
    <w:uiPriority w:val="99"/>
    <w:semiHidden/>
    <w:unhideWhenUsed/>
    <w:rsid w:val="00710BCF"/>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710BCF"/>
    <w:rPr>
      <w:rFonts w:ascii="Tahoma" w:eastAsiaTheme="minorHAnsi" w:hAnsi="Tahoma" w:cs="Tahoma"/>
      <w:sz w:val="16"/>
      <w:szCs w:val="16"/>
      <w:lang w:eastAsia="en-US"/>
    </w:rPr>
  </w:style>
  <w:style w:type="paragraph" w:customStyle="1" w:styleId="aff4">
    <w:name w:val="Стиль названия зоны"/>
    <w:basedOn w:val="a"/>
    <w:rsid w:val="00710BCF"/>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paragraph" w:customStyle="1" w:styleId="aff5">
    <w:name w:val="Знак"/>
    <w:basedOn w:val="a"/>
    <w:uiPriority w:val="99"/>
    <w:rsid w:val="00710B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710BC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10B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10BCF"/>
    <w:pPr>
      <w:autoSpaceDE w:val="0"/>
      <w:autoSpaceDN w:val="0"/>
      <w:adjustRightInd w:val="0"/>
    </w:pPr>
    <w:rPr>
      <w:rFonts w:ascii="Arial" w:hAnsi="Arial" w:cs="Arial"/>
      <w:b/>
      <w:bCs/>
    </w:rPr>
  </w:style>
  <w:style w:type="paragraph" w:customStyle="1" w:styleId="ConsPlusCell">
    <w:name w:val="ConsPlusCell"/>
    <w:rsid w:val="00710BCF"/>
    <w:pPr>
      <w:widowControl w:val="0"/>
      <w:autoSpaceDE w:val="0"/>
      <w:autoSpaceDN w:val="0"/>
      <w:adjustRightInd w:val="0"/>
    </w:pPr>
    <w:rPr>
      <w:rFonts w:ascii="Arial" w:hAnsi="Arial" w:cs="Arial"/>
    </w:rPr>
  </w:style>
  <w:style w:type="character" w:customStyle="1" w:styleId="4Exact">
    <w:name w:val="Основной текст (4) Exact"/>
    <w:basedOn w:val="a0"/>
    <w:link w:val="41"/>
    <w:locked/>
    <w:rsid w:val="00710BCF"/>
    <w:rPr>
      <w:rFonts w:ascii="Impact" w:eastAsia="Impact" w:hAnsi="Impact" w:cs="Impact"/>
      <w:spacing w:val="40"/>
      <w:sz w:val="34"/>
      <w:szCs w:val="34"/>
      <w:shd w:val="clear" w:color="auto" w:fill="FFFFFF"/>
    </w:rPr>
  </w:style>
  <w:style w:type="paragraph" w:customStyle="1" w:styleId="41">
    <w:name w:val="Основной текст (4)"/>
    <w:basedOn w:val="a"/>
    <w:link w:val="4Exact"/>
    <w:rsid w:val="00710BCF"/>
    <w:pPr>
      <w:widowControl w:val="0"/>
      <w:shd w:val="clear" w:color="auto" w:fill="FFFFFF"/>
      <w:spacing w:after="0" w:line="414" w:lineRule="exact"/>
    </w:pPr>
    <w:rPr>
      <w:rFonts w:ascii="Impact" w:eastAsia="Impact" w:hAnsi="Impact" w:cs="Impact"/>
      <w:spacing w:val="40"/>
      <w:sz w:val="34"/>
      <w:szCs w:val="34"/>
      <w:lang w:eastAsia="ru-RU"/>
    </w:rPr>
  </w:style>
  <w:style w:type="character" w:customStyle="1" w:styleId="5Exact">
    <w:name w:val="Основной текст (5) Exact"/>
    <w:basedOn w:val="a0"/>
    <w:link w:val="51"/>
    <w:locked/>
    <w:rsid w:val="00710BCF"/>
    <w:rPr>
      <w:rFonts w:ascii="Sylfaen" w:eastAsia="Sylfaen" w:hAnsi="Sylfaen" w:cs="Sylfaen"/>
      <w:sz w:val="26"/>
      <w:szCs w:val="26"/>
      <w:shd w:val="clear" w:color="auto" w:fill="FFFFFF"/>
    </w:rPr>
  </w:style>
  <w:style w:type="paragraph" w:customStyle="1" w:styleId="51">
    <w:name w:val="Основной текст (5)"/>
    <w:basedOn w:val="a"/>
    <w:link w:val="5Exact"/>
    <w:rsid w:val="00710BCF"/>
    <w:pPr>
      <w:widowControl w:val="0"/>
      <w:shd w:val="clear" w:color="auto" w:fill="FFFFFF"/>
      <w:spacing w:after="0" w:line="342" w:lineRule="exact"/>
    </w:pPr>
    <w:rPr>
      <w:rFonts w:ascii="Sylfaen" w:eastAsia="Sylfaen" w:hAnsi="Sylfaen" w:cs="Sylfaen"/>
      <w:sz w:val="26"/>
      <w:szCs w:val="26"/>
      <w:lang w:eastAsia="ru-RU"/>
    </w:rPr>
  </w:style>
  <w:style w:type="character" w:customStyle="1" w:styleId="23">
    <w:name w:val="Основной текст (2)_"/>
    <w:basedOn w:val="a0"/>
    <w:link w:val="24"/>
    <w:locked/>
    <w:rsid w:val="00710BCF"/>
    <w:rPr>
      <w:sz w:val="28"/>
      <w:szCs w:val="28"/>
      <w:shd w:val="clear" w:color="auto" w:fill="FFFFFF"/>
    </w:rPr>
  </w:style>
  <w:style w:type="paragraph" w:customStyle="1" w:styleId="24">
    <w:name w:val="Основной текст (2)"/>
    <w:basedOn w:val="a"/>
    <w:link w:val="23"/>
    <w:rsid w:val="00710BCF"/>
    <w:pPr>
      <w:widowControl w:val="0"/>
      <w:shd w:val="clear" w:color="auto" w:fill="FFFFFF"/>
      <w:spacing w:before="640" w:after="300" w:line="317" w:lineRule="exact"/>
      <w:jc w:val="both"/>
    </w:pPr>
    <w:rPr>
      <w:rFonts w:ascii="Times New Roman" w:eastAsia="Times New Roman" w:hAnsi="Times New Roman" w:cs="Times New Roman"/>
      <w:sz w:val="28"/>
      <w:szCs w:val="28"/>
      <w:lang w:eastAsia="ru-RU"/>
    </w:rPr>
  </w:style>
  <w:style w:type="character" w:customStyle="1" w:styleId="31">
    <w:name w:val="Основной текст (3)_"/>
    <w:basedOn w:val="a0"/>
    <w:link w:val="32"/>
    <w:locked/>
    <w:rsid w:val="00710BCF"/>
    <w:rPr>
      <w:b/>
      <w:bCs/>
      <w:sz w:val="36"/>
      <w:szCs w:val="36"/>
      <w:shd w:val="clear" w:color="auto" w:fill="FFFFFF"/>
    </w:rPr>
  </w:style>
  <w:style w:type="paragraph" w:customStyle="1" w:styleId="32">
    <w:name w:val="Основной текст (3)"/>
    <w:basedOn w:val="a"/>
    <w:link w:val="31"/>
    <w:rsid w:val="00710BCF"/>
    <w:pPr>
      <w:widowControl w:val="0"/>
      <w:shd w:val="clear" w:color="auto" w:fill="FFFFFF"/>
      <w:spacing w:after="380" w:line="398" w:lineRule="exact"/>
      <w:ind w:firstLine="760"/>
      <w:jc w:val="both"/>
    </w:pPr>
    <w:rPr>
      <w:rFonts w:ascii="Times New Roman" w:eastAsia="Times New Roman" w:hAnsi="Times New Roman" w:cs="Times New Roman"/>
      <w:b/>
      <w:bCs/>
      <w:sz w:val="36"/>
      <w:szCs w:val="36"/>
      <w:lang w:eastAsia="ru-RU"/>
    </w:rPr>
  </w:style>
  <w:style w:type="character" w:customStyle="1" w:styleId="11">
    <w:name w:val="Заголовок №1_"/>
    <w:basedOn w:val="a0"/>
    <w:link w:val="12"/>
    <w:locked/>
    <w:rsid w:val="00710BCF"/>
    <w:rPr>
      <w:b/>
      <w:bCs/>
      <w:sz w:val="44"/>
      <w:szCs w:val="44"/>
      <w:shd w:val="clear" w:color="auto" w:fill="FFFFFF"/>
    </w:rPr>
  </w:style>
  <w:style w:type="paragraph" w:customStyle="1" w:styleId="12">
    <w:name w:val="Заголовок №1"/>
    <w:basedOn w:val="a"/>
    <w:link w:val="11"/>
    <w:rsid w:val="00710BCF"/>
    <w:pPr>
      <w:widowControl w:val="0"/>
      <w:shd w:val="clear" w:color="auto" w:fill="FFFFFF"/>
      <w:spacing w:before="380" w:after="0" w:line="488" w:lineRule="exact"/>
      <w:outlineLvl w:val="0"/>
    </w:pPr>
    <w:rPr>
      <w:rFonts w:ascii="Times New Roman" w:eastAsia="Times New Roman" w:hAnsi="Times New Roman" w:cs="Times New Roman"/>
      <w:b/>
      <w:bCs/>
      <w:sz w:val="44"/>
      <w:szCs w:val="44"/>
      <w:lang w:eastAsia="ru-RU"/>
    </w:rPr>
  </w:style>
  <w:style w:type="character" w:customStyle="1" w:styleId="33">
    <w:name w:val="Заголовок №3_"/>
    <w:basedOn w:val="a0"/>
    <w:link w:val="34"/>
    <w:locked/>
    <w:rsid w:val="00710BCF"/>
    <w:rPr>
      <w:b/>
      <w:bCs/>
      <w:sz w:val="26"/>
      <w:szCs w:val="26"/>
      <w:shd w:val="clear" w:color="auto" w:fill="FFFFFF"/>
    </w:rPr>
  </w:style>
  <w:style w:type="paragraph" w:customStyle="1" w:styleId="34">
    <w:name w:val="Заголовок №3"/>
    <w:basedOn w:val="a"/>
    <w:link w:val="33"/>
    <w:rsid w:val="00710BCF"/>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lang w:eastAsia="ru-RU"/>
    </w:rPr>
  </w:style>
  <w:style w:type="character" w:customStyle="1" w:styleId="61">
    <w:name w:val="Основной текст (6)_"/>
    <w:basedOn w:val="a0"/>
    <w:link w:val="62"/>
    <w:locked/>
    <w:rsid w:val="00710BCF"/>
    <w:rPr>
      <w:b/>
      <w:bCs/>
      <w:sz w:val="26"/>
      <w:szCs w:val="26"/>
      <w:shd w:val="clear" w:color="auto" w:fill="FFFFFF"/>
    </w:rPr>
  </w:style>
  <w:style w:type="paragraph" w:customStyle="1" w:styleId="62">
    <w:name w:val="Основной текст (6)"/>
    <w:basedOn w:val="a"/>
    <w:link w:val="61"/>
    <w:rsid w:val="00710BCF"/>
    <w:pPr>
      <w:widowControl w:val="0"/>
      <w:shd w:val="clear" w:color="auto" w:fill="FFFFFF"/>
      <w:spacing w:after="0" w:line="322" w:lineRule="exact"/>
    </w:pPr>
    <w:rPr>
      <w:rFonts w:ascii="Times New Roman" w:eastAsia="Times New Roman" w:hAnsi="Times New Roman" w:cs="Times New Roman"/>
      <w:b/>
      <w:bCs/>
      <w:sz w:val="26"/>
      <w:szCs w:val="26"/>
      <w:lang w:eastAsia="ru-RU"/>
    </w:rPr>
  </w:style>
  <w:style w:type="character" w:customStyle="1" w:styleId="71">
    <w:name w:val="Основной текст (7)_"/>
    <w:basedOn w:val="a0"/>
    <w:link w:val="72"/>
    <w:locked/>
    <w:rsid w:val="00710BCF"/>
    <w:rPr>
      <w:rFonts w:ascii="Arial Narrow" w:eastAsia="Arial Narrow" w:hAnsi="Arial Narrow" w:cs="Arial Narrow"/>
      <w:b/>
      <w:bCs/>
      <w:sz w:val="9"/>
      <w:szCs w:val="9"/>
      <w:shd w:val="clear" w:color="auto" w:fill="FFFFFF"/>
    </w:rPr>
  </w:style>
  <w:style w:type="paragraph" w:customStyle="1" w:styleId="72">
    <w:name w:val="Основной текст (7)"/>
    <w:basedOn w:val="a"/>
    <w:link w:val="71"/>
    <w:rsid w:val="00710BCF"/>
    <w:pPr>
      <w:widowControl w:val="0"/>
      <w:shd w:val="clear" w:color="auto" w:fill="FFFFFF"/>
      <w:spacing w:after="100" w:line="102" w:lineRule="exact"/>
    </w:pPr>
    <w:rPr>
      <w:rFonts w:ascii="Arial Narrow" w:eastAsia="Arial Narrow" w:hAnsi="Arial Narrow" w:cs="Arial Narrow"/>
      <w:b/>
      <w:bCs/>
      <w:sz w:val="9"/>
      <w:szCs w:val="9"/>
      <w:lang w:eastAsia="ru-RU"/>
    </w:rPr>
  </w:style>
  <w:style w:type="character" w:customStyle="1" w:styleId="81">
    <w:name w:val="Основной текст (8)_"/>
    <w:basedOn w:val="a0"/>
    <w:link w:val="82"/>
    <w:locked/>
    <w:rsid w:val="00710BCF"/>
    <w:rPr>
      <w:rFonts w:ascii="Arial Unicode MS" w:eastAsia="Arial Unicode MS" w:hAnsi="Arial Unicode MS" w:cs="Arial Unicode MS"/>
      <w:sz w:val="13"/>
      <w:szCs w:val="13"/>
      <w:shd w:val="clear" w:color="auto" w:fill="FFFFFF"/>
    </w:rPr>
  </w:style>
  <w:style w:type="paragraph" w:customStyle="1" w:styleId="82">
    <w:name w:val="Основной текст (8)"/>
    <w:basedOn w:val="a"/>
    <w:link w:val="81"/>
    <w:rsid w:val="00710BCF"/>
    <w:pPr>
      <w:widowControl w:val="0"/>
      <w:shd w:val="clear" w:color="auto" w:fill="FFFFFF"/>
      <w:spacing w:after="280" w:line="174" w:lineRule="exact"/>
    </w:pPr>
    <w:rPr>
      <w:rFonts w:ascii="Arial Unicode MS" w:eastAsia="Arial Unicode MS" w:hAnsi="Arial Unicode MS" w:cs="Arial Unicode MS"/>
      <w:sz w:val="13"/>
      <w:szCs w:val="13"/>
      <w:lang w:eastAsia="ru-RU"/>
    </w:rPr>
  </w:style>
  <w:style w:type="character" w:customStyle="1" w:styleId="aff6">
    <w:name w:val="Подпись к таблице_"/>
    <w:basedOn w:val="a0"/>
    <w:link w:val="aff7"/>
    <w:locked/>
    <w:rsid w:val="00710BCF"/>
    <w:rPr>
      <w:sz w:val="28"/>
      <w:szCs w:val="28"/>
      <w:shd w:val="clear" w:color="auto" w:fill="FFFFFF"/>
    </w:rPr>
  </w:style>
  <w:style w:type="paragraph" w:customStyle="1" w:styleId="aff7">
    <w:name w:val="Подпись к таблице"/>
    <w:basedOn w:val="a"/>
    <w:link w:val="aff6"/>
    <w:rsid w:val="00710BCF"/>
    <w:pPr>
      <w:widowControl w:val="0"/>
      <w:shd w:val="clear" w:color="auto" w:fill="FFFFFF"/>
      <w:spacing w:after="0" w:line="310" w:lineRule="exact"/>
    </w:pPr>
    <w:rPr>
      <w:rFonts w:ascii="Times New Roman" w:eastAsia="Times New Roman" w:hAnsi="Times New Roman" w:cs="Times New Roman"/>
      <w:sz w:val="28"/>
      <w:szCs w:val="28"/>
      <w:lang w:eastAsia="ru-RU"/>
    </w:rPr>
  </w:style>
  <w:style w:type="paragraph" w:customStyle="1" w:styleId="Standard">
    <w:name w:val="Standard"/>
    <w:rsid w:val="00710BCF"/>
    <w:pPr>
      <w:widowControl w:val="0"/>
      <w:suppressAutoHyphens/>
      <w:autoSpaceDN w:val="0"/>
    </w:pPr>
    <w:rPr>
      <w:rFonts w:eastAsia="Andale Sans UI" w:cs="Tahoma"/>
      <w:kern w:val="3"/>
      <w:sz w:val="24"/>
      <w:szCs w:val="24"/>
      <w:lang w:val="de-DE" w:eastAsia="ja-JP" w:bidi="fa-IR"/>
    </w:rPr>
  </w:style>
  <w:style w:type="paragraph" w:customStyle="1" w:styleId="ConsNonformat">
    <w:name w:val="ConsNonformat"/>
    <w:rsid w:val="00710BCF"/>
    <w:pPr>
      <w:widowControl w:val="0"/>
      <w:autoSpaceDE w:val="0"/>
      <w:autoSpaceDN w:val="0"/>
      <w:adjustRightInd w:val="0"/>
      <w:ind w:right="19772"/>
    </w:pPr>
    <w:rPr>
      <w:rFonts w:ascii="Courier New" w:hAnsi="Courier New" w:cs="Courier New"/>
    </w:rPr>
  </w:style>
  <w:style w:type="character" w:styleId="aff8">
    <w:name w:val="annotation reference"/>
    <w:basedOn w:val="a0"/>
    <w:uiPriority w:val="99"/>
    <w:semiHidden/>
    <w:unhideWhenUsed/>
    <w:rsid w:val="00710BCF"/>
    <w:rPr>
      <w:sz w:val="16"/>
      <w:szCs w:val="16"/>
    </w:rPr>
  </w:style>
  <w:style w:type="character" w:customStyle="1" w:styleId="13">
    <w:name w:val="Нижний колонтитул Знак1"/>
    <w:basedOn w:val="a0"/>
    <w:uiPriority w:val="99"/>
    <w:semiHidden/>
    <w:rsid w:val="00710BCF"/>
  </w:style>
  <w:style w:type="character" w:customStyle="1" w:styleId="14">
    <w:name w:val="Схема документа Знак1"/>
    <w:basedOn w:val="a0"/>
    <w:uiPriority w:val="99"/>
    <w:semiHidden/>
    <w:rsid w:val="00710BCF"/>
    <w:rPr>
      <w:rFonts w:ascii="Segoe UI" w:hAnsi="Segoe UI" w:cs="Segoe UI" w:hint="default"/>
      <w:sz w:val="16"/>
      <w:szCs w:val="16"/>
    </w:rPr>
  </w:style>
  <w:style w:type="character" w:customStyle="1" w:styleId="15">
    <w:name w:val="Текст выноски Знак1"/>
    <w:basedOn w:val="a0"/>
    <w:uiPriority w:val="99"/>
    <w:semiHidden/>
    <w:locked/>
    <w:rsid w:val="00710BCF"/>
    <w:rPr>
      <w:rFonts w:ascii="Lucida Grande CY" w:eastAsia="Arial Unicode MS" w:hAnsi="Lucida Grande CY" w:cs="Lucida Grande CY" w:hint="default"/>
      <w:kern w:val="2"/>
      <w:sz w:val="18"/>
      <w:szCs w:val="18"/>
      <w:lang w:eastAsia="ru-RU"/>
    </w:rPr>
  </w:style>
  <w:style w:type="character" w:customStyle="1" w:styleId="FontStyle26">
    <w:name w:val="Font Style26"/>
    <w:basedOn w:val="a0"/>
    <w:uiPriority w:val="99"/>
    <w:rsid w:val="00710BCF"/>
    <w:rPr>
      <w:rFonts w:ascii="Times New Roman" w:hAnsi="Times New Roman" w:cs="Times New Roman" w:hint="default"/>
      <w:b/>
      <w:bCs/>
      <w:sz w:val="22"/>
      <w:szCs w:val="22"/>
    </w:rPr>
  </w:style>
  <w:style w:type="character" w:customStyle="1" w:styleId="FontStyle18">
    <w:name w:val="Font Style18"/>
    <w:basedOn w:val="a0"/>
    <w:uiPriority w:val="99"/>
    <w:rsid w:val="00710BCF"/>
    <w:rPr>
      <w:rFonts w:ascii="Courier New" w:hAnsi="Courier New" w:cs="Courier New" w:hint="default"/>
      <w:spacing w:val="-10"/>
      <w:sz w:val="20"/>
      <w:szCs w:val="20"/>
    </w:rPr>
  </w:style>
  <w:style w:type="character" w:customStyle="1" w:styleId="FontStyle17">
    <w:name w:val="Font Style17"/>
    <w:basedOn w:val="a0"/>
    <w:uiPriority w:val="99"/>
    <w:rsid w:val="00710BCF"/>
    <w:rPr>
      <w:rFonts w:ascii="MS Mincho" w:eastAsia="MS Mincho" w:hAnsi="MS Mincho" w:cs="MS Mincho" w:hint="eastAsia"/>
      <w:spacing w:val="-20"/>
      <w:sz w:val="20"/>
      <w:szCs w:val="20"/>
    </w:rPr>
  </w:style>
  <w:style w:type="character" w:customStyle="1" w:styleId="2Exact">
    <w:name w:val="Основной текст (2) Exact"/>
    <w:basedOn w:val="a0"/>
    <w:rsid w:val="00710BC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5">
    <w:name w:val="Заголовок №2_"/>
    <w:basedOn w:val="a0"/>
    <w:rsid w:val="00710BCF"/>
    <w:rPr>
      <w:rFonts w:ascii="Sylfaen" w:eastAsia="Sylfaen" w:hAnsi="Sylfaen" w:cs="Sylfaen" w:hint="default"/>
      <w:b w:val="0"/>
      <w:bCs w:val="0"/>
      <w:i/>
      <w:iCs/>
      <w:smallCaps w:val="0"/>
      <w:strike w:val="0"/>
      <w:dstrike w:val="0"/>
      <w:spacing w:val="30"/>
      <w:sz w:val="36"/>
      <w:szCs w:val="36"/>
      <w:u w:val="none"/>
      <w:effect w:val="none"/>
    </w:rPr>
  </w:style>
  <w:style w:type="character" w:customStyle="1" w:styleId="212pt">
    <w:name w:val="Заголовок №2 + 12 pt"/>
    <w:aliases w:val="Не курсив,Интервал 0 pt"/>
    <w:basedOn w:val="25"/>
    <w:rsid w:val="00710BCF"/>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6">
    <w:name w:val="Заголовок №2"/>
    <w:basedOn w:val="25"/>
    <w:rsid w:val="00710BCF"/>
    <w:rPr>
      <w:rFonts w:ascii="Sylfaen" w:eastAsia="Sylfaen" w:hAnsi="Sylfaen" w:cs="Sylfaen" w:hint="default"/>
      <w:b w:val="0"/>
      <w:bCs w:val="0"/>
      <w:i/>
      <w:iCs/>
      <w:smallCaps w:val="0"/>
      <w:strike w:val="0"/>
      <w:dstrike w:val="0"/>
      <w:color w:val="000000"/>
      <w:spacing w:val="30"/>
      <w:w w:val="100"/>
      <w:position w:val="0"/>
      <w:sz w:val="36"/>
      <w:szCs w:val="36"/>
      <w:u w:val="single"/>
      <w:effect w:val="none"/>
      <w:lang w:val="ru-RU" w:eastAsia="ru-RU" w:bidi="ru-RU"/>
    </w:rPr>
  </w:style>
  <w:style w:type="character" w:customStyle="1" w:styleId="314pt">
    <w:name w:val="Заголовок №3 + 14 pt"/>
    <w:aliases w:val="Курсив"/>
    <w:basedOn w:val="33"/>
    <w:rsid w:val="00710BCF"/>
    <w:rPr>
      <w:b/>
      <w:bCs/>
      <w:i/>
      <w:iCs/>
      <w:color w:val="000000"/>
      <w:spacing w:val="0"/>
      <w:w w:val="100"/>
      <w:position w:val="0"/>
      <w:sz w:val="28"/>
      <w:szCs w:val="28"/>
      <w:shd w:val="clear" w:color="auto" w:fill="FFFFFF"/>
      <w:lang w:val="ru-RU" w:eastAsia="ru-RU" w:bidi="ru-RU"/>
    </w:rPr>
  </w:style>
  <w:style w:type="character" w:customStyle="1" w:styleId="aff9">
    <w:name w:val="Колонтитул_"/>
    <w:basedOn w:val="a0"/>
    <w:rsid w:val="00710BCF"/>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a">
    <w:name w:val="Колонтитул"/>
    <w:basedOn w:val="aff9"/>
    <w:rsid w:val="00710BC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13pt">
    <w:name w:val="Основной текст (2) + 13 pt"/>
    <w:aliases w:val="Полужирный"/>
    <w:basedOn w:val="23"/>
    <w:rsid w:val="00710BCF"/>
    <w:rPr>
      <w:b/>
      <w:bCs/>
      <w:color w:val="000000"/>
      <w:spacing w:val="0"/>
      <w:w w:val="100"/>
      <w:position w:val="0"/>
      <w:sz w:val="10"/>
      <w:szCs w:val="10"/>
      <w:shd w:val="clear" w:color="auto" w:fill="FFFFFF"/>
      <w:lang w:val="ru-RU" w:eastAsia="ru-RU" w:bidi="ru-RU"/>
    </w:rPr>
  </w:style>
  <w:style w:type="character" w:customStyle="1" w:styleId="614pt">
    <w:name w:val="Основной текст (6) + 14 pt"/>
    <w:aliases w:val="Не полужирный"/>
    <w:basedOn w:val="61"/>
    <w:rsid w:val="00710BCF"/>
    <w:rPr>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9"/>
    <w:rsid w:val="00710BCF"/>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3"/>
    <w:rsid w:val="00710BCF"/>
    <w:rPr>
      <w:color w:val="000000"/>
      <w:spacing w:val="30"/>
      <w:w w:val="100"/>
      <w:position w:val="0"/>
      <w:sz w:val="28"/>
      <w:szCs w:val="28"/>
      <w:shd w:val="clear" w:color="auto" w:fill="FFFFFF"/>
      <w:lang w:val="ru-RU" w:eastAsia="ru-RU" w:bidi="ru-RU"/>
    </w:rPr>
  </w:style>
  <w:style w:type="table" w:styleId="affb">
    <w:name w:val="Table Grid"/>
    <w:basedOn w:val="a1"/>
    <w:uiPriority w:val="59"/>
    <w:rsid w:val="00710B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86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9F7E2-3E1C-49F3-B2D0-0EED6CED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30189</Words>
  <Characters>172081</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User</cp:lastModifiedBy>
  <cp:revision>4</cp:revision>
  <dcterms:created xsi:type="dcterms:W3CDTF">2022-09-02T05:45:00Z</dcterms:created>
  <dcterms:modified xsi:type="dcterms:W3CDTF">2022-09-06T05:10:00Z</dcterms:modified>
</cp:coreProperties>
</file>