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70" w:rsidRDefault="00716D70" w:rsidP="00716D70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</w:t>
      </w:r>
      <w:r w:rsidR="002428F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77F3B" wp14:editId="02B8E343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716D70" w:rsidRDefault="00716D70" w:rsidP="00716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70" w:rsidRDefault="00716D70" w:rsidP="00716D7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716D70" w:rsidRDefault="00716D70" w:rsidP="00716D7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716D70" w:rsidRDefault="00716D70" w:rsidP="00716D7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961F4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</w:t>
      </w:r>
      <w:r w:rsidR="004961F4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.2021  № </w:t>
      </w:r>
      <w:r w:rsidR="004961F4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280</w:t>
      </w:r>
    </w:p>
    <w:p w:rsidR="002428F6" w:rsidRDefault="002428F6" w:rsidP="00716D7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</w:p>
    <w:p w:rsidR="00716D70" w:rsidRDefault="00716D70" w:rsidP="002428F6">
      <w:pPr>
        <w:spacing w:line="288" w:lineRule="atLeast"/>
        <w:ind w:right="1417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716D70" w:rsidRDefault="00716D70" w:rsidP="00716D70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716D70" w:rsidRDefault="00716D70" w:rsidP="002428F6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19.07.2021 г. №176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716D70" w:rsidRDefault="00716D70" w:rsidP="002428F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716D70" w:rsidRPr="00491AD2" w:rsidRDefault="00716D70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491AD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91AD2">
        <w:rPr>
          <w:rFonts w:ascii="Times New Roman" w:hAnsi="Times New Roman" w:cs="Times New Roman"/>
          <w:sz w:val="28"/>
          <w:szCs w:val="28"/>
        </w:rPr>
        <w:t>2:</w:t>
      </w:r>
    </w:p>
    <w:p w:rsidR="00716D70" w:rsidRPr="00491AD2" w:rsidRDefault="00125626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16D70" w:rsidRPr="00491AD2">
          <w:rPr>
            <w:rFonts w:ascii="Times New Roman" w:hAnsi="Times New Roman" w:cs="Times New Roman"/>
            <w:sz w:val="28"/>
            <w:szCs w:val="28"/>
          </w:rPr>
          <w:t>подпункт 2</w:t>
        </w:r>
      </w:hyperlink>
      <w:r w:rsidR="00716D70" w:rsidRPr="00491AD2">
        <w:rPr>
          <w:rFonts w:ascii="Times New Roman" w:hAnsi="Times New Roman" w:cs="Times New Roman"/>
          <w:sz w:val="28"/>
          <w:szCs w:val="28"/>
        </w:rPr>
        <w:t xml:space="preserve"> после слова "(дискотек)" дополнить словами ", танцевальных площадок, </w:t>
      </w:r>
      <w:proofErr w:type="spellStart"/>
      <w:r w:rsidR="00716D70" w:rsidRPr="00491AD2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="00716D70" w:rsidRPr="00491AD2">
        <w:rPr>
          <w:rFonts w:ascii="Times New Roman" w:hAnsi="Times New Roman" w:cs="Times New Roman"/>
          <w:sz w:val="28"/>
          <w:szCs w:val="28"/>
        </w:rPr>
        <w:t>-зон";</w:t>
      </w:r>
    </w:p>
    <w:p w:rsidR="00716D70" w:rsidRPr="00491AD2" w:rsidRDefault="00125626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6D70" w:rsidRPr="00491A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16D70" w:rsidRPr="00491AD2">
        <w:rPr>
          <w:rFonts w:ascii="Times New Roman" w:hAnsi="Times New Roman" w:cs="Times New Roman"/>
          <w:sz w:val="28"/>
          <w:szCs w:val="28"/>
        </w:rPr>
        <w:t xml:space="preserve"> подпунктом 7 следующего содержания:</w:t>
      </w:r>
    </w:p>
    <w:p w:rsidR="00716D70" w:rsidRPr="00491AD2" w:rsidRDefault="00716D70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D2">
        <w:rPr>
          <w:rFonts w:ascii="Times New Roman" w:hAnsi="Times New Roman" w:cs="Times New Roman"/>
          <w:sz w:val="28"/>
          <w:szCs w:val="28"/>
        </w:rPr>
        <w:t xml:space="preserve">"7) работу </w:t>
      </w:r>
      <w:proofErr w:type="spellStart"/>
      <w:r w:rsidRPr="00491AD2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491AD2">
        <w:rPr>
          <w:rFonts w:ascii="Times New Roman" w:hAnsi="Times New Roman" w:cs="Times New Roman"/>
          <w:sz w:val="28"/>
          <w:szCs w:val="28"/>
        </w:rPr>
        <w:t>-кортов в торговых центрах, за исключением обслуживания навынос, а также доставки заказов</w:t>
      </w:r>
      <w:proofErr w:type="gramStart"/>
      <w:r w:rsidRPr="00491AD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16D70" w:rsidRPr="00491AD2" w:rsidRDefault="00125626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16D70" w:rsidRPr="00491AD2">
          <w:rPr>
            <w:rFonts w:ascii="Times New Roman" w:hAnsi="Times New Roman" w:cs="Times New Roman"/>
            <w:sz w:val="28"/>
            <w:szCs w:val="28"/>
          </w:rPr>
          <w:t>подпункт 15 пункта 3</w:t>
        </w:r>
      </w:hyperlink>
      <w:r w:rsidR="00716D70" w:rsidRPr="00491A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6D70" w:rsidRPr="00491AD2" w:rsidRDefault="00716D70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D2">
        <w:rPr>
          <w:rFonts w:ascii="Times New Roman" w:hAnsi="Times New Roman" w:cs="Times New Roman"/>
          <w:sz w:val="28"/>
          <w:szCs w:val="28"/>
        </w:rPr>
        <w:t xml:space="preserve">"15) работу организаций в сфере услуг (салонов красоты, парикмахерских, ногтевых сервисов), а также </w:t>
      </w:r>
      <w:r w:rsidR="00491AD2" w:rsidRPr="00491AD2">
        <w:rPr>
          <w:rFonts w:ascii="Times New Roman" w:hAnsi="Times New Roman" w:cs="Times New Roman"/>
          <w:sz w:val="28"/>
          <w:szCs w:val="28"/>
        </w:rPr>
        <w:t>МАУ «М</w:t>
      </w:r>
      <w:r w:rsidRPr="00491AD2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491AD2" w:rsidRPr="00491AD2">
        <w:rPr>
          <w:rFonts w:ascii="Times New Roman" w:hAnsi="Times New Roman" w:cs="Times New Roman"/>
          <w:sz w:val="28"/>
          <w:szCs w:val="28"/>
        </w:rPr>
        <w:t>ый</w:t>
      </w:r>
      <w:r w:rsidRPr="00491AD2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491AD2" w:rsidRPr="00491AD2">
        <w:rPr>
          <w:rFonts w:ascii="Times New Roman" w:hAnsi="Times New Roman" w:cs="Times New Roman"/>
          <w:sz w:val="28"/>
          <w:szCs w:val="28"/>
        </w:rPr>
        <w:t>» муниципального района Клявлинский Самарской области</w:t>
      </w:r>
      <w:r w:rsidRPr="00491AD2">
        <w:rPr>
          <w:rFonts w:ascii="Times New Roman" w:hAnsi="Times New Roman" w:cs="Times New Roman"/>
          <w:sz w:val="28"/>
          <w:szCs w:val="28"/>
        </w:rPr>
        <w:t xml:space="preserve"> исключительно по предварительной записи</w:t>
      </w:r>
      <w:proofErr w:type="gramStart"/>
      <w:r w:rsidRPr="00491AD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91AD2">
        <w:rPr>
          <w:rFonts w:ascii="Times New Roman" w:hAnsi="Times New Roman" w:cs="Times New Roman"/>
          <w:sz w:val="28"/>
          <w:szCs w:val="28"/>
        </w:rPr>
        <w:t>;</w:t>
      </w:r>
    </w:p>
    <w:p w:rsidR="00716D70" w:rsidRPr="00491AD2" w:rsidRDefault="00716D70" w:rsidP="00242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91AD2">
          <w:rPr>
            <w:rFonts w:ascii="Times New Roman" w:hAnsi="Times New Roman" w:cs="Times New Roman"/>
            <w:sz w:val="28"/>
            <w:szCs w:val="28"/>
          </w:rPr>
          <w:t>абзаце втором пункта 3.1</w:t>
        </w:r>
      </w:hyperlink>
      <w:r w:rsidRPr="00491AD2">
        <w:rPr>
          <w:rFonts w:ascii="Times New Roman" w:hAnsi="Times New Roman" w:cs="Times New Roman"/>
          <w:sz w:val="28"/>
          <w:szCs w:val="28"/>
        </w:rPr>
        <w:t xml:space="preserve"> слово "новогодних" исключить.</w:t>
      </w:r>
    </w:p>
    <w:p w:rsidR="00716D70" w:rsidRPr="00001862" w:rsidRDefault="00716D70" w:rsidP="002428F6">
      <w:pPr>
        <w:pStyle w:val="20"/>
        <w:shd w:val="clear" w:color="auto" w:fill="auto"/>
        <w:spacing w:before="0" w:after="0" w:line="276" w:lineRule="auto"/>
        <w:ind w:firstLine="567"/>
        <w:jc w:val="both"/>
        <w:rPr>
          <w:spacing w:val="3"/>
          <w:sz w:val="28"/>
          <w:szCs w:val="28"/>
        </w:rPr>
      </w:pPr>
      <w:r w:rsidRPr="00001862">
        <w:rPr>
          <w:spacing w:val="3"/>
          <w:sz w:val="28"/>
          <w:szCs w:val="28"/>
        </w:rPr>
        <w:t xml:space="preserve">2. </w:t>
      </w:r>
      <w:proofErr w:type="gramStart"/>
      <w:r w:rsidRPr="00001862">
        <w:rPr>
          <w:spacing w:val="3"/>
          <w:sz w:val="28"/>
          <w:szCs w:val="28"/>
        </w:rPr>
        <w:t>Контроль за</w:t>
      </w:r>
      <w:proofErr w:type="gramEnd"/>
      <w:r w:rsidRPr="00001862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716D70" w:rsidRPr="00001862" w:rsidRDefault="00716D70" w:rsidP="002428F6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716D70" w:rsidRDefault="00716D70" w:rsidP="002428F6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7F72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</w:t>
      </w: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</w:t>
      </w:r>
      <w:r w:rsidR="007F72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.2021 г.</w:t>
      </w:r>
    </w:p>
    <w:p w:rsidR="002428F6" w:rsidRDefault="002428F6" w:rsidP="002428F6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428F6" w:rsidRDefault="002428F6" w:rsidP="002428F6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2428F6" w:rsidRPr="00001862" w:rsidRDefault="002428F6" w:rsidP="002428F6">
      <w:pPr>
        <w:spacing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16D70" w:rsidRPr="00001862" w:rsidTr="00623040">
        <w:tc>
          <w:tcPr>
            <w:tcW w:w="6807" w:type="dxa"/>
            <w:hideMark/>
          </w:tcPr>
          <w:p w:rsidR="00716D70" w:rsidRPr="00001862" w:rsidRDefault="00716D70" w:rsidP="006230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16D70" w:rsidRPr="00001862" w:rsidRDefault="00716D70" w:rsidP="006230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716D70" w:rsidRPr="00001862" w:rsidRDefault="00716D70" w:rsidP="006230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716D70" w:rsidRPr="00001862" w:rsidRDefault="00716D70" w:rsidP="006230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6D70" w:rsidRPr="00001862" w:rsidRDefault="00716D70" w:rsidP="00716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626" w:rsidRDefault="00125626" w:rsidP="007F72D7">
      <w:pPr>
        <w:spacing w:line="360" w:lineRule="auto"/>
        <w:jc w:val="both"/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2E9CBEF" wp14:editId="5E414207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70"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12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D9"/>
    <w:rsid w:val="00125626"/>
    <w:rsid w:val="001E2B3C"/>
    <w:rsid w:val="002428F6"/>
    <w:rsid w:val="003959D9"/>
    <w:rsid w:val="00491AD2"/>
    <w:rsid w:val="004961F4"/>
    <w:rsid w:val="00716D70"/>
    <w:rsid w:val="007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16D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D70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16D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D70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CE5BF8E0FD77867D53C0AA175B4E4B887A0760A4410555D0741911B21DA4C13BB16DF71F280BDABF73880D2CCD00650C5E24y2Y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6DECB46F847D8007ECE5BF8E0FD77867D53C0AA175B4E4B887A0760A4410555D0741911B21DA4C13BB16DF51F280BDABF73880D2CCD00650C5E24y2Y9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5BF8E0FD77867D53C0AA175B4E4B887A0760A4410555D0741911B21DA4C13BB16DF71F280BDABF73880D2CCD00650C5E24y2Y9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F26DECB46F847D8007ECE5BF8E0FD77867D53C0AA175B4E4B887A0760A4410555D0741911B21DA4C13BB16EF31F280BDABF73880D2CCD00650C5E24y2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DECB46F847D8007ECE5BF8E0FD77867D53C0AA175B4E4B887A0760A4410555D0741911B21DA4C13BB16FF51F280BDABF73880D2CCD00650C5E24y2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5</cp:revision>
  <cp:lastPrinted>2021-07-22T12:32:00Z</cp:lastPrinted>
  <dcterms:created xsi:type="dcterms:W3CDTF">2021-07-22T12:23:00Z</dcterms:created>
  <dcterms:modified xsi:type="dcterms:W3CDTF">2021-07-22T12:32:00Z</dcterms:modified>
</cp:coreProperties>
</file>