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16" w:rsidRPr="00F8351D" w:rsidRDefault="0014075E" w:rsidP="0014075E">
      <w:pPr>
        <w:autoSpaceDE w:val="0"/>
        <w:autoSpaceDN w:val="0"/>
        <w:adjustRightInd w:val="0"/>
        <w:ind w:left="0" w:firstLine="74"/>
        <w:rPr>
          <w:b/>
          <w:color w:val="auto"/>
          <w:szCs w:val="28"/>
          <w:lang w:val="ru-RU"/>
        </w:rPr>
      </w:pPr>
      <w:r>
        <w:rPr>
          <w:b/>
          <w:noProof/>
          <w:color w:val="auto"/>
          <w:szCs w:val="28"/>
          <w:lang w:val="ru-RU"/>
        </w:rPr>
        <w:t xml:space="preserve">   </w:t>
      </w:r>
      <w:r w:rsidR="00D93316" w:rsidRPr="00F8351D">
        <w:rPr>
          <w:b/>
          <w:noProof/>
          <w:color w:val="auto"/>
          <w:szCs w:val="28"/>
          <w:lang w:val="ru-RU"/>
        </w:rPr>
        <w:t xml:space="preserve">                 </w:t>
      </w:r>
      <w:r w:rsidR="00D93316" w:rsidRPr="00F8351D">
        <w:rPr>
          <w:b/>
          <w:noProof/>
          <w:color w:val="auto"/>
          <w:szCs w:val="28"/>
          <w:lang w:val="ru-RU" w:eastAsia="ru-RU"/>
        </w:rPr>
        <w:drawing>
          <wp:inline distT="0" distB="0" distL="0" distR="0" wp14:anchorId="04FC74F9" wp14:editId="64202409">
            <wp:extent cx="619125" cy="790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16" w:rsidRPr="00F8351D" w:rsidRDefault="00D93316" w:rsidP="0014075E">
      <w:pPr>
        <w:ind w:left="0" w:firstLine="74"/>
        <w:rPr>
          <w:b/>
          <w:color w:val="auto"/>
          <w:szCs w:val="28"/>
          <w:lang w:val="ru-RU"/>
        </w:rPr>
      </w:pPr>
    </w:p>
    <w:p w:rsidR="00D93316" w:rsidRPr="00F8351D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>РОССИЙСКАЯ ФЕДЕРАЦИЯ</w:t>
      </w:r>
    </w:p>
    <w:p w:rsidR="00D93316" w:rsidRPr="00F8351D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 xml:space="preserve">       АДМИНИСТРАЦИЯ</w:t>
      </w:r>
    </w:p>
    <w:p w:rsidR="00D93316" w:rsidRPr="00F8351D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>МУНИЦИПАЛЬНОГО РАЙОНА</w:t>
      </w:r>
    </w:p>
    <w:p w:rsidR="00D93316" w:rsidRPr="00F8351D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 xml:space="preserve">          КЛЯВЛИНСКИЙ</w:t>
      </w:r>
    </w:p>
    <w:p w:rsidR="00D93316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 xml:space="preserve">        Самарской области</w:t>
      </w:r>
    </w:p>
    <w:p w:rsidR="00C25F57" w:rsidRPr="00F8351D" w:rsidRDefault="00C25F57" w:rsidP="0014075E">
      <w:pPr>
        <w:ind w:left="0" w:firstLine="74"/>
        <w:rPr>
          <w:b/>
          <w:color w:val="auto"/>
          <w:szCs w:val="28"/>
          <w:lang w:val="ru-RU"/>
        </w:rPr>
      </w:pPr>
    </w:p>
    <w:p w:rsidR="00D93316" w:rsidRDefault="00D93316" w:rsidP="0014075E">
      <w:pPr>
        <w:ind w:left="0" w:firstLine="74"/>
        <w:rPr>
          <w:b/>
          <w:color w:val="auto"/>
          <w:szCs w:val="28"/>
          <w:lang w:val="ru-RU"/>
        </w:rPr>
      </w:pPr>
      <w:r w:rsidRPr="00F8351D">
        <w:rPr>
          <w:b/>
          <w:color w:val="auto"/>
          <w:szCs w:val="28"/>
          <w:lang w:val="ru-RU"/>
        </w:rPr>
        <w:t xml:space="preserve"> </w:t>
      </w:r>
      <w:r w:rsidR="00FE2736" w:rsidRPr="00F8351D">
        <w:rPr>
          <w:b/>
          <w:color w:val="auto"/>
          <w:szCs w:val="28"/>
          <w:lang w:val="ru-RU"/>
        </w:rPr>
        <w:t xml:space="preserve"> </w:t>
      </w:r>
      <w:r w:rsidRPr="00F8351D">
        <w:rPr>
          <w:b/>
          <w:color w:val="auto"/>
          <w:szCs w:val="28"/>
          <w:lang w:val="ru-RU"/>
        </w:rPr>
        <w:t xml:space="preserve">   ПОСТАНОВЛЕНИЕ</w:t>
      </w:r>
    </w:p>
    <w:p w:rsidR="0014075E" w:rsidRDefault="0014075E" w:rsidP="0014075E">
      <w:pPr>
        <w:ind w:left="0" w:firstLine="74"/>
        <w:rPr>
          <w:b/>
          <w:color w:val="auto"/>
          <w:szCs w:val="28"/>
          <w:lang w:val="ru-RU"/>
        </w:rPr>
      </w:pPr>
    </w:p>
    <w:p w:rsidR="0014075E" w:rsidRPr="00494BA1" w:rsidRDefault="00AE34B2" w:rsidP="0014075E">
      <w:pPr>
        <w:ind w:left="0" w:firstLine="0"/>
        <w:rPr>
          <w:b/>
          <w:color w:val="auto"/>
          <w:szCs w:val="28"/>
          <w:highlight w:val="yellow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>1</w:t>
      </w:r>
      <w:r w:rsidR="001D619F">
        <w:rPr>
          <w:b/>
          <w:color w:val="auto"/>
          <w:szCs w:val="28"/>
          <w:u w:val="single"/>
          <w:lang w:val="ru-RU"/>
        </w:rPr>
        <w:t>6</w:t>
      </w:r>
      <w:r w:rsidR="00233ADF" w:rsidRPr="00F14B6B">
        <w:rPr>
          <w:b/>
          <w:color w:val="auto"/>
          <w:szCs w:val="28"/>
          <w:u w:val="single"/>
          <w:lang w:val="ru-RU"/>
        </w:rPr>
        <w:t>.</w:t>
      </w:r>
      <w:r w:rsidR="00F14B6B" w:rsidRPr="00F14B6B">
        <w:rPr>
          <w:b/>
          <w:color w:val="auto"/>
          <w:szCs w:val="28"/>
          <w:u w:val="single"/>
          <w:lang w:val="ru-RU"/>
        </w:rPr>
        <w:t>08</w:t>
      </w:r>
      <w:r w:rsidR="00D93316" w:rsidRPr="00161544">
        <w:rPr>
          <w:b/>
          <w:color w:val="auto"/>
          <w:szCs w:val="28"/>
          <w:u w:val="single"/>
          <w:lang w:val="ru-RU"/>
        </w:rPr>
        <w:t>.20</w:t>
      </w:r>
      <w:r w:rsidR="00233ADF" w:rsidRPr="00161544">
        <w:rPr>
          <w:b/>
          <w:color w:val="auto"/>
          <w:szCs w:val="28"/>
          <w:u w:val="single"/>
          <w:lang w:val="ru-RU"/>
        </w:rPr>
        <w:t>2</w:t>
      </w:r>
      <w:r w:rsidR="00445FC7">
        <w:rPr>
          <w:b/>
          <w:color w:val="auto"/>
          <w:szCs w:val="28"/>
          <w:u w:val="single"/>
          <w:lang w:val="ru-RU"/>
        </w:rPr>
        <w:t>4</w:t>
      </w:r>
      <w:r w:rsidR="00D93316" w:rsidRPr="00161544">
        <w:rPr>
          <w:b/>
          <w:color w:val="auto"/>
          <w:szCs w:val="28"/>
          <w:u w:val="single"/>
          <w:lang w:val="ru-RU"/>
        </w:rPr>
        <w:t>г. №</w:t>
      </w:r>
      <w:r w:rsidR="0014075E" w:rsidRPr="00161544">
        <w:rPr>
          <w:b/>
          <w:color w:val="auto"/>
          <w:szCs w:val="28"/>
          <w:u w:val="single"/>
          <w:lang w:val="ru-RU"/>
        </w:rPr>
        <w:t xml:space="preserve"> </w:t>
      </w:r>
      <w:r w:rsidR="00C25F57">
        <w:rPr>
          <w:b/>
          <w:color w:val="auto"/>
          <w:szCs w:val="28"/>
          <w:u w:val="single"/>
          <w:lang w:val="ru-RU"/>
        </w:rPr>
        <w:t>273</w:t>
      </w:r>
      <w:r w:rsidR="00233ADF" w:rsidRPr="00161544">
        <w:rPr>
          <w:b/>
          <w:color w:val="auto"/>
          <w:szCs w:val="28"/>
          <w:u w:val="single"/>
          <w:lang w:val="ru-RU"/>
        </w:rPr>
        <w:t>___</w:t>
      </w:r>
      <w:r w:rsidR="00D93316" w:rsidRPr="00161544">
        <w:rPr>
          <w:b/>
          <w:color w:val="auto"/>
          <w:szCs w:val="28"/>
          <w:u w:val="single"/>
          <w:lang w:val="ru-RU"/>
        </w:rPr>
        <w:t xml:space="preserve"> </w:t>
      </w:r>
    </w:p>
    <w:p w:rsidR="00D93316" w:rsidRPr="00F8351D" w:rsidRDefault="006E4027" w:rsidP="00562B94">
      <w:pPr>
        <w:spacing w:line="24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 итогах </w:t>
      </w:r>
      <w:proofErr w:type="gramStart"/>
      <w:r>
        <w:rPr>
          <w:color w:val="auto"/>
          <w:sz w:val="24"/>
          <w:szCs w:val="24"/>
          <w:lang w:val="ru-RU"/>
        </w:rPr>
        <w:t>конкурса  по</w:t>
      </w:r>
      <w:proofErr w:type="gramEnd"/>
      <w:r>
        <w:rPr>
          <w:color w:val="auto"/>
          <w:sz w:val="24"/>
          <w:szCs w:val="24"/>
          <w:lang w:val="ru-RU"/>
        </w:rPr>
        <w:t xml:space="preserve"> отбору  социальных проектов  социально ориентированных  некоммерческих организаций, действующих на терр</w:t>
      </w:r>
      <w:r w:rsidR="007D2BF4"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тории  муниципального  района Клявлинский </w:t>
      </w:r>
      <w:r w:rsidR="007D2BF4">
        <w:rPr>
          <w:color w:val="auto"/>
          <w:sz w:val="24"/>
          <w:szCs w:val="24"/>
          <w:lang w:val="ru-RU"/>
        </w:rPr>
        <w:t>С</w:t>
      </w:r>
      <w:r>
        <w:rPr>
          <w:color w:val="auto"/>
          <w:sz w:val="24"/>
          <w:szCs w:val="24"/>
          <w:lang w:val="ru-RU"/>
        </w:rPr>
        <w:t xml:space="preserve">амарской области </w:t>
      </w:r>
    </w:p>
    <w:p w:rsidR="00D93316" w:rsidRPr="00F8351D" w:rsidRDefault="00D9331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</w:p>
    <w:p w:rsidR="005E3F35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</w:t>
      </w:r>
      <w:r w:rsidR="00233ADF" w:rsidRPr="00233ADF">
        <w:rPr>
          <w:color w:val="auto"/>
          <w:sz w:val="24"/>
          <w:szCs w:val="24"/>
          <w:lang w:val="ru-RU"/>
        </w:rPr>
        <w:t xml:space="preserve">В </w:t>
      </w:r>
      <w:proofErr w:type="gramStart"/>
      <w:r w:rsidR="00233ADF" w:rsidRPr="00233ADF">
        <w:rPr>
          <w:color w:val="auto"/>
          <w:sz w:val="24"/>
          <w:szCs w:val="24"/>
          <w:lang w:val="ru-RU"/>
        </w:rPr>
        <w:t xml:space="preserve">соответствии </w:t>
      </w:r>
      <w:r w:rsidR="006E4027">
        <w:rPr>
          <w:color w:val="auto"/>
          <w:sz w:val="24"/>
          <w:szCs w:val="24"/>
          <w:lang w:val="ru-RU"/>
        </w:rPr>
        <w:t xml:space="preserve"> с</w:t>
      </w:r>
      <w:proofErr w:type="gramEnd"/>
      <w:r w:rsidR="006E4027">
        <w:rPr>
          <w:color w:val="auto"/>
          <w:sz w:val="24"/>
          <w:szCs w:val="24"/>
          <w:lang w:val="ru-RU"/>
        </w:rPr>
        <w:t xml:space="preserve"> государственной программой  Самарской области «Поддержка  социально ориентированных некоммерческих организаций в Самарской области» на 2014-</w:t>
      </w:r>
      <w:r w:rsidR="006E4027" w:rsidRPr="00F01F25">
        <w:rPr>
          <w:color w:val="auto"/>
          <w:sz w:val="24"/>
          <w:szCs w:val="24"/>
          <w:lang w:val="ru-RU"/>
        </w:rPr>
        <w:t>202</w:t>
      </w:r>
      <w:r w:rsidR="00074E88">
        <w:rPr>
          <w:color w:val="auto"/>
          <w:sz w:val="24"/>
          <w:szCs w:val="24"/>
          <w:lang w:val="ru-RU"/>
        </w:rPr>
        <w:t>4</w:t>
      </w:r>
      <w:r w:rsidR="006E4027">
        <w:rPr>
          <w:color w:val="auto"/>
          <w:sz w:val="24"/>
          <w:szCs w:val="24"/>
          <w:lang w:val="ru-RU"/>
        </w:rPr>
        <w:t>годы</w:t>
      </w:r>
      <w:r w:rsidR="0025596F">
        <w:rPr>
          <w:color w:val="auto"/>
          <w:sz w:val="24"/>
          <w:szCs w:val="24"/>
          <w:lang w:val="ru-RU"/>
        </w:rPr>
        <w:t>,</w:t>
      </w:r>
      <w:r w:rsidR="006E4027">
        <w:rPr>
          <w:color w:val="auto"/>
          <w:sz w:val="24"/>
          <w:szCs w:val="24"/>
          <w:lang w:val="ru-RU"/>
        </w:rPr>
        <w:t xml:space="preserve"> </w:t>
      </w:r>
      <w:r w:rsidR="000246E9">
        <w:rPr>
          <w:color w:val="auto"/>
          <w:sz w:val="24"/>
          <w:szCs w:val="24"/>
          <w:lang w:val="ru-RU"/>
        </w:rPr>
        <w:t>утвержденной постановление</w:t>
      </w:r>
      <w:r>
        <w:rPr>
          <w:color w:val="auto"/>
          <w:sz w:val="24"/>
          <w:szCs w:val="24"/>
          <w:lang w:val="ru-RU"/>
        </w:rPr>
        <w:t xml:space="preserve">м </w:t>
      </w:r>
      <w:r w:rsidR="0025596F">
        <w:rPr>
          <w:color w:val="auto"/>
          <w:sz w:val="24"/>
          <w:szCs w:val="24"/>
          <w:lang w:val="ru-RU"/>
        </w:rPr>
        <w:t>П</w:t>
      </w:r>
      <w:r w:rsidR="000246E9">
        <w:rPr>
          <w:color w:val="auto"/>
          <w:sz w:val="24"/>
          <w:szCs w:val="24"/>
          <w:lang w:val="ru-RU"/>
        </w:rPr>
        <w:t>равительства Самарской области от 27.11.2013</w:t>
      </w:r>
      <w:r w:rsidR="005E3F35">
        <w:rPr>
          <w:color w:val="auto"/>
          <w:sz w:val="24"/>
          <w:szCs w:val="24"/>
          <w:lang w:val="ru-RU"/>
        </w:rPr>
        <w:t xml:space="preserve">г. </w:t>
      </w:r>
      <w:r w:rsidR="000246E9">
        <w:rPr>
          <w:color w:val="auto"/>
          <w:sz w:val="24"/>
          <w:szCs w:val="24"/>
          <w:lang w:val="ru-RU"/>
        </w:rPr>
        <w:t xml:space="preserve"> №676,</w:t>
      </w:r>
      <w:r w:rsidR="0025596F" w:rsidRPr="0025596F">
        <w:rPr>
          <w:lang w:val="ru-RU"/>
        </w:rPr>
        <w:t xml:space="preserve"> </w:t>
      </w:r>
      <w:proofErr w:type="gramStart"/>
      <w:r w:rsidR="0025596F" w:rsidRPr="0025596F">
        <w:rPr>
          <w:color w:val="auto"/>
          <w:sz w:val="24"/>
          <w:szCs w:val="24"/>
          <w:lang w:val="ru-RU"/>
        </w:rPr>
        <w:t xml:space="preserve">постановлением </w:t>
      </w:r>
      <w:r w:rsidR="005E3F35">
        <w:rPr>
          <w:color w:val="auto"/>
          <w:sz w:val="24"/>
          <w:szCs w:val="24"/>
          <w:lang w:val="ru-RU"/>
        </w:rPr>
        <w:t xml:space="preserve"> </w:t>
      </w:r>
      <w:r w:rsidR="0025596F" w:rsidRPr="0025596F">
        <w:rPr>
          <w:color w:val="auto"/>
          <w:sz w:val="24"/>
          <w:szCs w:val="24"/>
          <w:lang w:val="ru-RU"/>
        </w:rPr>
        <w:t>Правительства</w:t>
      </w:r>
      <w:proofErr w:type="gramEnd"/>
      <w:r w:rsidR="0025596F" w:rsidRPr="0025596F">
        <w:rPr>
          <w:color w:val="auto"/>
          <w:sz w:val="24"/>
          <w:szCs w:val="24"/>
          <w:lang w:val="ru-RU"/>
        </w:rPr>
        <w:t xml:space="preserve">  Самарской области от </w:t>
      </w:r>
      <w:r w:rsidR="005E3F35">
        <w:rPr>
          <w:color w:val="auto"/>
          <w:sz w:val="24"/>
          <w:szCs w:val="24"/>
          <w:lang w:val="ru-RU"/>
        </w:rPr>
        <w:t xml:space="preserve"> </w:t>
      </w:r>
      <w:r w:rsidR="0025596F" w:rsidRPr="0025596F">
        <w:rPr>
          <w:color w:val="auto"/>
          <w:sz w:val="24"/>
          <w:szCs w:val="24"/>
          <w:lang w:val="ru-RU"/>
        </w:rPr>
        <w:t>07.08.2019</w:t>
      </w:r>
      <w:r w:rsidR="005E3F35">
        <w:rPr>
          <w:color w:val="auto"/>
          <w:sz w:val="24"/>
          <w:szCs w:val="24"/>
          <w:lang w:val="ru-RU"/>
        </w:rPr>
        <w:t>г.</w:t>
      </w:r>
    </w:p>
    <w:p w:rsidR="0066196F" w:rsidRDefault="0025596F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25596F">
        <w:rPr>
          <w:color w:val="auto"/>
          <w:sz w:val="24"/>
          <w:szCs w:val="24"/>
          <w:lang w:val="ru-RU"/>
        </w:rPr>
        <w:t xml:space="preserve"> № 542 </w:t>
      </w:r>
      <w:r>
        <w:rPr>
          <w:color w:val="auto"/>
          <w:sz w:val="24"/>
          <w:szCs w:val="24"/>
          <w:lang w:val="ru-RU"/>
        </w:rPr>
        <w:t>«Об утверждении п</w:t>
      </w:r>
      <w:r w:rsidR="000246E9">
        <w:rPr>
          <w:color w:val="auto"/>
          <w:sz w:val="24"/>
          <w:szCs w:val="24"/>
          <w:lang w:val="ru-RU"/>
        </w:rPr>
        <w:t>орядк</w:t>
      </w:r>
      <w:r>
        <w:rPr>
          <w:color w:val="auto"/>
          <w:sz w:val="24"/>
          <w:szCs w:val="24"/>
          <w:lang w:val="ru-RU"/>
        </w:rPr>
        <w:t>а</w:t>
      </w:r>
      <w:r w:rsidR="000246E9">
        <w:rPr>
          <w:color w:val="auto"/>
          <w:sz w:val="24"/>
          <w:szCs w:val="24"/>
          <w:lang w:val="ru-RU"/>
        </w:rPr>
        <w:t xml:space="preserve"> предоставления из бюджета Самарской области грантов  в форме субсидий </w:t>
      </w:r>
      <w:r w:rsidR="000246E9" w:rsidRPr="000246E9">
        <w:rPr>
          <w:color w:val="auto"/>
          <w:sz w:val="24"/>
          <w:szCs w:val="24"/>
          <w:lang w:val="ru-RU"/>
        </w:rPr>
        <w:t>социально ориентированны</w:t>
      </w:r>
      <w:r w:rsidR="005E3F35">
        <w:rPr>
          <w:color w:val="auto"/>
          <w:sz w:val="24"/>
          <w:szCs w:val="24"/>
          <w:lang w:val="ru-RU"/>
        </w:rPr>
        <w:t>м</w:t>
      </w:r>
      <w:r w:rsidR="000246E9" w:rsidRPr="000246E9">
        <w:rPr>
          <w:color w:val="auto"/>
          <w:sz w:val="24"/>
          <w:szCs w:val="24"/>
          <w:lang w:val="ru-RU"/>
        </w:rPr>
        <w:t xml:space="preserve"> некоммерчески</w:t>
      </w:r>
      <w:r w:rsidR="000246E9">
        <w:rPr>
          <w:color w:val="auto"/>
          <w:sz w:val="24"/>
          <w:szCs w:val="24"/>
          <w:lang w:val="ru-RU"/>
        </w:rPr>
        <w:t>м</w:t>
      </w:r>
      <w:r w:rsidR="000246E9" w:rsidRPr="000246E9">
        <w:rPr>
          <w:color w:val="auto"/>
          <w:sz w:val="24"/>
          <w:szCs w:val="24"/>
          <w:lang w:val="ru-RU"/>
        </w:rPr>
        <w:t xml:space="preserve"> организаци</w:t>
      </w:r>
      <w:r w:rsidR="000246E9">
        <w:rPr>
          <w:color w:val="auto"/>
          <w:sz w:val="24"/>
          <w:szCs w:val="24"/>
          <w:lang w:val="ru-RU"/>
        </w:rPr>
        <w:t>ям на реализацию социальных проектов</w:t>
      </w:r>
      <w:r>
        <w:rPr>
          <w:color w:val="auto"/>
          <w:sz w:val="24"/>
          <w:szCs w:val="24"/>
          <w:lang w:val="ru-RU"/>
        </w:rPr>
        <w:t>»</w:t>
      </w:r>
      <w:r w:rsidR="00F42BA9">
        <w:rPr>
          <w:color w:val="auto"/>
          <w:sz w:val="24"/>
          <w:szCs w:val="24"/>
          <w:lang w:val="ru-RU"/>
        </w:rPr>
        <w:t>,</w:t>
      </w:r>
      <w:r w:rsidR="000246E9">
        <w:rPr>
          <w:color w:val="auto"/>
          <w:sz w:val="24"/>
          <w:szCs w:val="24"/>
          <w:lang w:val="ru-RU"/>
        </w:rPr>
        <w:t xml:space="preserve"> </w:t>
      </w:r>
      <w:r w:rsidR="002A2AD6">
        <w:rPr>
          <w:color w:val="auto"/>
          <w:sz w:val="24"/>
          <w:szCs w:val="24"/>
          <w:lang w:val="ru-RU"/>
        </w:rPr>
        <w:t>п</w:t>
      </w:r>
      <w:r w:rsidR="0066196F">
        <w:rPr>
          <w:color w:val="auto"/>
          <w:sz w:val="24"/>
          <w:szCs w:val="24"/>
          <w:lang w:val="ru-RU"/>
        </w:rPr>
        <w:t xml:space="preserve">остановлением  Правительства Самарской  области от </w:t>
      </w:r>
      <w:r w:rsidR="005F5027" w:rsidRPr="0025596F">
        <w:rPr>
          <w:color w:val="auto"/>
          <w:sz w:val="24"/>
          <w:szCs w:val="24"/>
          <w:lang w:val="ru-RU"/>
        </w:rPr>
        <w:t>16.08.2019</w:t>
      </w:r>
      <w:r w:rsidR="005E3F35">
        <w:rPr>
          <w:color w:val="auto"/>
          <w:sz w:val="24"/>
          <w:szCs w:val="24"/>
          <w:lang w:val="ru-RU"/>
        </w:rPr>
        <w:t>г</w:t>
      </w:r>
      <w:r w:rsidR="00F42BA9">
        <w:rPr>
          <w:color w:val="auto"/>
          <w:sz w:val="24"/>
          <w:szCs w:val="24"/>
          <w:lang w:val="ru-RU"/>
        </w:rPr>
        <w:t xml:space="preserve">. </w:t>
      </w:r>
      <w:r w:rsidR="0066196F" w:rsidRPr="0025596F">
        <w:rPr>
          <w:color w:val="auto"/>
          <w:sz w:val="24"/>
          <w:szCs w:val="24"/>
          <w:lang w:val="ru-RU"/>
        </w:rPr>
        <w:t>№</w:t>
      </w:r>
      <w:r w:rsidR="00F42BA9">
        <w:rPr>
          <w:color w:val="auto"/>
          <w:sz w:val="24"/>
          <w:szCs w:val="24"/>
          <w:lang w:val="ru-RU"/>
        </w:rPr>
        <w:t xml:space="preserve"> </w:t>
      </w:r>
      <w:r w:rsidR="005F5027" w:rsidRPr="0025596F">
        <w:rPr>
          <w:color w:val="auto"/>
          <w:sz w:val="24"/>
          <w:szCs w:val="24"/>
          <w:lang w:val="ru-RU"/>
        </w:rPr>
        <w:t>570</w:t>
      </w:r>
      <w:r w:rsidR="0066196F">
        <w:rPr>
          <w:color w:val="auto"/>
          <w:sz w:val="24"/>
          <w:szCs w:val="24"/>
          <w:lang w:val="ru-RU"/>
        </w:rPr>
        <w:t xml:space="preserve"> «Об утверждении Порядка предоставления субсидий из  областного бюджета местным бюджетам на поддержку муниципальных программ развития </w:t>
      </w:r>
      <w:r w:rsidR="0066196F" w:rsidRPr="0066196F">
        <w:rPr>
          <w:color w:val="auto"/>
          <w:sz w:val="24"/>
          <w:szCs w:val="24"/>
          <w:lang w:val="ru-RU"/>
        </w:rPr>
        <w:t>социально ориентированных некоммерчески</w:t>
      </w:r>
      <w:r w:rsidR="0066196F">
        <w:rPr>
          <w:color w:val="auto"/>
          <w:sz w:val="24"/>
          <w:szCs w:val="24"/>
          <w:lang w:val="ru-RU"/>
        </w:rPr>
        <w:t>х</w:t>
      </w:r>
      <w:r w:rsidR="0066196F" w:rsidRPr="0066196F">
        <w:rPr>
          <w:color w:val="auto"/>
          <w:sz w:val="24"/>
          <w:szCs w:val="24"/>
          <w:lang w:val="ru-RU"/>
        </w:rPr>
        <w:t xml:space="preserve"> организаци</w:t>
      </w:r>
      <w:r w:rsidR="0066196F">
        <w:rPr>
          <w:color w:val="auto"/>
          <w:sz w:val="24"/>
          <w:szCs w:val="24"/>
          <w:lang w:val="ru-RU"/>
        </w:rPr>
        <w:t>й»</w:t>
      </w:r>
      <w:r w:rsidR="0066196F" w:rsidRPr="0025596F">
        <w:rPr>
          <w:color w:val="auto"/>
          <w:sz w:val="24"/>
          <w:szCs w:val="24"/>
          <w:lang w:val="ru-RU"/>
        </w:rPr>
        <w:t>,</w:t>
      </w:r>
      <w:r w:rsidR="0066196F">
        <w:rPr>
          <w:color w:val="auto"/>
          <w:sz w:val="24"/>
          <w:szCs w:val="24"/>
          <w:lang w:val="ru-RU"/>
        </w:rPr>
        <w:t xml:space="preserve"> постановлением  Правительства Самарской </w:t>
      </w:r>
      <w:r w:rsidR="0066196F" w:rsidRPr="00F01F25">
        <w:rPr>
          <w:color w:val="000000" w:themeColor="text1"/>
          <w:sz w:val="24"/>
          <w:szCs w:val="24"/>
          <w:lang w:val="ru-RU"/>
        </w:rPr>
        <w:t xml:space="preserve">области от </w:t>
      </w:r>
      <w:r w:rsidR="00CE25F2" w:rsidRPr="00CE25F2">
        <w:rPr>
          <w:color w:val="000000" w:themeColor="text1"/>
          <w:sz w:val="24"/>
          <w:szCs w:val="24"/>
          <w:lang w:val="ru-RU"/>
        </w:rPr>
        <w:t>0</w:t>
      </w:r>
      <w:r w:rsidR="00503246">
        <w:rPr>
          <w:color w:val="000000" w:themeColor="text1"/>
          <w:sz w:val="24"/>
          <w:szCs w:val="24"/>
          <w:lang w:val="ru-RU"/>
        </w:rPr>
        <w:t>5</w:t>
      </w:r>
      <w:r w:rsidR="00BC15D3" w:rsidRPr="00CE25F2">
        <w:rPr>
          <w:color w:val="000000" w:themeColor="text1"/>
          <w:sz w:val="24"/>
          <w:szCs w:val="24"/>
          <w:lang w:val="ru-RU"/>
        </w:rPr>
        <w:t>.0</w:t>
      </w:r>
      <w:r w:rsidR="00F01F25" w:rsidRPr="00CE25F2">
        <w:rPr>
          <w:color w:val="000000" w:themeColor="text1"/>
          <w:sz w:val="24"/>
          <w:szCs w:val="24"/>
          <w:lang w:val="ru-RU"/>
        </w:rPr>
        <w:t>6</w:t>
      </w:r>
      <w:r w:rsidR="00BC15D3" w:rsidRPr="00CE25F2">
        <w:rPr>
          <w:color w:val="000000" w:themeColor="text1"/>
          <w:sz w:val="24"/>
          <w:szCs w:val="24"/>
          <w:lang w:val="ru-RU"/>
        </w:rPr>
        <w:t>.202</w:t>
      </w:r>
      <w:r w:rsidR="00503246">
        <w:rPr>
          <w:color w:val="000000" w:themeColor="text1"/>
          <w:sz w:val="24"/>
          <w:szCs w:val="24"/>
          <w:lang w:val="ru-RU"/>
        </w:rPr>
        <w:t>4</w:t>
      </w:r>
      <w:r w:rsidR="005E3F35">
        <w:rPr>
          <w:color w:val="000000" w:themeColor="text1"/>
          <w:sz w:val="24"/>
          <w:szCs w:val="24"/>
          <w:lang w:val="ru-RU"/>
        </w:rPr>
        <w:t>г.</w:t>
      </w:r>
      <w:r w:rsidR="0066196F" w:rsidRPr="00CE25F2">
        <w:rPr>
          <w:color w:val="000000" w:themeColor="text1"/>
          <w:sz w:val="24"/>
          <w:szCs w:val="24"/>
          <w:lang w:val="ru-RU"/>
        </w:rPr>
        <w:t xml:space="preserve"> №</w:t>
      </w:r>
      <w:r w:rsidR="00F01F25" w:rsidRPr="00CE25F2">
        <w:rPr>
          <w:color w:val="auto"/>
          <w:sz w:val="24"/>
          <w:szCs w:val="24"/>
          <w:lang w:val="ru-RU"/>
        </w:rPr>
        <w:t>4</w:t>
      </w:r>
      <w:r w:rsidR="00503246">
        <w:rPr>
          <w:color w:val="auto"/>
          <w:sz w:val="24"/>
          <w:szCs w:val="24"/>
          <w:lang w:val="ru-RU"/>
        </w:rPr>
        <w:t>03</w:t>
      </w:r>
      <w:r w:rsidR="0066196F">
        <w:rPr>
          <w:color w:val="auto"/>
          <w:sz w:val="24"/>
          <w:szCs w:val="24"/>
          <w:lang w:val="ru-RU"/>
        </w:rPr>
        <w:t xml:space="preserve"> «Об утверждении </w:t>
      </w:r>
      <w:r w:rsidR="00AD50B0">
        <w:rPr>
          <w:color w:val="auto"/>
          <w:sz w:val="24"/>
          <w:szCs w:val="24"/>
          <w:lang w:val="ru-RU"/>
        </w:rPr>
        <w:t>р</w:t>
      </w:r>
      <w:r w:rsidR="0066196F">
        <w:rPr>
          <w:color w:val="auto"/>
          <w:sz w:val="24"/>
          <w:szCs w:val="24"/>
          <w:lang w:val="ru-RU"/>
        </w:rPr>
        <w:t>аспределения  из областного бюджета</w:t>
      </w:r>
      <w:r w:rsidR="00AD50B0">
        <w:rPr>
          <w:color w:val="auto"/>
          <w:sz w:val="24"/>
          <w:szCs w:val="24"/>
          <w:lang w:val="ru-RU"/>
        </w:rPr>
        <w:t xml:space="preserve"> субсидий на 2024 год бюджетам городских округов и муниципальных районов Самарской области </w:t>
      </w:r>
      <w:r w:rsidR="0066196F">
        <w:rPr>
          <w:color w:val="auto"/>
          <w:sz w:val="24"/>
          <w:szCs w:val="24"/>
          <w:lang w:val="ru-RU"/>
        </w:rPr>
        <w:t>на поддержку  муниципальных программ  развития социально ориентированных некоммерческих организаций»</w:t>
      </w:r>
      <w:r w:rsidR="00BC15D3">
        <w:rPr>
          <w:color w:val="auto"/>
          <w:sz w:val="24"/>
          <w:szCs w:val="24"/>
          <w:lang w:val="ru-RU"/>
        </w:rPr>
        <w:t>,</w:t>
      </w:r>
      <w:r w:rsidR="005F5027">
        <w:rPr>
          <w:color w:val="auto"/>
          <w:sz w:val="24"/>
          <w:szCs w:val="24"/>
          <w:lang w:val="ru-RU"/>
        </w:rPr>
        <w:t xml:space="preserve"> </w:t>
      </w:r>
      <w:r w:rsidR="0066196F">
        <w:rPr>
          <w:color w:val="auto"/>
          <w:sz w:val="24"/>
          <w:szCs w:val="24"/>
          <w:lang w:val="ru-RU"/>
        </w:rPr>
        <w:t xml:space="preserve">на основании постановления администрации муниципального района Клявлинский </w:t>
      </w:r>
      <w:r w:rsidR="000B7D5C">
        <w:rPr>
          <w:color w:val="auto"/>
          <w:sz w:val="24"/>
          <w:szCs w:val="24"/>
          <w:lang w:val="ru-RU"/>
        </w:rPr>
        <w:t>Самарской области</w:t>
      </w:r>
      <w:r w:rsidR="0066196F">
        <w:rPr>
          <w:color w:val="auto"/>
          <w:sz w:val="24"/>
          <w:szCs w:val="24"/>
          <w:lang w:val="ru-RU"/>
        </w:rPr>
        <w:t xml:space="preserve"> от </w:t>
      </w:r>
      <w:r w:rsidR="0066196F" w:rsidRPr="0025596F">
        <w:rPr>
          <w:color w:val="auto"/>
          <w:sz w:val="24"/>
          <w:szCs w:val="24"/>
          <w:lang w:val="ru-RU"/>
        </w:rPr>
        <w:t>29.12.2018г.</w:t>
      </w:r>
      <w:r w:rsidR="00D24CD8">
        <w:rPr>
          <w:color w:val="auto"/>
          <w:sz w:val="24"/>
          <w:szCs w:val="24"/>
          <w:lang w:val="ru-RU"/>
        </w:rPr>
        <w:t xml:space="preserve"> </w:t>
      </w:r>
      <w:r w:rsidR="0066196F" w:rsidRPr="0025596F">
        <w:rPr>
          <w:color w:val="auto"/>
          <w:sz w:val="24"/>
          <w:szCs w:val="24"/>
          <w:lang w:val="ru-RU"/>
        </w:rPr>
        <w:t>№593</w:t>
      </w:r>
      <w:r w:rsidR="0066196F">
        <w:rPr>
          <w:color w:val="auto"/>
          <w:sz w:val="24"/>
          <w:szCs w:val="24"/>
          <w:lang w:val="ru-RU"/>
        </w:rPr>
        <w:t xml:space="preserve"> «Об утверждении Порядка предоставления</w:t>
      </w:r>
      <w:r w:rsidR="00503246">
        <w:rPr>
          <w:color w:val="auto"/>
          <w:sz w:val="24"/>
          <w:szCs w:val="24"/>
          <w:lang w:val="ru-RU"/>
        </w:rPr>
        <w:t xml:space="preserve"> </w:t>
      </w:r>
      <w:r w:rsidR="0066196F">
        <w:rPr>
          <w:color w:val="auto"/>
          <w:sz w:val="24"/>
          <w:szCs w:val="24"/>
          <w:lang w:val="ru-RU"/>
        </w:rPr>
        <w:t xml:space="preserve"> субсидий  социально ори</w:t>
      </w:r>
      <w:r w:rsidR="00BC15D3">
        <w:rPr>
          <w:color w:val="auto"/>
          <w:sz w:val="24"/>
          <w:szCs w:val="24"/>
          <w:lang w:val="ru-RU"/>
        </w:rPr>
        <w:t>е</w:t>
      </w:r>
      <w:r w:rsidR="0066196F">
        <w:rPr>
          <w:color w:val="auto"/>
          <w:sz w:val="24"/>
          <w:szCs w:val="24"/>
          <w:lang w:val="ru-RU"/>
        </w:rPr>
        <w:t>нтированным некоммерческим организациям на  конкурсной основе»</w:t>
      </w:r>
      <w:r w:rsidR="00D24CD8">
        <w:rPr>
          <w:color w:val="auto"/>
          <w:sz w:val="24"/>
          <w:szCs w:val="24"/>
          <w:lang w:val="ru-RU"/>
        </w:rPr>
        <w:t xml:space="preserve"> </w:t>
      </w:r>
      <w:r w:rsidRPr="0025596F">
        <w:rPr>
          <w:sz w:val="24"/>
          <w:szCs w:val="24"/>
          <w:lang w:val="ru-RU"/>
        </w:rPr>
        <w:t>(</w:t>
      </w:r>
      <w:r w:rsidRPr="00F42BA9">
        <w:rPr>
          <w:sz w:val="24"/>
          <w:szCs w:val="24"/>
          <w:lang w:val="ru-RU"/>
        </w:rPr>
        <w:t>в редакции</w:t>
      </w:r>
      <w:r w:rsidRPr="00F42BA9">
        <w:rPr>
          <w:color w:val="auto"/>
          <w:sz w:val="24"/>
          <w:szCs w:val="24"/>
          <w:lang w:val="ru-RU"/>
        </w:rPr>
        <w:t xml:space="preserve"> от </w:t>
      </w:r>
      <w:r w:rsidR="00F42BA9">
        <w:rPr>
          <w:color w:val="auto"/>
          <w:sz w:val="24"/>
          <w:szCs w:val="24"/>
          <w:lang w:val="ru-RU"/>
        </w:rPr>
        <w:t>12</w:t>
      </w:r>
      <w:r w:rsidR="00F01F25" w:rsidRPr="00F42BA9">
        <w:rPr>
          <w:color w:val="auto"/>
          <w:sz w:val="24"/>
          <w:szCs w:val="24"/>
          <w:lang w:val="ru-RU"/>
        </w:rPr>
        <w:t>.0</w:t>
      </w:r>
      <w:r w:rsidR="00F42BA9">
        <w:rPr>
          <w:color w:val="auto"/>
          <w:sz w:val="24"/>
          <w:szCs w:val="24"/>
          <w:lang w:val="ru-RU"/>
        </w:rPr>
        <w:t>8</w:t>
      </w:r>
      <w:r w:rsidR="00F01F25" w:rsidRPr="00F42BA9">
        <w:rPr>
          <w:color w:val="auto"/>
          <w:sz w:val="24"/>
          <w:szCs w:val="24"/>
          <w:lang w:val="ru-RU"/>
        </w:rPr>
        <w:t>.202</w:t>
      </w:r>
      <w:r w:rsidR="00F42BA9">
        <w:rPr>
          <w:color w:val="auto"/>
          <w:sz w:val="24"/>
          <w:szCs w:val="24"/>
          <w:lang w:val="ru-RU"/>
        </w:rPr>
        <w:t>4</w:t>
      </w:r>
      <w:r w:rsidR="00503246" w:rsidRPr="00F42BA9">
        <w:rPr>
          <w:color w:val="auto"/>
          <w:sz w:val="24"/>
          <w:szCs w:val="24"/>
          <w:lang w:val="ru-RU"/>
        </w:rPr>
        <w:t>г.</w:t>
      </w:r>
      <w:r w:rsidR="00D24CD8">
        <w:rPr>
          <w:color w:val="auto"/>
          <w:sz w:val="24"/>
          <w:szCs w:val="24"/>
          <w:lang w:val="ru-RU"/>
        </w:rPr>
        <w:t xml:space="preserve"> </w:t>
      </w:r>
      <w:r w:rsidR="00F01F25" w:rsidRPr="00F42BA9">
        <w:rPr>
          <w:color w:val="auto"/>
          <w:sz w:val="24"/>
          <w:szCs w:val="24"/>
          <w:lang w:val="ru-RU"/>
        </w:rPr>
        <w:t>№</w:t>
      </w:r>
      <w:r w:rsidR="00F42BA9">
        <w:rPr>
          <w:color w:val="auto"/>
          <w:sz w:val="24"/>
          <w:szCs w:val="24"/>
          <w:lang w:val="ru-RU"/>
        </w:rPr>
        <w:t>271</w:t>
      </w:r>
      <w:r w:rsidRPr="0025596F">
        <w:rPr>
          <w:color w:val="auto"/>
          <w:sz w:val="24"/>
          <w:szCs w:val="24"/>
          <w:lang w:val="ru-RU"/>
        </w:rPr>
        <w:t>)</w:t>
      </w:r>
      <w:r w:rsidR="00BC15D3" w:rsidRPr="0025596F">
        <w:rPr>
          <w:color w:val="auto"/>
          <w:sz w:val="24"/>
          <w:szCs w:val="24"/>
          <w:lang w:val="ru-RU"/>
        </w:rPr>
        <w:t>,</w:t>
      </w:r>
      <w:r w:rsidR="005F5027">
        <w:rPr>
          <w:color w:val="auto"/>
          <w:sz w:val="24"/>
          <w:szCs w:val="24"/>
          <w:lang w:val="ru-RU"/>
        </w:rPr>
        <w:t xml:space="preserve"> </w:t>
      </w:r>
      <w:r w:rsidR="00233ADF" w:rsidRPr="00233ADF">
        <w:rPr>
          <w:color w:val="auto"/>
          <w:sz w:val="24"/>
          <w:szCs w:val="24"/>
          <w:lang w:val="ru-RU"/>
        </w:rPr>
        <w:t>постановлени</w:t>
      </w:r>
      <w:r w:rsidR="00BC15D3">
        <w:rPr>
          <w:color w:val="auto"/>
          <w:sz w:val="24"/>
          <w:szCs w:val="24"/>
          <w:lang w:val="ru-RU"/>
        </w:rPr>
        <w:t>я</w:t>
      </w:r>
      <w:r w:rsidR="0066196F">
        <w:rPr>
          <w:color w:val="auto"/>
          <w:sz w:val="24"/>
          <w:szCs w:val="24"/>
          <w:lang w:val="ru-RU"/>
        </w:rPr>
        <w:t xml:space="preserve"> </w:t>
      </w:r>
      <w:r w:rsidR="002A2AD6">
        <w:rPr>
          <w:color w:val="auto"/>
          <w:sz w:val="24"/>
          <w:szCs w:val="24"/>
          <w:lang w:val="ru-RU"/>
        </w:rPr>
        <w:t>а</w:t>
      </w:r>
      <w:r w:rsidR="00233ADF" w:rsidRPr="00233ADF">
        <w:rPr>
          <w:color w:val="auto"/>
          <w:sz w:val="24"/>
          <w:szCs w:val="24"/>
          <w:lang w:val="ru-RU"/>
        </w:rPr>
        <w:t>дминистрации муниципального района Клявлинский</w:t>
      </w:r>
      <w:r w:rsidR="000B7D5C">
        <w:rPr>
          <w:color w:val="auto"/>
          <w:sz w:val="24"/>
          <w:szCs w:val="24"/>
          <w:lang w:val="ru-RU"/>
        </w:rPr>
        <w:t xml:space="preserve"> Самарской области</w:t>
      </w:r>
      <w:r w:rsidR="00233ADF" w:rsidRPr="00233ADF">
        <w:rPr>
          <w:color w:val="auto"/>
          <w:sz w:val="24"/>
          <w:szCs w:val="24"/>
          <w:lang w:val="ru-RU"/>
        </w:rPr>
        <w:t xml:space="preserve"> от </w:t>
      </w:r>
      <w:r w:rsidR="00233ADF" w:rsidRPr="0025596F">
        <w:rPr>
          <w:color w:val="auto"/>
          <w:sz w:val="24"/>
          <w:szCs w:val="24"/>
          <w:lang w:val="ru-RU"/>
        </w:rPr>
        <w:t>29.08.2019</w:t>
      </w:r>
      <w:r w:rsidR="00503246">
        <w:rPr>
          <w:color w:val="auto"/>
          <w:sz w:val="24"/>
          <w:szCs w:val="24"/>
          <w:lang w:val="ru-RU"/>
        </w:rPr>
        <w:t>г</w:t>
      </w:r>
      <w:r w:rsidR="00233ADF" w:rsidRPr="0025596F">
        <w:rPr>
          <w:color w:val="auto"/>
          <w:sz w:val="24"/>
          <w:szCs w:val="24"/>
          <w:lang w:val="ru-RU"/>
        </w:rPr>
        <w:t>. №307</w:t>
      </w:r>
      <w:r w:rsidR="00233ADF" w:rsidRPr="00233ADF">
        <w:rPr>
          <w:color w:val="auto"/>
          <w:sz w:val="24"/>
          <w:szCs w:val="24"/>
          <w:lang w:val="ru-RU"/>
        </w:rPr>
        <w:t xml:space="preserve"> «Об утверждении муниципальной программы «Поддержка социально ориентированных некоммерческих организаций в муниципальном районе Клявлинский» на 2019-</w:t>
      </w:r>
      <w:r w:rsidR="00233ADF" w:rsidRPr="0025596F">
        <w:rPr>
          <w:color w:val="auto"/>
          <w:sz w:val="24"/>
          <w:szCs w:val="24"/>
          <w:lang w:val="ru-RU"/>
        </w:rPr>
        <w:t>202</w:t>
      </w:r>
      <w:r w:rsidR="00503246">
        <w:rPr>
          <w:color w:val="auto"/>
          <w:sz w:val="24"/>
          <w:szCs w:val="24"/>
          <w:lang w:val="ru-RU"/>
        </w:rPr>
        <w:t>7</w:t>
      </w:r>
      <w:r w:rsidR="00233ADF" w:rsidRPr="0025596F">
        <w:rPr>
          <w:color w:val="auto"/>
          <w:sz w:val="24"/>
          <w:szCs w:val="24"/>
          <w:lang w:val="ru-RU"/>
        </w:rPr>
        <w:t xml:space="preserve"> годы</w:t>
      </w:r>
      <w:r w:rsidR="00BC15D3" w:rsidRPr="0025596F">
        <w:rPr>
          <w:color w:val="auto"/>
          <w:sz w:val="24"/>
          <w:szCs w:val="24"/>
          <w:lang w:val="ru-RU"/>
        </w:rPr>
        <w:t>,</w:t>
      </w:r>
      <w:r w:rsidR="00BC15D3" w:rsidRPr="0025596F">
        <w:rPr>
          <w:lang w:val="ru-RU"/>
        </w:rPr>
        <w:t xml:space="preserve"> </w:t>
      </w:r>
      <w:r w:rsidRPr="00CE25F2">
        <w:rPr>
          <w:lang w:val="ru-RU"/>
        </w:rPr>
        <w:t>(</w:t>
      </w:r>
      <w:r w:rsidR="00BC15D3" w:rsidRPr="00F42BA9">
        <w:rPr>
          <w:color w:val="auto"/>
          <w:sz w:val="24"/>
          <w:szCs w:val="24"/>
          <w:lang w:val="ru-RU"/>
        </w:rPr>
        <w:t xml:space="preserve">в </w:t>
      </w:r>
      <w:r w:rsidRPr="00F42BA9">
        <w:rPr>
          <w:color w:val="auto"/>
          <w:sz w:val="24"/>
          <w:szCs w:val="24"/>
          <w:lang w:val="ru-RU"/>
        </w:rPr>
        <w:t>редакции</w:t>
      </w:r>
      <w:r w:rsidR="00BC15D3" w:rsidRPr="00F42BA9">
        <w:rPr>
          <w:color w:val="auto"/>
          <w:sz w:val="24"/>
          <w:szCs w:val="24"/>
          <w:lang w:val="ru-RU"/>
        </w:rPr>
        <w:t xml:space="preserve"> от </w:t>
      </w:r>
      <w:r w:rsidR="00F42BA9" w:rsidRPr="00F42BA9">
        <w:rPr>
          <w:color w:val="auto"/>
          <w:sz w:val="24"/>
          <w:szCs w:val="24"/>
          <w:lang w:val="ru-RU"/>
        </w:rPr>
        <w:t>27</w:t>
      </w:r>
      <w:r w:rsidR="00BC15D3" w:rsidRPr="00F42BA9">
        <w:rPr>
          <w:color w:val="auto"/>
          <w:sz w:val="24"/>
          <w:szCs w:val="24"/>
          <w:lang w:val="ru-RU"/>
        </w:rPr>
        <w:t>.0</w:t>
      </w:r>
      <w:r w:rsidR="00F42BA9" w:rsidRPr="00F42BA9">
        <w:rPr>
          <w:color w:val="auto"/>
          <w:sz w:val="24"/>
          <w:szCs w:val="24"/>
          <w:lang w:val="ru-RU"/>
        </w:rPr>
        <w:t>2</w:t>
      </w:r>
      <w:r w:rsidR="00BC15D3" w:rsidRPr="00F42BA9">
        <w:rPr>
          <w:color w:val="auto"/>
          <w:sz w:val="24"/>
          <w:szCs w:val="24"/>
          <w:lang w:val="ru-RU"/>
        </w:rPr>
        <w:t>.202</w:t>
      </w:r>
      <w:r w:rsidR="00F42BA9" w:rsidRPr="00F42BA9">
        <w:rPr>
          <w:color w:val="auto"/>
          <w:sz w:val="24"/>
          <w:szCs w:val="24"/>
          <w:lang w:val="ru-RU"/>
        </w:rPr>
        <w:t>4</w:t>
      </w:r>
      <w:r w:rsidR="00BC15D3" w:rsidRPr="00F42BA9">
        <w:rPr>
          <w:color w:val="auto"/>
          <w:sz w:val="24"/>
          <w:szCs w:val="24"/>
          <w:lang w:val="ru-RU"/>
        </w:rPr>
        <w:t>г. №</w:t>
      </w:r>
      <w:r w:rsidR="00F42BA9">
        <w:rPr>
          <w:color w:val="auto"/>
          <w:sz w:val="24"/>
          <w:szCs w:val="24"/>
          <w:lang w:val="ru-RU"/>
        </w:rPr>
        <w:t>92</w:t>
      </w:r>
      <w:r w:rsidRPr="0025596F">
        <w:rPr>
          <w:color w:val="auto"/>
          <w:sz w:val="24"/>
          <w:szCs w:val="24"/>
          <w:lang w:val="ru-RU"/>
        </w:rPr>
        <w:t>)</w:t>
      </w:r>
      <w:r w:rsidR="002A2AD6">
        <w:rPr>
          <w:color w:val="auto"/>
          <w:sz w:val="24"/>
          <w:szCs w:val="24"/>
          <w:lang w:val="ru-RU"/>
        </w:rPr>
        <w:t>,</w:t>
      </w:r>
      <w:r w:rsidR="0066196F">
        <w:rPr>
          <w:color w:val="auto"/>
          <w:sz w:val="24"/>
          <w:szCs w:val="24"/>
          <w:lang w:val="ru-RU"/>
        </w:rPr>
        <w:t xml:space="preserve"> </w:t>
      </w:r>
      <w:r w:rsidR="00AD50B0">
        <w:rPr>
          <w:color w:val="auto"/>
          <w:sz w:val="24"/>
          <w:szCs w:val="24"/>
          <w:lang w:val="ru-RU"/>
        </w:rPr>
        <w:t>С</w:t>
      </w:r>
      <w:r w:rsidR="0066196F">
        <w:rPr>
          <w:color w:val="auto"/>
          <w:sz w:val="24"/>
          <w:szCs w:val="24"/>
          <w:lang w:val="ru-RU"/>
        </w:rPr>
        <w:t xml:space="preserve">оглашения о </w:t>
      </w:r>
      <w:r w:rsidR="0066196F">
        <w:rPr>
          <w:color w:val="auto"/>
          <w:sz w:val="24"/>
          <w:szCs w:val="24"/>
          <w:lang w:val="ru-RU"/>
        </w:rPr>
        <w:lastRenderedPageBreak/>
        <w:t xml:space="preserve">предоставлении  муниципальному району Клявлинский  Самарской области  субсидий из  областного бюджета на поддержку муниципальных  программ 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66196F">
        <w:rPr>
          <w:color w:val="auto"/>
          <w:sz w:val="24"/>
          <w:szCs w:val="24"/>
          <w:lang w:val="ru-RU"/>
        </w:rPr>
        <w:t xml:space="preserve">развития </w:t>
      </w:r>
      <w:r w:rsidR="00233ADF" w:rsidRPr="00233ADF">
        <w:rPr>
          <w:color w:val="auto"/>
          <w:sz w:val="24"/>
          <w:szCs w:val="24"/>
          <w:lang w:val="ru-RU"/>
        </w:rPr>
        <w:t xml:space="preserve">  </w:t>
      </w:r>
      <w:r w:rsidR="0066196F" w:rsidRPr="0066196F">
        <w:rPr>
          <w:color w:val="auto"/>
          <w:sz w:val="24"/>
          <w:szCs w:val="24"/>
          <w:lang w:val="ru-RU"/>
        </w:rPr>
        <w:t>социально ориентированных некоммерчески</w:t>
      </w:r>
      <w:r w:rsidR="0066196F">
        <w:rPr>
          <w:color w:val="auto"/>
          <w:sz w:val="24"/>
          <w:szCs w:val="24"/>
          <w:lang w:val="ru-RU"/>
        </w:rPr>
        <w:t>х</w:t>
      </w:r>
      <w:r w:rsidR="0066196F" w:rsidRPr="0066196F">
        <w:rPr>
          <w:color w:val="auto"/>
          <w:sz w:val="24"/>
          <w:szCs w:val="24"/>
          <w:lang w:val="ru-RU"/>
        </w:rPr>
        <w:t xml:space="preserve"> организаци</w:t>
      </w:r>
      <w:r w:rsidR="0066196F">
        <w:rPr>
          <w:color w:val="auto"/>
          <w:sz w:val="24"/>
          <w:szCs w:val="24"/>
          <w:lang w:val="ru-RU"/>
        </w:rPr>
        <w:t xml:space="preserve">й </w:t>
      </w:r>
      <w:r w:rsidR="0066196F" w:rsidRPr="00277D07">
        <w:rPr>
          <w:color w:val="auto"/>
          <w:sz w:val="24"/>
          <w:szCs w:val="24"/>
          <w:lang w:val="ru-RU"/>
        </w:rPr>
        <w:t xml:space="preserve">за </w:t>
      </w:r>
      <w:r w:rsidR="0066196F" w:rsidRPr="00016A7A">
        <w:rPr>
          <w:color w:val="auto"/>
          <w:sz w:val="24"/>
          <w:szCs w:val="24"/>
          <w:lang w:val="ru-RU"/>
        </w:rPr>
        <w:t>№</w:t>
      </w:r>
      <w:r w:rsidR="00016A7A" w:rsidRPr="00016A7A">
        <w:rPr>
          <w:color w:val="auto"/>
          <w:sz w:val="24"/>
          <w:szCs w:val="24"/>
          <w:lang w:val="ru-RU"/>
        </w:rPr>
        <w:t>13</w:t>
      </w:r>
      <w:r w:rsidR="0066196F" w:rsidRPr="00016A7A">
        <w:rPr>
          <w:color w:val="auto"/>
          <w:sz w:val="24"/>
          <w:szCs w:val="24"/>
          <w:lang w:val="ru-RU"/>
        </w:rPr>
        <w:t xml:space="preserve"> от </w:t>
      </w:r>
      <w:r w:rsidR="00074E88" w:rsidRPr="00016A7A">
        <w:rPr>
          <w:color w:val="auto"/>
          <w:sz w:val="24"/>
          <w:szCs w:val="24"/>
          <w:lang w:val="ru-RU"/>
        </w:rPr>
        <w:t>1</w:t>
      </w:r>
      <w:r w:rsidR="00016A7A" w:rsidRPr="00016A7A">
        <w:rPr>
          <w:color w:val="auto"/>
          <w:sz w:val="24"/>
          <w:szCs w:val="24"/>
          <w:lang w:val="ru-RU"/>
        </w:rPr>
        <w:t>6</w:t>
      </w:r>
      <w:r w:rsidR="005F5027" w:rsidRPr="00016A7A">
        <w:rPr>
          <w:color w:val="auto"/>
          <w:sz w:val="24"/>
          <w:szCs w:val="24"/>
          <w:lang w:val="ru-RU"/>
        </w:rPr>
        <w:t>.0</w:t>
      </w:r>
      <w:r w:rsidR="00277D07" w:rsidRPr="00016A7A">
        <w:rPr>
          <w:color w:val="auto"/>
          <w:sz w:val="24"/>
          <w:szCs w:val="24"/>
          <w:lang w:val="ru-RU"/>
        </w:rPr>
        <w:t>7</w:t>
      </w:r>
      <w:r w:rsidR="005F5027" w:rsidRPr="00016A7A">
        <w:rPr>
          <w:color w:val="auto"/>
          <w:sz w:val="24"/>
          <w:szCs w:val="24"/>
          <w:lang w:val="ru-RU"/>
        </w:rPr>
        <w:t>.202</w:t>
      </w:r>
      <w:r w:rsidR="00016A7A" w:rsidRPr="00016A7A">
        <w:rPr>
          <w:color w:val="auto"/>
          <w:sz w:val="24"/>
          <w:szCs w:val="24"/>
          <w:lang w:val="ru-RU"/>
        </w:rPr>
        <w:t>4</w:t>
      </w:r>
      <w:r w:rsidR="005F5027" w:rsidRPr="00016A7A">
        <w:rPr>
          <w:color w:val="auto"/>
          <w:sz w:val="24"/>
          <w:szCs w:val="24"/>
          <w:lang w:val="ru-RU"/>
        </w:rPr>
        <w:t>г</w:t>
      </w:r>
      <w:r w:rsidR="005F5027" w:rsidRPr="0025596F">
        <w:rPr>
          <w:color w:val="auto"/>
          <w:sz w:val="24"/>
          <w:szCs w:val="24"/>
          <w:lang w:val="ru-RU"/>
        </w:rPr>
        <w:t>.</w:t>
      </w:r>
      <w:r w:rsidR="0066196F" w:rsidRPr="0025596F">
        <w:rPr>
          <w:color w:val="auto"/>
          <w:sz w:val="24"/>
          <w:szCs w:val="24"/>
          <w:lang w:val="ru-RU"/>
        </w:rPr>
        <w:t>,</w:t>
      </w:r>
      <w:r w:rsidR="0066196F">
        <w:rPr>
          <w:color w:val="auto"/>
          <w:sz w:val="24"/>
          <w:szCs w:val="24"/>
          <w:lang w:val="ru-RU"/>
        </w:rPr>
        <w:t xml:space="preserve"> заключенного  между Министерством экономического развития и  инвестиций Самарской области и </w:t>
      </w:r>
      <w:r w:rsidR="002A2AD6">
        <w:rPr>
          <w:color w:val="auto"/>
          <w:sz w:val="24"/>
          <w:szCs w:val="24"/>
          <w:lang w:val="ru-RU"/>
        </w:rPr>
        <w:t>а</w:t>
      </w:r>
      <w:r w:rsidR="0066196F">
        <w:rPr>
          <w:color w:val="auto"/>
          <w:sz w:val="24"/>
          <w:szCs w:val="24"/>
          <w:lang w:val="ru-RU"/>
        </w:rPr>
        <w:t>дминистрацией муниципального района Клявлинский  Самарской области, протокола  конкурсной комиссии по проведению конкурсного отбора социально</w:t>
      </w:r>
      <w:r w:rsidR="008A352F">
        <w:rPr>
          <w:color w:val="auto"/>
          <w:sz w:val="24"/>
          <w:szCs w:val="24"/>
          <w:lang w:val="ru-RU"/>
        </w:rPr>
        <w:t xml:space="preserve"> ориентированных некоммерческих организаций для  предоставления субсидий  из бюджета муниципального района Клявлинский</w:t>
      </w:r>
      <w:r w:rsidR="00945CC1">
        <w:rPr>
          <w:color w:val="auto"/>
          <w:sz w:val="24"/>
          <w:szCs w:val="24"/>
          <w:lang w:val="ru-RU"/>
        </w:rPr>
        <w:t xml:space="preserve"> Самарской области</w:t>
      </w:r>
      <w:r w:rsidR="008A352F">
        <w:rPr>
          <w:color w:val="auto"/>
          <w:sz w:val="24"/>
          <w:szCs w:val="24"/>
          <w:lang w:val="ru-RU"/>
        </w:rPr>
        <w:t xml:space="preserve"> </w:t>
      </w:r>
      <w:r w:rsidR="008A352F" w:rsidRPr="00F14B6B">
        <w:rPr>
          <w:color w:val="auto"/>
          <w:sz w:val="24"/>
          <w:szCs w:val="24"/>
          <w:lang w:val="ru-RU"/>
        </w:rPr>
        <w:t xml:space="preserve">от </w:t>
      </w:r>
      <w:r w:rsidR="00AE34B2" w:rsidRPr="0065283D">
        <w:rPr>
          <w:color w:val="auto"/>
          <w:sz w:val="24"/>
          <w:szCs w:val="24"/>
          <w:lang w:val="ru-RU"/>
        </w:rPr>
        <w:t>1</w:t>
      </w:r>
      <w:r w:rsidR="0065283D">
        <w:rPr>
          <w:color w:val="auto"/>
          <w:sz w:val="24"/>
          <w:szCs w:val="24"/>
          <w:lang w:val="ru-RU"/>
        </w:rPr>
        <w:t>6</w:t>
      </w:r>
      <w:r w:rsidR="000B7D5C">
        <w:rPr>
          <w:color w:val="auto"/>
          <w:sz w:val="24"/>
          <w:szCs w:val="24"/>
          <w:lang w:val="ru-RU"/>
        </w:rPr>
        <w:t xml:space="preserve"> </w:t>
      </w:r>
      <w:r w:rsidR="00E02998" w:rsidRPr="00F14B6B">
        <w:rPr>
          <w:color w:val="auto"/>
          <w:sz w:val="24"/>
          <w:szCs w:val="24"/>
          <w:lang w:val="ru-RU"/>
        </w:rPr>
        <w:t>августа</w:t>
      </w:r>
      <w:r w:rsidR="000B7D5C">
        <w:rPr>
          <w:color w:val="auto"/>
          <w:sz w:val="24"/>
          <w:szCs w:val="24"/>
          <w:lang w:val="ru-RU"/>
        </w:rPr>
        <w:t xml:space="preserve"> </w:t>
      </w:r>
      <w:r w:rsidR="00E02998">
        <w:rPr>
          <w:color w:val="auto"/>
          <w:sz w:val="24"/>
          <w:szCs w:val="24"/>
          <w:lang w:val="ru-RU"/>
        </w:rPr>
        <w:t>202</w:t>
      </w:r>
      <w:r w:rsidR="000B7D5C">
        <w:rPr>
          <w:color w:val="auto"/>
          <w:sz w:val="24"/>
          <w:szCs w:val="24"/>
          <w:lang w:val="ru-RU"/>
        </w:rPr>
        <w:t>4</w:t>
      </w:r>
      <w:r w:rsidR="00E02998">
        <w:rPr>
          <w:color w:val="auto"/>
          <w:sz w:val="24"/>
          <w:szCs w:val="24"/>
          <w:lang w:val="ru-RU"/>
        </w:rPr>
        <w:t>г.</w:t>
      </w:r>
      <w:r w:rsidR="008A352F">
        <w:rPr>
          <w:color w:val="auto"/>
          <w:sz w:val="24"/>
          <w:szCs w:val="24"/>
          <w:lang w:val="ru-RU"/>
        </w:rPr>
        <w:t xml:space="preserve"> </w:t>
      </w:r>
      <w:r w:rsidR="002A2AD6">
        <w:rPr>
          <w:color w:val="auto"/>
          <w:sz w:val="24"/>
          <w:szCs w:val="24"/>
          <w:lang w:val="ru-RU"/>
        </w:rPr>
        <w:t>а</w:t>
      </w:r>
      <w:r w:rsidR="008A352F">
        <w:rPr>
          <w:color w:val="auto"/>
          <w:sz w:val="24"/>
          <w:szCs w:val="24"/>
          <w:lang w:val="ru-RU"/>
        </w:rPr>
        <w:t>дминистрация  муниципального района Клявлинский</w:t>
      </w:r>
      <w:r w:rsidR="00945CC1">
        <w:rPr>
          <w:color w:val="auto"/>
          <w:sz w:val="24"/>
          <w:szCs w:val="24"/>
          <w:lang w:val="ru-RU"/>
        </w:rPr>
        <w:t xml:space="preserve"> Самарской области</w:t>
      </w:r>
      <w:r w:rsidR="008A352F">
        <w:rPr>
          <w:color w:val="auto"/>
          <w:sz w:val="24"/>
          <w:szCs w:val="24"/>
          <w:lang w:val="ru-RU"/>
        </w:rPr>
        <w:t xml:space="preserve"> ПОСТАНОВЛЯЕТ:</w:t>
      </w:r>
    </w:p>
    <w:p w:rsidR="008A352F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</w:t>
      </w:r>
      <w:r w:rsidR="00016A7A">
        <w:rPr>
          <w:color w:val="auto"/>
          <w:sz w:val="24"/>
          <w:szCs w:val="24"/>
          <w:lang w:val="ru-RU"/>
        </w:rPr>
        <w:t xml:space="preserve">    </w:t>
      </w:r>
      <w:r>
        <w:rPr>
          <w:color w:val="auto"/>
          <w:sz w:val="24"/>
          <w:szCs w:val="24"/>
          <w:lang w:val="ru-RU"/>
        </w:rPr>
        <w:t xml:space="preserve"> </w:t>
      </w:r>
      <w:r w:rsidR="008A352F">
        <w:rPr>
          <w:color w:val="auto"/>
          <w:sz w:val="24"/>
          <w:szCs w:val="24"/>
          <w:lang w:val="ru-RU"/>
        </w:rPr>
        <w:t xml:space="preserve">1.Признать социальный проект </w:t>
      </w:r>
      <w:r w:rsidR="008A352F" w:rsidRPr="004910DD">
        <w:rPr>
          <w:color w:val="auto"/>
          <w:sz w:val="24"/>
          <w:szCs w:val="24"/>
          <w:lang w:val="ru-RU"/>
        </w:rPr>
        <w:t>Станичного казачьего общества «</w:t>
      </w:r>
      <w:proofErr w:type="spellStart"/>
      <w:r w:rsidR="008A352F" w:rsidRPr="004910DD">
        <w:rPr>
          <w:color w:val="auto"/>
          <w:sz w:val="24"/>
          <w:szCs w:val="24"/>
          <w:lang w:val="ru-RU"/>
        </w:rPr>
        <w:t>Клявлинское</w:t>
      </w:r>
      <w:proofErr w:type="spellEnd"/>
      <w:r w:rsidR="008A352F" w:rsidRPr="004910DD">
        <w:rPr>
          <w:color w:val="auto"/>
          <w:sz w:val="24"/>
          <w:szCs w:val="24"/>
          <w:lang w:val="ru-RU"/>
        </w:rPr>
        <w:t xml:space="preserve">» </w:t>
      </w:r>
      <w:proofErr w:type="gramStart"/>
      <w:r w:rsidR="008A352F" w:rsidRPr="004910DD">
        <w:rPr>
          <w:color w:val="auto"/>
          <w:sz w:val="24"/>
          <w:szCs w:val="24"/>
          <w:lang w:val="ru-RU"/>
        </w:rPr>
        <w:t>Волжского  войскового</w:t>
      </w:r>
      <w:proofErr w:type="gramEnd"/>
      <w:r w:rsidR="008A352F" w:rsidRPr="004910DD">
        <w:rPr>
          <w:color w:val="auto"/>
          <w:sz w:val="24"/>
          <w:szCs w:val="24"/>
          <w:lang w:val="ru-RU"/>
        </w:rPr>
        <w:t xml:space="preserve"> казачьего общества </w:t>
      </w:r>
      <w:r w:rsidR="000B7D5C" w:rsidRPr="000B7D5C">
        <w:rPr>
          <w:color w:val="auto"/>
          <w:sz w:val="24"/>
          <w:szCs w:val="24"/>
          <w:lang w:val="ru-RU"/>
        </w:rPr>
        <w:t>«Творческий фестиваль «Время Победы»</w:t>
      </w:r>
      <w:r w:rsidR="008A352F" w:rsidRPr="004910DD">
        <w:rPr>
          <w:color w:val="auto"/>
          <w:sz w:val="24"/>
          <w:szCs w:val="24"/>
          <w:lang w:val="ru-RU"/>
        </w:rPr>
        <w:t xml:space="preserve"> -победителем</w:t>
      </w:r>
      <w:r w:rsidR="008A352F">
        <w:rPr>
          <w:color w:val="auto"/>
          <w:sz w:val="24"/>
          <w:szCs w:val="24"/>
          <w:lang w:val="ru-RU"/>
        </w:rPr>
        <w:t xml:space="preserve"> конкурса на  предоставление грантов в  форме  субсидий из местного  бюджета на оказание социальной поддержк</w:t>
      </w:r>
      <w:r>
        <w:rPr>
          <w:color w:val="auto"/>
          <w:sz w:val="24"/>
          <w:szCs w:val="24"/>
          <w:lang w:val="ru-RU"/>
        </w:rPr>
        <w:t>и</w:t>
      </w:r>
      <w:r w:rsidR="008A352F">
        <w:rPr>
          <w:color w:val="auto"/>
          <w:sz w:val="24"/>
          <w:szCs w:val="24"/>
          <w:lang w:val="ru-RU"/>
        </w:rPr>
        <w:t xml:space="preserve">  социально ориентированным некоммерческим организациям.</w:t>
      </w:r>
    </w:p>
    <w:p w:rsidR="008A352F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="008A352F">
        <w:rPr>
          <w:color w:val="auto"/>
          <w:sz w:val="24"/>
          <w:szCs w:val="24"/>
          <w:lang w:val="ru-RU"/>
        </w:rPr>
        <w:t>2.</w:t>
      </w:r>
      <w:r w:rsidR="008A352F" w:rsidRPr="008A352F">
        <w:rPr>
          <w:lang w:val="ru-RU"/>
        </w:rPr>
        <w:t xml:space="preserve"> </w:t>
      </w:r>
      <w:r w:rsidR="008A352F" w:rsidRPr="008A352F">
        <w:rPr>
          <w:color w:val="auto"/>
          <w:sz w:val="24"/>
          <w:szCs w:val="24"/>
          <w:lang w:val="ru-RU"/>
        </w:rPr>
        <w:t>Признать социальный проект</w:t>
      </w:r>
      <w:r w:rsidR="008A352F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8A352F" w:rsidRPr="00277D07">
        <w:rPr>
          <w:color w:val="auto"/>
          <w:sz w:val="24"/>
          <w:szCs w:val="24"/>
          <w:lang w:val="ru-RU"/>
        </w:rPr>
        <w:t>Клявлинской</w:t>
      </w:r>
      <w:proofErr w:type="spellEnd"/>
      <w:r w:rsidR="008A352F" w:rsidRPr="00277D07">
        <w:rPr>
          <w:color w:val="auto"/>
          <w:sz w:val="24"/>
          <w:szCs w:val="24"/>
          <w:lang w:val="ru-RU"/>
        </w:rPr>
        <w:t xml:space="preserve"> районной общественной </w:t>
      </w:r>
      <w:proofErr w:type="gramStart"/>
      <w:r w:rsidR="008A352F" w:rsidRPr="00277D07">
        <w:rPr>
          <w:color w:val="auto"/>
          <w:sz w:val="24"/>
          <w:szCs w:val="24"/>
          <w:lang w:val="ru-RU"/>
        </w:rPr>
        <w:t>организации  Самарской</w:t>
      </w:r>
      <w:proofErr w:type="gramEnd"/>
      <w:r w:rsidR="008A352F" w:rsidRPr="00277D07">
        <w:rPr>
          <w:color w:val="auto"/>
          <w:sz w:val="24"/>
          <w:szCs w:val="24"/>
          <w:lang w:val="ru-RU"/>
        </w:rPr>
        <w:t xml:space="preserve"> областной организации Общероссийской общественной организации "Всероссийское  общество инвалидов»  </w:t>
      </w:r>
      <w:r w:rsidR="000B7D5C" w:rsidRPr="000B7D5C">
        <w:rPr>
          <w:color w:val="auto"/>
          <w:sz w:val="24"/>
          <w:szCs w:val="24"/>
          <w:lang w:val="ru-RU"/>
        </w:rPr>
        <w:t>«Создание культурно-досугового центра для пожилых людей 55+»</w:t>
      </w:r>
      <w:r>
        <w:rPr>
          <w:color w:val="auto"/>
          <w:sz w:val="24"/>
          <w:szCs w:val="24"/>
          <w:lang w:val="ru-RU"/>
        </w:rPr>
        <w:t xml:space="preserve"> </w:t>
      </w:r>
      <w:r w:rsidR="000B7D5C">
        <w:rPr>
          <w:color w:val="auto"/>
          <w:sz w:val="24"/>
          <w:szCs w:val="24"/>
          <w:lang w:val="ru-RU"/>
        </w:rPr>
        <w:t>-</w:t>
      </w:r>
      <w:r>
        <w:rPr>
          <w:color w:val="auto"/>
          <w:sz w:val="24"/>
          <w:szCs w:val="24"/>
          <w:lang w:val="ru-RU"/>
        </w:rPr>
        <w:t xml:space="preserve"> </w:t>
      </w:r>
      <w:r w:rsidR="008A352F">
        <w:rPr>
          <w:color w:val="auto"/>
          <w:sz w:val="24"/>
          <w:szCs w:val="24"/>
          <w:lang w:val="ru-RU"/>
        </w:rPr>
        <w:t xml:space="preserve">победителем  конкурса </w:t>
      </w:r>
      <w:r w:rsidR="008A352F" w:rsidRPr="008A352F">
        <w:rPr>
          <w:color w:val="auto"/>
          <w:sz w:val="24"/>
          <w:szCs w:val="24"/>
          <w:lang w:val="ru-RU"/>
        </w:rPr>
        <w:t>на  предоставление грантов в  форме  субсидий из местного  бюджета на оказание социальной поддержк</w:t>
      </w:r>
      <w:r>
        <w:rPr>
          <w:color w:val="auto"/>
          <w:sz w:val="24"/>
          <w:szCs w:val="24"/>
          <w:lang w:val="ru-RU"/>
        </w:rPr>
        <w:t>и</w:t>
      </w:r>
      <w:r w:rsidR="008A352F" w:rsidRPr="008A352F">
        <w:rPr>
          <w:color w:val="auto"/>
          <w:sz w:val="24"/>
          <w:szCs w:val="24"/>
          <w:lang w:val="ru-RU"/>
        </w:rPr>
        <w:t xml:space="preserve">  социально ориентированным некоммерческим организациям.</w:t>
      </w:r>
    </w:p>
    <w:p w:rsidR="005A34A3" w:rsidRPr="00540FA9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="008A352F">
        <w:rPr>
          <w:color w:val="auto"/>
          <w:sz w:val="24"/>
          <w:szCs w:val="24"/>
          <w:lang w:val="ru-RU"/>
        </w:rPr>
        <w:t xml:space="preserve">3.Комитету по </w:t>
      </w:r>
      <w:proofErr w:type="gramStart"/>
      <w:r w:rsidR="008A352F">
        <w:rPr>
          <w:color w:val="auto"/>
          <w:sz w:val="24"/>
          <w:szCs w:val="24"/>
          <w:lang w:val="ru-RU"/>
        </w:rPr>
        <w:t>управлению  муниципальным</w:t>
      </w:r>
      <w:proofErr w:type="gramEnd"/>
      <w:r w:rsidR="008A352F">
        <w:rPr>
          <w:color w:val="auto"/>
          <w:sz w:val="24"/>
          <w:szCs w:val="24"/>
          <w:lang w:val="ru-RU"/>
        </w:rPr>
        <w:t xml:space="preserve">  имуществом  администрации  муниципального района  Клявлинский</w:t>
      </w:r>
      <w:r w:rsidR="000B7D5C">
        <w:rPr>
          <w:color w:val="auto"/>
          <w:sz w:val="24"/>
          <w:szCs w:val="24"/>
          <w:lang w:val="ru-RU"/>
        </w:rPr>
        <w:t xml:space="preserve"> Самарской области</w:t>
      </w:r>
      <w:r w:rsidR="008A352F">
        <w:rPr>
          <w:color w:val="auto"/>
          <w:sz w:val="24"/>
          <w:szCs w:val="24"/>
          <w:lang w:val="ru-RU"/>
        </w:rPr>
        <w:t xml:space="preserve"> предоставить субсидии  </w:t>
      </w:r>
      <w:r w:rsidR="005A34A3" w:rsidRPr="005A34A3">
        <w:rPr>
          <w:color w:val="auto"/>
          <w:sz w:val="24"/>
          <w:szCs w:val="24"/>
          <w:lang w:val="ru-RU"/>
        </w:rPr>
        <w:t>МАУ «</w:t>
      </w:r>
      <w:proofErr w:type="spellStart"/>
      <w:r w:rsidR="005A34A3" w:rsidRPr="005A34A3">
        <w:rPr>
          <w:color w:val="auto"/>
          <w:sz w:val="24"/>
          <w:szCs w:val="24"/>
          <w:lang w:val="ru-RU"/>
        </w:rPr>
        <w:t>Межпоселенческий</w:t>
      </w:r>
      <w:proofErr w:type="spellEnd"/>
      <w:r w:rsidR="005A34A3" w:rsidRPr="005A34A3">
        <w:rPr>
          <w:color w:val="auto"/>
          <w:sz w:val="24"/>
          <w:szCs w:val="24"/>
          <w:lang w:val="ru-RU"/>
        </w:rPr>
        <w:t xml:space="preserve"> центр культуры, молодежной политики и спорта» муниципального района Клявлинский</w:t>
      </w:r>
      <w:r w:rsidR="000B7D5C">
        <w:rPr>
          <w:color w:val="auto"/>
          <w:sz w:val="24"/>
          <w:szCs w:val="24"/>
          <w:lang w:val="ru-RU"/>
        </w:rPr>
        <w:t xml:space="preserve"> Самарской области</w:t>
      </w:r>
      <w:r w:rsidR="005A34A3">
        <w:rPr>
          <w:color w:val="auto"/>
          <w:sz w:val="24"/>
          <w:szCs w:val="24"/>
          <w:lang w:val="ru-RU"/>
        </w:rPr>
        <w:t xml:space="preserve"> (</w:t>
      </w:r>
      <w:r w:rsidR="005A34A3" w:rsidRPr="00540FA9">
        <w:rPr>
          <w:color w:val="auto"/>
          <w:sz w:val="24"/>
          <w:szCs w:val="24"/>
          <w:lang w:val="ru-RU"/>
        </w:rPr>
        <w:t xml:space="preserve">исполнителю  муниципальной  программы </w:t>
      </w:r>
      <w:r w:rsidR="00540FA9" w:rsidRPr="00540FA9">
        <w:rPr>
          <w:color w:val="auto"/>
          <w:sz w:val="24"/>
          <w:szCs w:val="24"/>
          <w:lang w:val="ru-RU"/>
        </w:rPr>
        <w:t>«Поддержка социально ориентированных  некоммерческих организаций в муниципальном районе Клявлинский на 2019-2027 годы»</w:t>
      </w:r>
      <w:r w:rsidR="005A34A3" w:rsidRPr="00540FA9">
        <w:rPr>
          <w:color w:val="auto"/>
          <w:sz w:val="24"/>
          <w:szCs w:val="24"/>
          <w:lang w:val="ru-RU"/>
        </w:rPr>
        <w:t>)</w:t>
      </w:r>
    </w:p>
    <w:p w:rsidR="00E83B90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="00E83B90" w:rsidRPr="005A34A3">
        <w:rPr>
          <w:color w:val="auto"/>
          <w:sz w:val="24"/>
          <w:szCs w:val="24"/>
          <w:lang w:val="ru-RU"/>
        </w:rPr>
        <w:t>4. МАУ «</w:t>
      </w:r>
      <w:proofErr w:type="spellStart"/>
      <w:r w:rsidR="00E83B90" w:rsidRPr="005A34A3">
        <w:rPr>
          <w:color w:val="auto"/>
          <w:sz w:val="24"/>
          <w:szCs w:val="24"/>
          <w:lang w:val="ru-RU"/>
        </w:rPr>
        <w:t>Межпоселенческий</w:t>
      </w:r>
      <w:proofErr w:type="spellEnd"/>
      <w:r w:rsidR="00E83B90" w:rsidRPr="005A34A3">
        <w:rPr>
          <w:color w:val="auto"/>
          <w:sz w:val="24"/>
          <w:szCs w:val="24"/>
          <w:lang w:val="ru-RU"/>
        </w:rPr>
        <w:t xml:space="preserve"> центр культуры, молодежной политики и спорта» муниципального района </w:t>
      </w:r>
      <w:proofErr w:type="gramStart"/>
      <w:r w:rsidR="00E83B90" w:rsidRPr="005A34A3">
        <w:rPr>
          <w:color w:val="auto"/>
          <w:sz w:val="24"/>
          <w:szCs w:val="24"/>
          <w:lang w:val="ru-RU"/>
        </w:rPr>
        <w:t xml:space="preserve">Клявлинский </w:t>
      </w:r>
      <w:r w:rsidR="000B7D5C">
        <w:rPr>
          <w:color w:val="auto"/>
          <w:sz w:val="24"/>
          <w:szCs w:val="24"/>
          <w:lang w:val="ru-RU"/>
        </w:rPr>
        <w:t xml:space="preserve"> Самарской</w:t>
      </w:r>
      <w:proofErr w:type="gramEnd"/>
      <w:r w:rsidR="000B7D5C">
        <w:rPr>
          <w:color w:val="auto"/>
          <w:sz w:val="24"/>
          <w:szCs w:val="24"/>
          <w:lang w:val="ru-RU"/>
        </w:rPr>
        <w:t xml:space="preserve"> области </w:t>
      </w:r>
      <w:r w:rsidR="00E83B90" w:rsidRPr="005A34A3">
        <w:rPr>
          <w:color w:val="auto"/>
          <w:sz w:val="24"/>
          <w:szCs w:val="24"/>
          <w:lang w:val="ru-RU"/>
        </w:rPr>
        <w:t>заключить с победителями конкурса</w:t>
      </w:r>
      <w:r w:rsidR="005A34A3" w:rsidRPr="005A34A3">
        <w:rPr>
          <w:color w:val="auto"/>
          <w:sz w:val="24"/>
          <w:szCs w:val="24"/>
          <w:lang w:val="ru-RU"/>
        </w:rPr>
        <w:t xml:space="preserve"> указанными в пп.1 и 2</w:t>
      </w:r>
      <w:r>
        <w:rPr>
          <w:color w:val="auto"/>
          <w:sz w:val="24"/>
          <w:szCs w:val="24"/>
          <w:lang w:val="ru-RU"/>
        </w:rPr>
        <w:t xml:space="preserve"> настоящего постановления </w:t>
      </w:r>
      <w:r w:rsidR="00E83B90" w:rsidRPr="005A34A3">
        <w:rPr>
          <w:color w:val="auto"/>
          <w:sz w:val="24"/>
          <w:szCs w:val="24"/>
          <w:lang w:val="ru-RU"/>
        </w:rPr>
        <w:t xml:space="preserve"> договор о  предоставлении субсидий.</w:t>
      </w:r>
    </w:p>
    <w:p w:rsidR="00E83B90" w:rsidRDefault="002A2AD6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2A2AD6">
        <w:rPr>
          <w:color w:val="FF0000"/>
          <w:sz w:val="24"/>
          <w:szCs w:val="24"/>
          <w:lang w:val="ru-RU"/>
        </w:rPr>
        <w:t xml:space="preserve">       </w:t>
      </w:r>
      <w:r w:rsidR="00E83B90" w:rsidRPr="004551D8">
        <w:rPr>
          <w:color w:val="auto"/>
          <w:sz w:val="24"/>
          <w:szCs w:val="24"/>
          <w:lang w:val="ru-RU"/>
        </w:rPr>
        <w:t>5. МКУ</w:t>
      </w:r>
      <w:r w:rsidR="004551D8">
        <w:rPr>
          <w:color w:val="auto"/>
          <w:sz w:val="24"/>
          <w:szCs w:val="24"/>
          <w:lang w:val="ru-RU"/>
        </w:rPr>
        <w:t xml:space="preserve"> </w:t>
      </w:r>
      <w:r w:rsidR="00E83B90" w:rsidRPr="004551D8">
        <w:rPr>
          <w:color w:val="auto"/>
          <w:sz w:val="24"/>
          <w:szCs w:val="24"/>
          <w:lang w:val="ru-RU"/>
        </w:rPr>
        <w:t xml:space="preserve">«Управление </w:t>
      </w:r>
      <w:proofErr w:type="gramStart"/>
      <w:r w:rsidR="00E83B90" w:rsidRPr="004551D8">
        <w:rPr>
          <w:color w:val="auto"/>
          <w:sz w:val="24"/>
          <w:szCs w:val="24"/>
          <w:lang w:val="ru-RU"/>
        </w:rPr>
        <w:t>финансами  муниципального</w:t>
      </w:r>
      <w:proofErr w:type="gramEnd"/>
      <w:r w:rsidR="00E83B90" w:rsidRPr="004551D8">
        <w:rPr>
          <w:color w:val="auto"/>
          <w:sz w:val="24"/>
          <w:szCs w:val="24"/>
          <w:lang w:val="ru-RU"/>
        </w:rPr>
        <w:t xml:space="preserve"> района Клявлинский</w:t>
      </w:r>
      <w:r w:rsidR="000B7D5C" w:rsidRPr="004551D8">
        <w:rPr>
          <w:color w:val="auto"/>
          <w:sz w:val="24"/>
          <w:szCs w:val="24"/>
          <w:lang w:val="ru-RU"/>
        </w:rPr>
        <w:t xml:space="preserve"> Самарской области</w:t>
      </w:r>
      <w:r w:rsidR="005E3F35">
        <w:rPr>
          <w:color w:val="auto"/>
          <w:sz w:val="24"/>
          <w:szCs w:val="24"/>
          <w:lang w:val="ru-RU"/>
        </w:rPr>
        <w:t>»</w:t>
      </w:r>
      <w:r w:rsidR="00E83B90" w:rsidRPr="004551D8">
        <w:rPr>
          <w:color w:val="auto"/>
          <w:sz w:val="24"/>
          <w:szCs w:val="24"/>
          <w:lang w:val="ru-RU"/>
        </w:rPr>
        <w:t xml:space="preserve"> обеспечить  </w:t>
      </w:r>
      <w:r w:rsidR="00E83B90">
        <w:rPr>
          <w:color w:val="auto"/>
          <w:sz w:val="24"/>
          <w:szCs w:val="24"/>
          <w:lang w:val="ru-RU"/>
        </w:rPr>
        <w:t xml:space="preserve">финансирование победителей конкурса за счет средств  местного бюджета, предусмотренных  муниципальной программой «Поддержка социально </w:t>
      </w:r>
      <w:r w:rsidR="005A34A3">
        <w:rPr>
          <w:color w:val="auto"/>
          <w:sz w:val="24"/>
          <w:szCs w:val="24"/>
          <w:lang w:val="ru-RU"/>
        </w:rPr>
        <w:t>ориентированных</w:t>
      </w:r>
      <w:r w:rsidR="00E83B90">
        <w:rPr>
          <w:color w:val="auto"/>
          <w:sz w:val="24"/>
          <w:szCs w:val="24"/>
          <w:lang w:val="ru-RU"/>
        </w:rPr>
        <w:t xml:space="preserve">   некоммерческих организаций в муниципальном районе Клявлинский на 2019-</w:t>
      </w:r>
      <w:r w:rsidR="00E83B90" w:rsidRPr="0025596F">
        <w:rPr>
          <w:color w:val="auto"/>
          <w:sz w:val="24"/>
          <w:szCs w:val="24"/>
          <w:lang w:val="ru-RU"/>
        </w:rPr>
        <w:t>202</w:t>
      </w:r>
      <w:r w:rsidR="00445FC7">
        <w:rPr>
          <w:color w:val="auto"/>
          <w:sz w:val="24"/>
          <w:szCs w:val="24"/>
          <w:lang w:val="ru-RU"/>
        </w:rPr>
        <w:t>7</w:t>
      </w:r>
      <w:r w:rsidR="00E83B90">
        <w:rPr>
          <w:color w:val="auto"/>
          <w:sz w:val="24"/>
          <w:szCs w:val="24"/>
          <w:lang w:val="ru-RU"/>
        </w:rPr>
        <w:t xml:space="preserve"> годы</w:t>
      </w:r>
      <w:r w:rsidR="00540FA9">
        <w:rPr>
          <w:color w:val="auto"/>
          <w:sz w:val="24"/>
          <w:szCs w:val="24"/>
          <w:lang w:val="ru-RU"/>
        </w:rPr>
        <w:t>» в следующем объеме:</w:t>
      </w:r>
    </w:p>
    <w:p w:rsidR="00540FA9" w:rsidRDefault="00E83B90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 xml:space="preserve"> </w:t>
      </w:r>
      <w:r w:rsidR="00540FA9">
        <w:rPr>
          <w:color w:val="auto"/>
          <w:sz w:val="24"/>
          <w:szCs w:val="24"/>
          <w:lang w:val="ru-RU"/>
        </w:rPr>
        <w:t xml:space="preserve">     -</w:t>
      </w:r>
      <w:proofErr w:type="gramStart"/>
      <w:r w:rsidRPr="00F14B6B">
        <w:rPr>
          <w:color w:val="auto"/>
          <w:sz w:val="24"/>
          <w:szCs w:val="24"/>
          <w:lang w:val="ru-RU"/>
        </w:rPr>
        <w:t>Станич</w:t>
      </w:r>
      <w:r w:rsidR="005A34A3" w:rsidRPr="00F14B6B">
        <w:rPr>
          <w:color w:val="auto"/>
          <w:sz w:val="24"/>
          <w:szCs w:val="24"/>
          <w:lang w:val="ru-RU"/>
        </w:rPr>
        <w:t xml:space="preserve">ному </w:t>
      </w:r>
      <w:r w:rsidRPr="00F14B6B">
        <w:rPr>
          <w:color w:val="auto"/>
          <w:sz w:val="24"/>
          <w:szCs w:val="24"/>
          <w:lang w:val="ru-RU"/>
        </w:rPr>
        <w:t xml:space="preserve"> казачье</w:t>
      </w:r>
      <w:r w:rsidR="005A34A3" w:rsidRPr="00F14B6B">
        <w:rPr>
          <w:color w:val="auto"/>
          <w:sz w:val="24"/>
          <w:szCs w:val="24"/>
          <w:lang w:val="ru-RU"/>
        </w:rPr>
        <w:t>му</w:t>
      </w:r>
      <w:proofErr w:type="gramEnd"/>
      <w:r w:rsidRPr="00F14B6B">
        <w:rPr>
          <w:color w:val="auto"/>
          <w:sz w:val="24"/>
          <w:szCs w:val="24"/>
          <w:lang w:val="ru-RU"/>
        </w:rPr>
        <w:t xml:space="preserve"> обществ</w:t>
      </w:r>
      <w:r w:rsidR="005A34A3" w:rsidRPr="00F14B6B">
        <w:rPr>
          <w:color w:val="auto"/>
          <w:sz w:val="24"/>
          <w:szCs w:val="24"/>
          <w:lang w:val="ru-RU"/>
        </w:rPr>
        <w:t>у</w:t>
      </w:r>
      <w:r w:rsidRPr="00F14B6B">
        <w:rPr>
          <w:color w:val="auto"/>
          <w:sz w:val="24"/>
          <w:szCs w:val="24"/>
          <w:lang w:val="ru-RU"/>
        </w:rPr>
        <w:t xml:space="preserve"> «</w:t>
      </w:r>
      <w:proofErr w:type="spellStart"/>
      <w:r w:rsidRPr="00F14B6B">
        <w:rPr>
          <w:color w:val="auto"/>
          <w:sz w:val="24"/>
          <w:szCs w:val="24"/>
          <w:lang w:val="ru-RU"/>
        </w:rPr>
        <w:t>Клявлинское</w:t>
      </w:r>
      <w:proofErr w:type="spellEnd"/>
      <w:r w:rsidRPr="00F14B6B">
        <w:rPr>
          <w:color w:val="auto"/>
          <w:sz w:val="24"/>
          <w:szCs w:val="24"/>
          <w:lang w:val="ru-RU"/>
        </w:rPr>
        <w:t>» Волжского  войскового казачьего общества-</w:t>
      </w:r>
      <w:r w:rsidR="00074E88" w:rsidRPr="001278A2">
        <w:rPr>
          <w:lang w:val="ru-RU"/>
        </w:rPr>
        <w:t xml:space="preserve"> </w:t>
      </w:r>
      <w:r w:rsidR="000B7D5C" w:rsidRPr="000B7D5C">
        <w:rPr>
          <w:color w:val="auto"/>
          <w:sz w:val="24"/>
          <w:szCs w:val="24"/>
          <w:lang w:val="ru-RU"/>
        </w:rPr>
        <w:t>150 830,00</w:t>
      </w:r>
      <w:r w:rsidR="000B7D5C">
        <w:rPr>
          <w:color w:val="auto"/>
          <w:sz w:val="24"/>
          <w:szCs w:val="24"/>
          <w:lang w:val="ru-RU"/>
        </w:rPr>
        <w:t>рублей</w:t>
      </w:r>
      <w:r w:rsidR="000B7D5C" w:rsidRPr="000B7D5C">
        <w:rPr>
          <w:color w:val="auto"/>
          <w:sz w:val="24"/>
          <w:szCs w:val="24"/>
          <w:lang w:val="ru-RU"/>
        </w:rPr>
        <w:t xml:space="preserve"> </w:t>
      </w:r>
      <w:r w:rsidRPr="00F14B6B">
        <w:rPr>
          <w:color w:val="auto"/>
          <w:sz w:val="24"/>
          <w:szCs w:val="24"/>
          <w:lang w:val="ru-RU"/>
        </w:rPr>
        <w:t>(</w:t>
      </w:r>
      <w:r w:rsidR="000B7D5C">
        <w:rPr>
          <w:color w:val="auto"/>
          <w:sz w:val="24"/>
          <w:szCs w:val="24"/>
          <w:lang w:val="ru-RU"/>
        </w:rPr>
        <w:t>Сто пятьдесят тысяч восемьсот тридцать</w:t>
      </w:r>
      <w:r w:rsidRPr="00F14B6B">
        <w:rPr>
          <w:color w:val="auto"/>
          <w:sz w:val="24"/>
          <w:szCs w:val="24"/>
          <w:lang w:val="ru-RU"/>
        </w:rPr>
        <w:t>) рубл</w:t>
      </w:r>
      <w:r w:rsidR="004910DD" w:rsidRPr="00F14B6B">
        <w:rPr>
          <w:color w:val="auto"/>
          <w:sz w:val="24"/>
          <w:szCs w:val="24"/>
          <w:lang w:val="ru-RU"/>
        </w:rPr>
        <w:t>ей</w:t>
      </w:r>
      <w:r w:rsidRPr="00F14B6B">
        <w:rPr>
          <w:color w:val="auto"/>
          <w:sz w:val="24"/>
          <w:szCs w:val="24"/>
          <w:lang w:val="ru-RU"/>
        </w:rPr>
        <w:t xml:space="preserve">, в том числе </w:t>
      </w:r>
      <w:r w:rsidR="002957A0">
        <w:rPr>
          <w:color w:val="auto"/>
          <w:sz w:val="24"/>
          <w:szCs w:val="24"/>
          <w:lang w:val="ru-RU"/>
        </w:rPr>
        <w:t>120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2957A0">
        <w:rPr>
          <w:color w:val="auto"/>
          <w:sz w:val="24"/>
          <w:szCs w:val="24"/>
          <w:lang w:val="ru-RU"/>
        </w:rPr>
        <w:t>459,04</w:t>
      </w:r>
      <w:r w:rsidR="001D2AB5">
        <w:rPr>
          <w:color w:val="auto"/>
          <w:sz w:val="24"/>
          <w:szCs w:val="24"/>
          <w:lang w:val="ru-RU"/>
        </w:rPr>
        <w:t xml:space="preserve"> </w:t>
      </w:r>
      <w:r w:rsidRPr="00AE34B2">
        <w:rPr>
          <w:color w:val="auto"/>
          <w:sz w:val="24"/>
          <w:szCs w:val="24"/>
          <w:lang w:val="ru-RU"/>
        </w:rPr>
        <w:t>(</w:t>
      </w:r>
      <w:r w:rsidR="009F7688" w:rsidRPr="00AE34B2">
        <w:rPr>
          <w:color w:val="auto"/>
          <w:sz w:val="24"/>
          <w:szCs w:val="24"/>
          <w:lang w:val="ru-RU"/>
        </w:rPr>
        <w:t>Сто двадцать тысяч четыреста пятьдесят девять</w:t>
      </w:r>
      <w:r w:rsidR="00540FA9">
        <w:rPr>
          <w:color w:val="auto"/>
          <w:sz w:val="24"/>
          <w:szCs w:val="24"/>
          <w:lang w:val="ru-RU"/>
        </w:rPr>
        <w:t>)</w:t>
      </w:r>
      <w:r w:rsidR="009F7688" w:rsidRPr="00AE34B2">
        <w:rPr>
          <w:color w:val="auto"/>
          <w:sz w:val="24"/>
          <w:szCs w:val="24"/>
          <w:lang w:val="ru-RU"/>
        </w:rPr>
        <w:t xml:space="preserve"> </w:t>
      </w:r>
      <w:r w:rsidR="001D2AB5" w:rsidRPr="00AE34B2">
        <w:rPr>
          <w:color w:val="auto"/>
          <w:sz w:val="24"/>
          <w:szCs w:val="24"/>
          <w:lang w:val="ru-RU"/>
        </w:rPr>
        <w:t>рублей 04</w:t>
      </w:r>
      <w:r w:rsidR="00F4455D" w:rsidRPr="00AE34B2">
        <w:rPr>
          <w:color w:val="auto"/>
          <w:sz w:val="24"/>
          <w:szCs w:val="24"/>
          <w:lang w:val="ru-RU"/>
        </w:rPr>
        <w:t xml:space="preserve"> коп.</w:t>
      </w:r>
      <w:r w:rsidRPr="00AE34B2">
        <w:rPr>
          <w:color w:val="auto"/>
          <w:sz w:val="24"/>
          <w:szCs w:val="24"/>
          <w:lang w:val="ru-RU"/>
        </w:rPr>
        <w:t>–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Pr="00AE34B2">
        <w:rPr>
          <w:color w:val="auto"/>
          <w:sz w:val="24"/>
          <w:szCs w:val="24"/>
          <w:lang w:val="ru-RU"/>
        </w:rPr>
        <w:t xml:space="preserve">за счет средств областного бюджета, </w:t>
      </w:r>
      <w:r w:rsidR="002957A0" w:rsidRPr="00AE34B2">
        <w:rPr>
          <w:color w:val="auto"/>
          <w:sz w:val="24"/>
          <w:szCs w:val="24"/>
          <w:lang w:val="ru-RU"/>
        </w:rPr>
        <w:t>30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2957A0" w:rsidRPr="00AE34B2">
        <w:rPr>
          <w:color w:val="auto"/>
          <w:sz w:val="24"/>
          <w:szCs w:val="24"/>
          <w:lang w:val="ru-RU"/>
        </w:rPr>
        <w:t>370,96</w:t>
      </w:r>
      <w:r w:rsidRPr="00AE34B2">
        <w:rPr>
          <w:color w:val="auto"/>
          <w:sz w:val="24"/>
          <w:szCs w:val="24"/>
          <w:lang w:val="ru-RU"/>
        </w:rPr>
        <w:t xml:space="preserve"> (</w:t>
      </w:r>
      <w:r w:rsidR="009F7688" w:rsidRPr="00AE34B2">
        <w:rPr>
          <w:color w:val="auto"/>
          <w:sz w:val="24"/>
          <w:szCs w:val="24"/>
          <w:lang w:val="ru-RU"/>
        </w:rPr>
        <w:t>Тридцать тысяч триста семьдесят</w:t>
      </w:r>
      <w:r w:rsidR="00540FA9">
        <w:rPr>
          <w:color w:val="auto"/>
          <w:sz w:val="24"/>
          <w:szCs w:val="24"/>
          <w:lang w:val="ru-RU"/>
        </w:rPr>
        <w:t>)</w:t>
      </w:r>
      <w:r w:rsidR="00277D07" w:rsidRPr="00AE34B2">
        <w:rPr>
          <w:color w:val="auto"/>
          <w:sz w:val="24"/>
          <w:szCs w:val="24"/>
          <w:lang w:val="ru-RU"/>
        </w:rPr>
        <w:t xml:space="preserve"> рубл</w:t>
      </w:r>
      <w:r w:rsidR="00F4455D" w:rsidRPr="00AE34B2">
        <w:rPr>
          <w:color w:val="auto"/>
          <w:sz w:val="24"/>
          <w:szCs w:val="24"/>
          <w:lang w:val="ru-RU"/>
        </w:rPr>
        <w:t>ей</w:t>
      </w:r>
      <w:r w:rsidR="00277D07" w:rsidRPr="00AE34B2">
        <w:rPr>
          <w:color w:val="auto"/>
          <w:sz w:val="24"/>
          <w:szCs w:val="24"/>
          <w:lang w:val="ru-RU"/>
        </w:rPr>
        <w:t xml:space="preserve"> </w:t>
      </w:r>
      <w:r w:rsidR="001D2AB5" w:rsidRPr="00AE34B2">
        <w:rPr>
          <w:color w:val="auto"/>
          <w:sz w:val="24"/>
          <w:szCs w:val="24"/>
          <w:lang w:val="ru-RU"/>
        </w:rPr>
        <w:t>96</w:t>
      </w:r>
      <w:r w:rsidR="00277D07" w:rsidRPr="00AE34B2">
        <w:rPr>
          <w:color w:val="auto"/>
          <w:sz w:val="24"/>
          <w:szCs w:val="24"/>
          <w:lang w:val="ru-RU"/>
        </w:rPr>
        <w:t xml:space="preserve"> коп.</w:t>
      </w:r>
    </w:p>
    <w:p w:rsidR="00E83B90" w:rsidRPr="00F14B6B" w:rsidRDefault="00E83B90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AE34B2">
        <w:rPr>
          <w:color w:val="auto"/>
          <w:sz w:val="24"/>
          <w:szCs w:val="24"/>
          <w:lang w:val="ru-RU"/>
        </w:rPr>
        <w:t xml:space="preserve">- за </w:t>
      </w:r>
      <w:proofErr w:type="gramStart"/>
      <w:r w:rsidRPr="00AE34B2">
        <w:rPr>
          <w:color w:val="auto"/>
          <w:sz w:val="24"/>
          <w:szCs w:val="24"/>
          <w:lang w:val="ru-RU"/>
        </w:rPr>
        <w:t>счет  средств</w:t>
      </w:r>
      <w:proofErr w:type="gramEnd"/>
      <w:r w:rsidRPr="00AE34B2">
        <w:rPr>
          <w:color w:val="auto"/>
          <w:sz w:val="24"/>
          <w:szCs w:val="24"/>
          <w:lang w:val="ru-RU"/>
        </w:rPr>
        <w:t xml:space="preserve"> местного бюджета.</w:t>
      </w:r>
    </w:p>
    <w:p w:rsidR="000B7D5C" w:rsidRDefault="00E83B90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F14B6B">
        <w:rPr>
          <w:color w:val="auto"/>
          <w:sz w:val="24"/>
          <w:szCs w:val="24"/>
          <w:lang w:val="ru-RU"/>
        </w:rPr>
        <w:t xml:space="preserve"> </w:t>
      </w:r>
      <w:r w:rsidR="00540FA9">
        <w:rPr>
          <w:color w:val="auto"/>
          <w:sz w:val="24"/>
          <w:szCs w:val="24"/>
          <w:lang w:val="ru-RU"/>
        </w:rPr>
        <w:t xml:space="preserve">  -</w:t>
      </w:r>
      <w:proofErr w:type="spellStart"/>
      <w:proofErr w:type="gramStart"/>
      <w:r w:rsidR="002C6AFB" w:rsidRPr="00F14B6B">
        <w:rPr>
          <w:color w:val="auto"/>
          <w:sz w:val="24"/>
          <w:szCs w:val="24"/>
          <w:lang w:val="ru-RU"/>
        </w:rPr>
        <w:t>Клявлинск</w:t>
      </w:r>
      <w:r w:rsidR="005A34A3" w:rsidRPr="00F14B6B">
        <w:rPr>
          <w:color w:val="auto"/>
          <w:sz w:val="24"/>
          <w:szCs w:val="24"/>
          <w:lang w:val="ru-RU"/>
        </w:rPr>
        <w:t>ой</w:t>
      </w:r>
      <w:proofErr w:type="spellEnd"/>
      <w:r w:rsidR="005A34A3" w:rsidRPr="00F14B6B">
        <w:rPr>
          <w:color w:val="auto"/>
          <w:sz w:val="24"/>
          <w:szCs w:val="24"/>
          <w:lang w:val="ru-RU"/>
        </w:rPr>
        <w:t xml:space="preserve"> </w:t>
      </w:r>
      <w:r w:rsidR="002C6AFB" w:rsidRPr="00F14B6B">
        <w:rPr>
          <w:color w:val="auto"/>
          <w:sz w:val="24"/>
          <w:szCs w:val="24"/>
          <w:lang w:val="ru-RU"/>
        </w:rPr>
        <w:t xml:space="preserve"> районн</w:t>
      </w:r>
      <w:r w:rsidR="005A34A3" w:rsidRPr="00F14B6B">
        <w:rPr>
          <w:color w:val="auto"/>
          <w:sz w:val="24"/>
          <w:szCs w:val="24"/>
          <w:lang w:val="ru-RU"/>
        </w:rPr>
        <w:t>ой</w:t>
      </w:r>
      <w:proofErr w:type="gramEnd"/>
      <w:r w:rsidR="002C6AFB" w:rsidRPr="00F14B6B">
        <w:rPr>
          <w:color w:val="auto"/>
          <w:sz w:val="24"/>
          <w:szCs w:val="24"/>
          <w:lang w:val="ru-RU"/>
        </w:rPr>
        <w:t xml:space="preserve"> общественн</w:t>
      </w:r>
      <w:r w:rsidR="005A34A3" w:rsidRPr="00F14B6B">
        <w:rPr>
          <w:color w:val="auto"/>
          <w:sz w:val="24"/>
          <w:szCs w:val="24"/>
          <w:lang w:val="ru-RU"/>
        </w:rPr>
        <w:t>ой</w:t>
      </w:r>
      <w:r w:rsidR="002C6AFB" w:rsidRPr="00F14B6B">
        <w:rPr>
          <w:color w:val="auto"/>
          <w:sz w:val="24"/>
          <w:szCs w:val="24"/>
          <w:lang w:val="ru-RU"/>
        </w:rPr>
        <w:t xml:space="preserve">  организаци</w:t>
      </w:r>
      <w:r w:rsidR="005A34A3" w:rsidRPr="00F14B6B">
        <w:rPr>
          <w:color w:val="auto"/>
          <w:sz w:val="24"/>
          <w:szCs w:val="24"/>
          <w:lang w:val="ru-RU"/>
        </w:rPr>
        <w:t>и</w:t>
      </w:r>
      <w:r w:rsidR="002C6AFB" w:rsidRPr="00F14B6B">
        <w:rPr>
          <w:color w:val="auto"/>
          <w:sz w:val="24"/>
          <w:szCs w:val="24"/>
          <w:lang w:val="ru-RU"/>
        </w:rPr>
        <w:t xml:space="preserve">  Самарской областной организации Общероссийской общественной организации "Всероссийское  общество инвалидов» - </w:t>
      </w:r>
    </w:p>
    <w:p w:rsidR="00540FA9" w:rsidRDefault="000B7D5C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0B7D5C">
        <w:rPr>
          <w:color w:val="auto"/>
          <w:sz w:val="24"/>
          <w:szCs w:val="24"/>
          <w:lang w:val="ru-RU"/>
        </w:rPr>
        <w:t xml:space="preserve">698 400,00 </w:t>
      </w:r>
      <w:r w:rsidR="002C6AFB" w:rsidRPr="000B7D5C">
        <w:rPr>
          <w:color w:val="auto"/>
          <w:sz w:val="24"/>
          <w:szCs w:val="24"/>
          <w:lang w:val="ru-RU"/>
        </w:rPr>
        <w:t>(</w:t>
      </w:r>
      <w:r w:rsidRPr="000B7D5C">
        <w:rPr>
          <w:color w:val="auto"/>
          <w:sz w:val="24"/>
          <w:szCs w:val="24"/>
          <w:lang w:val="ru-RU"/>
        </w:rPr>
        <w:t>Шестьсот девяносто восемь тысяч четыреста</w:t>
      </w:r>
      <w:r w:rsidR="002C6AFB" w:rsidRPr="000B7D5C">
        <w:rPr>
          <w:color w:val="auto"/>
          <w:sz w:val="24"/>
          <w:szCs w:val="24"/>
          <w:lang w:val="ru-RU"/>
        </w:rPr>
        <w:t>)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2C6AFB" w:rsidRPr="000B7D5C">
        <w:rPr>
          <w:color w:val="auto"/>
          <w:sz w:val="24"/>
          <w:szCs w:val="24"/>
          <w:lang w:val="ru-RU"/>
        </w:rPr>
        <w:t>рубл</w:t>
      </w:r>
      <w:r w:rsidR="001278A2" w:rsidRPr="000B7D5C">
        <w:rPr>
          <w:color w:val="auto"/>
          <w:sz w:val="24"/>
          <w:szCs w:val="24"/>
          <w:lang w:val="ru-RU"/>
        </w:rPr>
        <w:t>е</w:t>
      </w:r>
      <w:r w:rsidRPr="000B7D5C">
        <w:rPr>
          <w:color w:val="auto"/>
          <w:sz w:val="24"/>
          <w:szCs w:val="24"/>
          <w:lang w:val="ru-RU"/>
        </w:rPr>
        <w:t>й</w:t>
      </w:r>
      <w:r w:rsidR="002C6AFB" w:rsidRPr="00AE34B2">
        <w:rPr>
          <w:color w:val="auto"/>
          <w:sz w:val="24"/>
          <w:szCs w:val="24"/>
          <w:lang w:val="ru-RU"/>
        </w:rPr>
        <w:t xml:space="preserve">, в том числе </w:t>
      </w:r>
      <w:r w:rsidR="002957A0" w:rsidRPr="00AE34B2">
        <w:rPr>
          <w:color w:val="auto"/>
          <w:sz w:val="24"/>
          <w:szCs w:val="24"/>
          <w:lang w:val="ru-RU"/>
        </w:rPr>
        <w:t>557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2957A0" w:rsidRPr="00AE34B2">
        <w:rPr>
          <w:color w:val="auto"/>
          <w:sz w:val="24"/>
          <w:szCs w:val="24"/>
          <w:lang w:val="ru-RU"/>
        </w:rPr>
        <w:t>770,96</w:t>
      </w:r>
    </w:p>
    <w:p w:rsidR="00016A7A" w:rsidRDefault="002957A0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AE34B2">
        <w:rPr>
          <w:color w:val="auto"/>
          <w:sz w:val="24"/>
          <w:szCs w:val="24"/>
          <w:lang w:val="ru-RU"/>
        </w:rPr>
        <w:t xml:space="preserve"> </w:t>
      </w:r>
      <w:r w:rsidR="002C6AFB" w:rsidRPr="00AE34B2">
        <w:rPr>
          <w:color w:val="auto"/>
          <w:sz w:val="24"/>
          <w:szCs w:val="24"/>
          <w:lang w:val="ru-RU"/>
        </w:rPr>
        <w:t>(</w:t>
      </w:r>
      <w:r w:rsidR="009F7688" w:rsidRPr="00AE34B2">
        <w:rPr>
          <w:color w:val="auto"/>
          <w:sz w:val="24"/>
          <w:szCs w:val="24"/>
          <w:lang w:val="ru-RU"/>
        </w:rPr>
        <w:t>Пятьсот пятьдесят семь т</w:t>
      </w:r>
      <w:r w:rsidR="001D2AB5" w:rsidRPr="00AE34B2">
        <w:rPr>
          <w:color w:val="auto"/>
          <w:sz w:val="24"/>
          <w:szCs w:val="24"/>
          <w:lang w:val="ru-RU"/>
        </w:rPr>
        <w:t>ысяч семьсот семьдесят</w:t>
      </w:r>
      <w:r w:rsidR="00540FA9">
        <w:rPr>
          <w:color w:val="auto"/>
          <w:sz w:val="24"/>
          <w:szCs w:val="24"/>
          <w:lang w:val="ru-RU"/>
        </w:rPr>
        <w:t>)</w:t>
      </w:r>
      <w:r w:rsidR="001D2AB5" w:rsidRPr="00AE34B2">
        <w:rPr>
          <w:color w:val="auto"/>
          <w:sz w:val="24"/>
          <w:szCs w:val="24"/>
          <w:lang w:val="ru-RU"/>
        </w:rPr>
        <w:t xml:space="preserve"> рублей 96</w:t>
      </w:r>
      <w:r w:rsidR="00277D07" w:rsidRPr="00AE34B2">
        <w:rPr>
          <w:color w:val="auto"/>
          <w:sz w:val="24"/>
          <w:szCs w:val="24"/>
          <w:lang w:val="ru-RU"/>
        </w:rPr>
        <w:t xml:space="preserve"> </w:t>
      </w:r>
      <w:proofErr w:type="gramStart"/>
      <w:r w:rsidR="00277D07" w:rsidRPr="00AE34B2">
        <w:rPr>
          <w:color w:val="auto"/>
          <w:sz w:val="24"/>
          <w:szCs w:val="24"/>
          <w:lang w:val="ru-RU"/>
        </w:rPr>
        <w:t>коп.</w:t>
      </w:r>
      <w:r w:rsidR="002C6AFB" w:rsidRPr="00AE34B2">
        <w:rPr>
          <w:color w:val="auto"/>
          <w:sz w:val="24"/>
          <w:szCs w:val="24"/>
          <w:lang w:val="ru-RU"/>
        </w:rPr>
        <w:t>-</w:t>
      </w:r>
      <w:proofErr w:type="gramEnd"/>
      <w:r w:rsidR="002C6AFB" w:rsidRPr="00AE34B2">
        <w:rPr>
          <w:color w:val="auto"/>
          <w:sz w:val="24"/>
          <w:szCs w:val="24"/>
          <w:lang w:val="ru-RU"/>
        </w:rPr>
        <w:t xml:space="preserve"> за счет средств областного бюджета</w:t>
      </w:r>
      <w:r w:rsidR="00540FA9">
        <w:rPr>
          <w:color w:val="auto"/>
          <w:sz w:val="24"/>
          <w:szCs w:val="24"/>
          <w:lang w:val="ru-RU"/>
        </w:rPr>
        <w:t>,</w:t>
      </w:r>
      <w:r w:rsidR="00AE34B2">
        <w:rPr>
          <w:color w:val="auto"/>
          <w:sz w:val="24"/>
          <w:szCs w:val="24"/>
          <w:lang w:val="ru-RU"/>
        </w:rPr>
        <w:t xml:space="preserve"> </w:t>
      </w:r>
      <w:r w:rsidR="00540FA9">
        <w:rPr>
          <w:color w:val="auto"/>
          <w:sz w:val="24"/>
          <w:szCs w:val="24"/>
          <w:lang w:val="ru-RU"/>
        </w:rPr>
        <w:t>1</w:t>
      </w:r>
      <w:r w:rsidRPr="00AE34B2">
        <w:rPr>
          <w:color w:val="auto"/>
          <w:sz w:val="24"/>
          <w:szCs w:val="24"/>
          <w:lang w:val="ru-RU"/>
        </w:rPr>
        <w:t>40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Pr="00AE34B2">
        <w:rPr>
          <w:color w:val="auto"/>
          <w:sz w:val="24"/>
          <w:szCs w:val="24"/>
          <w:lang w:val="ru-RU"/>
        </w:rPr>
        <w:t>629,04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2C6AFB" w:rsidRPr="00AE34B2">
        <w:rPr>
          <w:color w:val="auto"/>
          <w:sz w:val="24"/>
          <w:szCs w:val="24"/>
          <w:lang w:val="ru-RU"/>
        </w:rPr>
        <w:t>(</w:t>
      </w:r>
      <w:r w:rsidR="009F7688" w:rsidRPr="00AE34B2">
        <w:rPr>
          <w:color w:val="auto"/>
          <w:sz w:val="24"/>
          <w:szCs w:val="24"/>
          <w:lang w:val="ru-RU"/>
        </w:rPr>
        <w:t>Сто сорок тысяч шестьсот двадцать девять</w:t>
      </w:r>
      <w:r w:rsidR="00540FA9">
        <w:rPr>
          <w:color w:val="auto"/>
          <w:sz w:val="24"/>
          <w:szCs w:val="24"/>
          <w:lang w:val="ru-RU"/>
        </w:rPr>
        <w:t>)</w:t>
      </w:r>
      <w:r w:rsidR="00016A7A">
        <w:rPr>
          <w:color w:val="auto"/>
          <w:sz w:val="24"/>
          <w:szCs w:val="24"/>
          <w:lang w:val="ru-RU"/>
        </w:rPr>
        <w:t xml:space="preserve"> </w:t>
      </w:r>
      <w:r w:rsidR="00F4455D" w:rsidRPr="00AE34B2">
        <w:rPr>
          <w:color w:val="auto"/>
          <w:sz w:val="24"/>
          <w:szCs w:val="24"/>
          <w:lang w:val="ru-RU"/>
        </w:rPr>
        <w:t>руб</w:t>
      </w:r>
      <w:r w:rsidR="001D2AB5" w:rsidRPr="00AE34B2">
        <w:rPr>
          <w:color w:val="auto"/>
          <w:sz w:val="24"/>
          <w:szCs w:val="24"/>
          <w:lang w:val="ru-RU"/>
        </w:rPr>
        <w:t>лей</w:t>
      </w:r>
      <w:r w:rsidR="00540FA9">
        <w:rPr>
          <w:color w:val="auto"/>
          <w:sz w:val="24"/>
          <w:szCs w:val="24"/>
          <w:lang w:val="ru-RU"/>
        </w:rPr>
        <w:t xml:space="preserve"> </w:t>
      </w:r>
    </w:p>
    <w:p w:rsidR="00E83B90" w:rsidRPr="00233ADF" w:rsidRDefault="001D2AB5" w:rsidP="00AD50B0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  <w:r w:rsidRPr="00AE34B2">
        <w:rPr>
          <w:color w:val="auto"/>
          <w:sz w:val="24"/>
          <w:szCs w:val="24"/>
          <w:lang w:val="ru-RU"/>
        </w:rPr>
        <w:t>04</w:t>
      </w:r>
      <w:r w:rsidR="00277D07" w:rsidRPr="00AE34B2">
        <w:rPr>
          <w:color w:val="auto"/>
          <w:sz w:val="24"/>
          <w:szCs w:val="24"/>
          <w:lang w:val="ru-RU"/>
        </w:rPr>
        <w:t xml:space="preserve"> </w:t>
      </w:r>
      <w:proofErr w:type="gramStart"/>
      <w:r w:rsidR="00277D07" w:rsidRPr="00AE34B2">
        <w:rPr>
          <w:color w:val="auto"/>
          <w:sz w:val="24"/>
          <w:szCs w:val="24"/>
          <w:lang w:val="ru-RU"/>
        </w:rPr>
        <w:t>коп</w:t>
      </w:r>
      <w:r w:rsidR="00540FA9">
        <w:rPr>
          <w:color w:val="auto"/>
          <w:sz w:val="24"/>
          <w:szCs w:val="24"/>
          <w:lang w:val="ru-RU"/>
        </w:rPr>
        <w:t>.-</w:t>
      </w:r>
      <w:proofErr w:type="gramEnd"/>
      <w:r w:rsidR="002C6AFB" w:rsidRPr="00AE34B2">
        <w:rPr>
          <w:color w:val="auto"/>
          <w:sz w:val="24"/>
          <w:szCs w:val="24"/>
          <w:lang w:val="ru-RU"/>
        </w:rPr>
        <w:t xml:space="preserve"> за счет  средств местного бюджета.</w:t>
      </w:r>
    </w:p>
    <w:p w:rsidR="00F42BA9" w:rsidRDefault="00540FA9" w:rsidP="00AD50B0">
      <w:pPr>
        <w:spacing w:after="0" w:line="36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C6AFB">
        <w:rPr>
          <w:sz w:val="24"/>
          <w:szCs w:val="24"/>
          <w:lang w:val="ru-RU"/>
        </w:rPr>
        <w:t>6</w:t>
      </w:r>
      <w:r w:rsidR="009F4D30" w:rsidRPr="009F4D30">
        <w:rPr>
          <w:sz w:val="24"/>
          <w:szCs w:val="24"/>
          <w:lang w:val="ru-RU"/>
        </w:rPr>
        <w:t xml:space="preserve">. Опубликовать настоящее постановление </w:t>
      </w:r>
      <w:r w:rsidR="00AD50B0">
        <w:rPr>
          <w:sz w:val="24"/>
          <w:szCs w:val="24"/>
          <w:lang w:val="ru-RU"/>
        </w:rPr>
        <w:t>в газете «Вести</w:t>
      </w:r>
      <w:r w:rsidR="000B7D5C" w:rsidRPr="000B7D5C">
        <w:rPr>
          <w:sz w:val="24"/>
          <w:szCs w:val="24"/>
          <w:lang w:val="ru-RU"/>
        </w:rPr>
        <w:t xml:space="preserve"> муниципального </w:t>
      </w:r>
      <w:proofErr w:type="gramStart"/>
      <w:r w:rsidR="000B7D5C" w:rsidRPr="000B7D5C">
        <w:rPr>
          <w:sz w:val="24"/>
          <w:szCs w:val="24"/>
          <w:lang w:val="ru-RU"/>
        </w:rPr>
        <w:t>района  Клявлинский</w:t>
      </w:r>
      <w:proofErr w:type="gramEnd"/>
      <w:r w:rsidR="000B7D5C" w:rsidRPr="000B7D5C">
        <w:rPr>
          <w:sz w:val="24"/>
          <w:szCs w:val="24"/>
          <w:lang w:val="ru-RU"/>
        </w:rPr>
        <w:t xml:space="preserve"> Самарской области</w:t>
      </w:r>
      <w:r w:rsidR="00AD50B0">
        <w:rPr>
          <w:sz w:val="24"/>
          <w:szCs w:val="24"/>
          <w:lang w:val="ru-RU"/>
        </w:rPr>
        <w:t>»</w:t>
      </w:r>
      <w:r w:rsidR="000B7D5C" w:rsidRPr="000B7D5C">
        <w:rPr>
          <w:sz w:val="24"/>
          <w:szCs w:val="24"/>
          <w:lang w:val="ru-RU"/>
        </w:rPr>
        <w:t xml:space="preserve"> и разместить его в информационно-телекоммуникационной сети «Интернет» на официальном сайте администрации муниципального района Клявлинский Самарской области.</w:t>
      </w:r>
    </w:p>
    <w:p w:rsidR="009F4D30" w:rsidRDefault="00540FA9" w:rsidP="00AD50B0">
      <w:pPr>
        <w:spacing w:after="0" w:line="360" w:lineRule="auto"/>
        <w:ind w:left="0" w:firstLine="0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</w:t>
      </w:r>
      <w:r w:rsidR="002C6AFB">
        <w:rPr>
          <w:sz w:val="24"/>
          <w:szCs w:val="24"/>
          <w:lang w:val="ru-RU"/>
        </w:rPr>
        <w:t>7</w:t>
      </w:r>
      <w:r w:rsidR="009F4D30" w:rsidRPr="009F4D30">
        <w:rPr>
          <w:sz w:val="24"/>
          <w:szCs w:val="24"/>
          <w:lang w:val="ru-RU"/>
        </w:rPr>
        <w:t xml:space="preserve">. Настоящее постановление вступает в силу со дня его официального </w:t>
      </w:r>
      <w:proofErr w:type="spellStart"/>
      <w:r w:rsidR="009F4D30" w:rsidRPr="009F4D30">
        <w:rPr>
          <w:sz w:val="24"/>
          <w:szCs w:val="24"/>
          <w:lang w:val="ru-RU"/>
        </w:rPr>
        <w:t>публикования</w:t>
      </w:r>
      <w:proofErr w:type="spellEnd"/>
      <w:r w:rsidR="009F4D30" w:rsidRPr="009F4D30">
        <w:rPr>
          <w:sz w:val="24"/>
          <w:szCs w:val="24"/>
          <w:lang w:val="ru-RU"/>
        </w:rPr>
        <w:t xml:space="preserve"> и распространяется </w:t>
      </w:r>
      <w:proofErr w:type="gramStart"/>
      <w:r w:rsidR="009F4D30" w:rsidRPr="009F4D30">
        <w:rPr>
          <w:sz w:val="24"/>
          <w:szCs w:val="24"/>
          <w:lang w:val="ru-RU"/>
        </w:rPr>
        <w:t>на  правоотношения</w:t>
      </w:r>
      <w:proofErr w:type="gramEnd"/>
      <w:r w:rsidR="009F4D30" w:rsidRPr="009F4D30">
        <w:rPr>
          <w:sz w:val="24"/>
          <w:szCs w:val="24"/>
          <w:lang w:val="ru-RU"/>
        </w:rPr>
        <w:t xml:space="preserve">, возникшие </w:t>
      </w:r>
      <w:r w:rsidR="009F4D30" w:rsidRPr="001D619F">
        <w:rPr>
          <w:sz w:val="24"/>
          <w:szCs w:val="24"/>
          <w:lang w:val="ru-RU"/>
        </w:rPr>
        <w:t xml:space="preserve">с </w:t>
      </w:r>
      <w:r w:rsidR="000B7D5C" w:rsidRPr="001D619F">
        <w:rPr>
          <w:sz w:val="24"/>
          <w:szCs w:val="24"/>
          <w:lang w:val="ru-RU"/>
        </w:rPr>
        <w:t>1</w:t>
      </w:r>
      <w:r w:rsidR="001D619F">
        <w:rPr>
          <w:sz w:val="24"/>
          <w:szCs w:val="24"/>
          <w:lang w:val="ru-RU"/>
        </w:rPr>
        <w:t>6</w:t>
      </w:r>
      <w:r w:rsidR="000B7D5C">
        <w:rPr>
          <w:sz w:val="24"/>
          <w:szCs w:val="24"/>
          <w:lang w:val="ru-RU"/>
        </w:rPr>
        <w:t xml:space="preserve"> </w:t>
      </w:r>
      <w:r w:rsidR="0025596F" w:rsidRPr="00161544">
        <w:rPr>
          <w:sz w:val="24"/>
          <w:szCs w:val="24"/>
          <w:lang w:val="ru-RU"/>
        </w:rPr>
        <w:t>а</w:t>
      </w:r>
      <w:r w:rsidR="0025596F" w:rsidRPr="00F14B6B">
        <w:rPr>
          <w:sz w:val="24"/>
          <w:szCs w:val="24"/>
          <w:lang w:val="ru-RU"/>
        </w:rPr>
        <w:t>вгуста 202</w:t>
      </w:r>
      <w:r w:rsidR="00445FC7">
        <w:rPr>
          <w:sz w:val="24"/>
          <w:szCs w:val="24"/>
          <w:lang w:val="ru-RU"/>
        </w:rPr>
        <w:t>4</w:t>
      </w:r>
      <w:r w:rsidR="0025596F" w:rsidRPr="00F14B6B">
        <w:rPr>
          <w:sz w:val="24"/>
          <w:szCs w:val="24"/>
          <w:lang w:val="ru-RU"/>
        </w:rPr>
        <w:t>г.</w:t>
      </w:r>
    </w:p>
    <w:p w:rsidR="009F4D30" w:rsidRPr="009F4D30" w:rsidRDefault="00540FA9" w:rsidP="00AD50B0">
      <w:pPr>
        <w:spacing w:after="0" w:line="36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2C6AFB">
        <w:rPr>
          <w:sz w:val="24"/>
          <w:szCs w:val="24"/>
          <w:lang w:val="ru-RU"/>
        </w:rPr>
        <w:t>8</w:t>
      </w:r>
      <w:r w:rsidR="009F4D30" w:rsidRPr="0025596F">
        <w:rPr>
          <w:sz w:val="24"/>
          <w:szCs w:val="24"/>
          <w:lang w:val="ru-RU"/>
        </w:rPr>
        <w:t xml:space="preserve">. Контроль за исполнением настоящего постановления </w:t>
      </w:r>
      <w:r w:rsidR="0025596F" w:rsidRPr="0025596F">
        <w:rPr>
          <w:sz w:val="24"/>
          <w:szCs w:val="24"/>
          <w:lang w:val="ru-RU"/>
        </w:rPr>
        <w:t xml:space="preserve">возложить </w:t>
      </w:r>
      <w:proofErr w:type="gramStart"/>
      <w:r w:rsidR="0025596F" w:rsidRPr="0025596F">
        <w:rPr>
          <w:sz w:val="24"/>
          <w:szCs w:val="24"/>
          <w:lang w:val="ru-RU"/>
        </w:rPr>
        <w:t xml:space="preserve">на </w:t>
      </w:r>
      <w:r w:rsidR="000B7D5C">
        <w:rPr>
          <w:sz w:val="24"/>
          <w:szCs w:val="24"/>
          <w:lang w:val="ru-RU"/>
        </w:rPr>
        <w:t xml:space="preserve"> заместителя</w:t>
      </w:r>
      <w:proofErr w:type="gramEnd"/>
      <w:r w:rsidR="000B7D5C">
        <w:rPr>
          <w:sz w:val="24"/>
          <w:szCs w:val="24"/>
          <w:lang w:val="ru-RU"/>
        </w:rPr>
        <w:t xml:space="preserve"> </w:t>
      </w:r>
      <w:r w:rsidR="000B7D5C" w:rsidRPr="000B7D5C">
        <w:rPr>
          <w:sz w:val="24"/>
          <w:szCs w:val="24"/>
          <w:lang w:val="ru-RU"/>
        </w:rPr>
        <w:t xml:space="preserve">Главы  муниципального района Клявлинский Самарской области  по экономике и финансам </w:t>
      </w:r>
      <w:r w:rsidR="00445FC7">
        <w:rPr>
          <w:sz w:val="24"/>
          <w:szCs w:val="24"/>
          <w:lang w:val="ru-RU"/>
        </w:rPr>
        <w:t>Соловьева П.И.</w:t>
      </w:r>
    </w:p>
    <w:p w:rsidR="00540FA9" w:rsidRDefault="009F4D30" w:rsidP="00AE34B2">
      <w:pPr>
        <w:ind w:left="0" w:firstLine="0"/>
        <w:jc w:val="left"/>
        <w:rPr>
          <w:color w:val="auto"/>
          <w:sz w:val="24"/>
          <w:szCs w:val="24"/>
          <w:lang w:val="ru-RU"/>
        </w:rPr>
      </w:pPr>
      <w:r w:rsidRPr="009F4D30">
        <w:rPr>
          <w:color w:val="auto"/>
          <w:sz w:val="24"/>
          <w:szCs w:val="24"/>
          <w:lang w:val="ru-RU"/>
        </w:rPr>
        <w:t xml:space="preserve"> </w:t>
      </w:r>
      <w:r w:rsidR="00233ADF" w:rsidRPr="009F4D30">
        <w:rPr>
          <w:color w:val="auto"/>
          <w:sz w:val="24"/>
          <w:szCs w:val="24"/>
          <w:lang w:val="ru-RU"/>
        </w:rPr>
        <w:t xml:space="preserve">         </w:t>
      </w:r>
      <w:r w:rsidR="00AE34B2">
        <w:rPr>
          <w:color w:val="auto"/>
          <w:sz w:val="24"/>
          <w:szCs w:val="24"/>
          <w:lang w:val="ru-RU"/>
        </w:rPr>
        <w:t xml:space="preserve">     </w:t>
      </w:r>
      <w:r w:rsidR="00233ADF" w:rsidRPr="009F4D30">
        <w:rPr>
          <w:color w:val="auto"/>
          <w:sz w:val="24"/>
          <w:szCs w:val="24"/>
          <w:lang w:val="ru-RU"/>
        </w:rPr>
        <w:t xml:space="preserve">  </w:t>
      </w:r>
    </w:p>
    <w:p w:rsidR="00D93316" w:rsidRPr="0014075E" w:rsidRDefault="00AD50B0" w:rsidP="00AE34B2">
      <w:pPr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</w:t>
      </w:r>
      <w:r w:rsidR="00233ADF" w:rsidRPr="009F4D30">
        <w:rPr>
          <w:color w:val="auto"/>
          <w:sz w:val="24"/>
          <w:szCs w:val="24"/>
          <w:lang w:val="ru-RU"/>
        </w:rPr>
        <w:t xml:space="preserve"> </w:t>
      </w:r>
      <w:r w:rsidR="00D93316" w:rsidRPr="0014075E">
        <w:rPr>
          <w:rFonts w:eastAsia="Calibri"/>
          <w:color w:val="auto"/>
          <w:sz w:val="24"/>
          <w:szCs w:val="24"/>
          <w:lang w:val="ru-RU"/>
        </w:rPr>
        <w:t>Глав</w:t>
      </w:r>
      <w:r w:rsidR="00233ADF">
        <w:rPr>
          <w:rFonts w:eastAsia="Calibri"/>
          <w:color w:val="auto"/>
          <w:sz w:val="24"/>
          <w:szCs w:val="24"/>
          <w:lang w:val="ru-RU"/>
        </w:rPr>
        <w:t>а</w:t>
      </w:r>
      <w:r w:rsidR="00D93316" w:rsidRPr="0014075E">
        <w:rPr>
          <w:rFonts w:eastAsia="Calibri"/>
          <w:color w:val="auto"/>
          <w:sz w:val="24"/>
          <w:szCs w:val="24"/>
          <w:lang w:val="ru-RU"/>
        </w:rPr>
        <w:t xml:space="preserve"> муниципального </w:t>
      </w:r>
    </w:p>
    <w:p w:rsidR="00D93316" w:rsidRPr="0014075E" w:rsidRDefault="00AD50B0" w:rsidP="00D93316">
      <w:pPr>
        <w:spacing w:line="276" w:lineRule="auto"/>
        <w:ind w:left="0" w:firstLine="0"/>
        <w:rPr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          </w:t>
      </w:r>
      <w:r w:rsidR="00D93316" w:rsidRPr="0014075E">
        <w:rPr>
          <w:rFonts w:eastAsia="Calibri"/>
          <w:color w:val="auto"/>
          <w:sz w:val="24"/>
          <w:szCs w:val="24"/>
          <w:lang w:val="ru-RU"/>
        </w:rPr>
        <w:t xml:space="preserve"> района Клявлинский</w:t>
      </w:r>
      <w:r w:rsidR="000E1036">
        <w:rPr>
          <w:rFonts w:eastAsia="Calibri"/>
          <w:color w:val="auto"/>
          <w:sz w:val="24"/>
          <w:szCs w:val="24"/>
          <w:lang w:val="ru-RU"/>
        </w:rPr>
        <w:t xml:space="preserve">          </w:t>
      </w:r>
      <w:r>
        <w:rPr>
          <w:rFonts w:eastAsia="Calibri"/>
          <w:color w:val="auto"/>
          <w:sz w:val="24"/>
          <w:szCs w:val="24"/>
          <w:lang w:val="ru-RU"/>
        </w:rPr>
        <w:t xml:space="preserve">                                                        </w:t>
      </w:r>
      <w:r w:rsidR="00D93316" w:rsidRPr="0014075E">
        <w:rPr>
          <w:rFonts w:eastAsia="Calibri"/>
          <w:color w:val="auto"/>
          <w:sz w:val="24"/>
          <w:szCs w:val="24"/>
          <w:lang w:val="ru-RU"/>
        </w:rPr>
        <w:t xml:space="preserve">          </w:t>
      </w:r>
      <w:r w:rsidR="001278A2">
        <w:rPr>
          <w:rFonts w:eastAsia="Calibri"/>
          <w:color w:val="auto"/>
          <w:sz w:val="24"/>
          <w:szCs w:val="24"/>
          <w:lang w:val="ru-RU"/>
        </w:rPr>
        <w:t>П</w:t>
      </w:r>
      <w:r w:rsidR="00233ADF">
        <w:rPr>
          <w:rFonts w:eastAsia="Calibri"/>
          <w:color w:val="auto"/>
          <w:sz w:val="24"/>
          <w:szCs w:val="24"/>
          <w:lang w:val="ru-RU"/>
        </w:rPr>
        <w:t xml:space="preserve">.Н. </w:t>
      </w:r>
      <w:proofErr w:type="spellStart"/>
      <w:r w:rsidR="001278A2">
        <w:rPr>
          <w:rFonts w:eastAsia="Calibri"/>
          <w:color w:val="auto"/>
          <w:sz w:val="24"/>
          <w:szCs w:val="24"/>
          <w:lang w:val="ru-RU"/>
        </w:rPr>
        <w:t>Климашов</w:t>
      </w:r>
      <w:proofErr w:type="spellEnd"/>
    </w:p>
    <w:p w:rsidR="00AE34B2" w:rsidRDefault="00AE34B2" w:rsidP="00D93316">
      <w:pPr>
        <w:tabs>
          <w:tab w:val="left" w:pos="625"/>
        </w:tabs>
        <w:ind w:left="0" w:firstLine="0"/>
        <w:rPr>
          <w:color w:val="auto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Pr="00AD50B0" w:rsidRDefault="00AD50B0" w:rsidP="00AD50B0">
      <w:pPr>
        <w:spacing w:after="0" w:line="360" w:lineRule="auto"/>
        <w:ind w:left="0" w:firstLine="0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t xml:space="preserve">           </w:t>
      </w:r>
      <w:bookmarkStart w:id="0" w:name="_GoBack"/>
      <w:bookmarkEnd w:id="0"/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AD50B0" w:rsidRDefault="00AD50B0" w:rsidP="00D93316">
      <w:pPr>
        <w:tabs>
          <w:tab w:val="left" w:pos="625"/>
        </w:tabs>
        <w:ind w:left="0" w:firstLine="0"/>
        <w:rPr>
          <w:color w:val="auto"/>
          <w:sz w:val="16"/>
          <w:szCs w:val="16"/>
          <w:lang w:val="ru-RU"/>
        </w:rPr>
      </w:pPr>
    </w:p>
    <w:p w:rsidR="009F4D30" w:rsidRDefault="00233ADF" w:rsidP="00AD50B0">
      <w:pPr>
        <w:tabs>
          <w:tab w:val="left" w:pos="625"/>
        </w:tabs>
        <w:ind w:left="0" w:firstLine="0"/>
        <w:rPr>
          <w:color w:val="auto"/>
          <w:sz w:val="24"/>
          <w:szCs w:val="24"/>
          <w:lang w:val="ru-RU" w:eastAsia="ru-RU"/>
        </w:rPr>
      </w:pPr>
      <w:proofErr w:type="spellStart"/>
      <w:r>
        <w:rPr>
          <w:color w:val="auto"/>
          <w:sz w:val="16"/>
          <w:szCs w:val="16"/>
          <w:lang w:val="ru-RU"/>
        </w:rPr>
        <w:t>Лахно</w:t>
      </w:r>
      <w:proofErr w:type="spellEnd"/>
      <w:r>
        <w:rPr>
          <w:color w:val="auto"/>
          <w:sz w:val="16"/>
          <w:szCs w:val="16"/>
          <w:lang w:val="ru-RU"/>
        </w:rPr>
        <w:t xml:space="preserve"> О.Г.</w:t>
      </w:r>
    </w:p>
    <w:sectPr w:rsidR="009F4D30" w:rsidSect="001928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218"/>
    <w:multiLevelType w:val="hybridMultilevel"/>
    <w:tmpl w:val="7B50094C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>
      <w:start w:val="1"/>
      <w:numFmt w:val="lowerLetter"/>
      <w:lvlText w:val="%2."/>
      <w:lvlJc w:val="left"/>
      <w:pPr>
        <w:ind w:left="1729" w:hanging="360"/>
      </w:pPr>
    </w:lvl>
    <w:lvl w:ilvl="2" w:tplc="0419001B">
      <w:start w:val="1"/>
      <w:numFmt w:val="lowerRoman"/>
      <w:lvlText w:val="%3."/>
      <w:lvlJc w:val="right"/>
      <w:pPr>
        <w:ind w:left="2449" w:hanging="180"/>
      </w:pPr>
    </w:lvl>
    <w:lvl w:ilvl="3" w:tplc="0419000F">
      <w:start w:val="1"/>
      <w:numFmt w:val="decimal"/>
      <w:lvlText w:val="%4."/>
      <w:lvlJc w:val="left"/>
      <w:pPr>
        <w:ind w:left="3169" w:hanging="360"/>
      </w:pPr>
    </w:lvl>
    <w:lvl w:ilvl="4" w:tplc="04190019">
      <w:start w:val="1"/>
      <w:numFmt w:val="lowerLetter"/>
      <w:lvlText w:val="%5."/>
      <w:lvlJc w:val="left"/>
      <w:pPr>
        <w:ind w:left="3889" w:hanging="360"/>
      </w:pPr>
    </w:lvl>
    <w:lvl w:ilvl="5" w:tplc="0419001B">
      <w:start w:val="1"/>
      <w:numFmt w:val="lowerRoman"/>
      <w:lvlText w:val="%6."/>
      <w:lvlJc w:val="right"/>
      <w:pPr>
        <w:ind w:left="4609" w:hanging="180"/>
      </w:pPr>
    </w:lvl>
    <w:lvl w:ilvl="6" w:tplc="0419000F">
      <w:start w:val="1"/>
      <w:numFmt w:val="decimal"/>
      <w:lvlText w:val="%7."/>
      <w:lvlJc w:val="left"/>
      <w:pPr>
        <w:ind w:left="5329" w:hanging="360"/>
      </w:pPr>
    </w:lvl>
    <w:lvl w:ilvl="7" w:tplc="04190019">
      <w:start w:val="1"/>
      <w:numFmt w:val="lowerLetter"/>
      <w:lvlText w:val="%8."/>
      <w:lvlJc w:val="left"/>
      <w:pPr>
        <w:ind w:left="6049" w:hanging="360"/>
      </w:pPr>
    </w:lvl>
    <w:lvl w:ilvl="8" w:tplc="0419001B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033A7CFB"/>
    <w:multiLevelType w:val="hybridMultilevel"/>
    <w:tmpl w:val="2FB6C4E0"/>
    <w:lvl w:ilvl="0" w:tplc="F3C0B00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DA6D76">
      <w:start w:val="1"/>
      <w:numFmt w:val="lowerLetter"/>
      <w:lvlText w:val="%2"/>
      <w:lvlJc w:val="left"/>
      <w:pPr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DA86AA">
      <w:start w:val="4"/>
      <w:numFmt w:val="decimal"/>
      <w:lvlRestart w:val="0"/>
      <w:lvlText w:val="%3."/>
      <w:lvlJc w:val="left"/>
      <w:pPr>
        <w:ind w:left="2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181A5A">
      <w:start w:val="1"/>
      <w:numFmt w:val="decimal"/>
      <w:lvlText w:val="%4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686CDB4">
      <w:start w:val="1"/>
      <w:numFmt w:val="lowerLetter"/>
      <w:lvlText w:val="%5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0A19E0">
      <w:start w:val="1"/>
      <w:numFmt w:val="lowerRoman"/>
      <w:lvlText w:val="%6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542A26">
      <w:start w:val="1"/>
      <w:numFmt w:val="decimal"/>
      <w:lvlText w:val="%7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425E86">
      <w:start w:val="1"/>
      <w:numFmt w:val="lowerLetter"/>
      <w:lvlText w:val="%8"/>
      <w:lvlJc w:val="left"/>
      <w:pPr>
        <w:ind w:left="6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F46028">
      <w:start w:val="1"/>
      <w:numFmt w:val="lowerRoman"/>
      <w:lvlText w:val="%9"/>
      <w:lvlJc w:val="left"/>
      <w:pPr>
        <w:ind w:left="7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4D5653"/>
    <w:multiLevelType w:val="hybridMultilevel"/>
    <w:tmpl w:val="7B50094C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>
      <w:start w:val="1"/>
      <w:numFmt w:val="lowerLetter"/>
      <w:lvlText w:val="%2."/>
      <w:lvlJc w:val="left"/>
      <w:pPr>
        <w:ind w:left="1729" w:hanging="360"/>
      </w:pPr>
    </w:lvl>
    <w:lvl w:ilvl="2" w:tplc="0419001B">
      <w:start w:val="1"/>
      <w:numFmt w:val="lowerRoman"/>
      <w:lvlText w:val="%3."/>
      <w:lvlJc w:val="right"/>
      <w:pPr>
        <w:ind w:left="2449" w:hanging="180"/>
      </w:pPr>
    </w:lvl>
    <w:lvl w:ilvl="3" w:tplc="0419000F">
      <w:start w:val="1"/>
      <w:numFmt w:val="decimal"/>
      <w:lvlText w:val="%4."/>
      <w:lvlJc w:val="left"/>
      <w:pPr>
        <w:ind w:left="3169" w:hanging="360"/>
      </w:pPr>
    </w:lvl>
    <w:lvl w:ilvl="4" w:tplc="04190019">
      <w:start w:val="1"/>
      <w:numFmt w:val="lowerLetter"/>
      <w:lvlText w:val="%5."/>
      <w:lvlJc w:val="left"/>
      <w:pPr>
        <w:ind w:left="3889" w:hanging="360"/>
      </w:pPr>
    </w:lvl>
    <w:lvl w:ilvl="5" w:tplc="0419001B">
      <w:start w:val="1"/>
      <w:numFmt w:val="lowerRoman"/>
      <w:lvlText w:val="%6."/>
      <w:lvlJc w:val="right"/>
      <w:pPr>
        <w:ind w:left="4609" w:hanging="180"/>
      </w:pPr>
    </w:lvl>
    <w:lvl w:ilvl="6" w:tplc="0419000F">
      <w:start w:val="1"/>
      <w:numFmt w:val="decimal"/>
      <w:lvlText w:val="%7."/>
      <w:lvlJc w:val="left"/>
      <w:pPr>
        <w:ind w:left="5329" w:hanging="360"/>
      </w:pPr>
    </w:lvl>
    <w:lvl w:ilvl="7" w:tplc="04190019">
      <w:start w:val="1"/>
      <w:numFmt w:val="lowerLetter"/>
      <w:lvlText w:val="%8."/>
      <w:lvlJc w:val="left"/>
      <w:pPr>
        <w:ind w:left="6049" w:hanging="360"/>
      </w:pPr>
    </w:lvl>
    <w:lvl w:ilvl="8" w:tplc="0419001B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4EF55B72"/>
    <w:multiLevelType w:val="hybridMultilevel"/>
    <w:tmpl w:val="73B4644E"/>
    <w:lvl w:ilvl="0" w:tplc="DE74BEAC">
      <w:start w:val="1"/>
      <w:numFmt w:val="decimal"/>
      <w:lvlText w:val="%1."/>
      <w:lvlJc w:val="left"/>
      <w:pPr>
        <w:ind w:left="35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8"/>
    <w:rsid w:val="00016A7A"/>
    <w:rsid w:val="000246E9"/>
    <w:rsid w:val="000672FA"/>
    <w:rsid w:val="00074E88"/>
    <w:rsid w:val="00085BA7"/>
    <w:rsid w:val="000B460E"/>
    <w:rsid w:val="000B7D5C"/>
    <w:rsid w:val="000C6CDB"/>
    <w:rsid w:val="000E1036"/>
    <w:rsid w:val="000E6511"/>
    <w:rsid w:val="000F47BF"/>
    <w:rsid w:val="001278A2"/>
    <w:rsid w:val="0014075E"/>
    <w:rsid w:val="00161544"/>
    <w:rsid w:val="00192841"/>
    <w:rsid w:val="001D2AB5"/>
    <w:rsid w:val="001D619F"/>
    <w:rsid w:val="002173C4"/>
    <w:rsid w:val="00233ADF"/>
    <w:rsid w:val="0025596F"/>
    <w:rsid w:val="00277D07"/>
    <w:rsid w:val="002957A0"/>
    <w:rsid w:val="002A2AD6"/>
    <w:rsid w:val="002C6AFB"/>
    <w:rsid w:val="003F255A"/>
    <w:rsid w:val="00445FC7"/>
    <w:rsid w:val="004551D8"/>
    <w:rsid w:val="004676F9"/>
    <w:rsid w:val="004719C4"/>
    <w:rsid w:val="004910DD"/>
    <w:rsid w:val="00494BA1"/>
    <w:rsid w:val="00503246"/>
    <w:rsid w:val="00540FA9"/>
    <w:rsid w:val="00562B94"/>
    <w:rsid w:val="005A34A3"/>
    <w:rsid w:val="005E3F35"/>
    <w:rsid w:val="005F5027"/>
    <w:rsid w:val="00617058"/>
    <w:rsid w:val="0065283D"/>
    <w:rsid w:val="0066196F"/>
    <w:rsid w:val="006E4027"/>
    <w:rsid w:val="00706854"/>
    <w:rsid w:val="007863BD"/>
    <w:rsid w:val="007B04FE"/>
    <w:rsid w:val="007D2BF4"/>
    <w:rsid w:val="00861BE4"/>
    <w:rsid w:val="008A352F"/>
    <w:rsid w:val="008D3D8D"/>
    <w:rsid w:val="009235C3"/>
    <w:rsid w:val="00923E7A"/>
    <w:rsid w:val="00945CC1"/>
    <w:rsid w:val="0099684A"/>
    <w:rsid w:val="009A6082"/>
    <w:rsid w:val="009B3B24"/>
    <w:rsid w:val="009F4D30"/>
    <w:rsid w:val="009F7688"/>
    <w:rsid w:val="00A01632"/>
    <w:rsid w:val="00A4641B"/>
    <w:rsid w:val="00A61815"/>
    <w:rsid w:val="00AD50B0"/>
    <w:rsid w:val="00AE34B2"/>
    <w:rsid w:val="00B05D4B"/>
    <w:rsid w:val="00BC15D3"/>
    <w:rsid w:val="00BE55F0"/>
    <w:rsid w:val="00C25F57"/>
    <w:rsid w:val="00C54071"/>
    <w:rsid w:val="00C6705E"/>
    <w:rsid w:val="00C70A99"/>
    <w:rsid w:val="00C854FB"/>
    <w:rsid w:val="00CE25F2"/>
    <w:rsid w:val="00CE48FE"/>
    <w:rsid w:val="00D24CD8"/>
    <w:rsid w:val="00D70CD2"/>
    <w:rsid w:val="00D93316"/>
    <w:rsid w:val="00E02998"/>
    <w:rsid w:val="00E53A90"/>
    <w:rsid w:val="00E83B90"/>
    <w:rsid w:val="00EA7438"/>
    <w:rsid w:val="00EB3A89"/>
    <w:rsid w:val="00F01F25"/>
    <w:rsid w:val="00F14B6B"/>
    <w:rsid w:val="00F42BA9"/>
    <w:rsid w:val="00F4455D"/>
    <w:rsid w:val="00F63889"/>
    <w:rsid w:val="00F8351D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D7FA"/>
  <w15:docId w15:val="{E5AA8C1A-FD0D-467B-8913-103467E3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16"/>
    <w:pPr>
      <w:spacing w:after="5" w:line="244" w:lineRule="auto"/>
      <w:ind w:left="777" w:firstLine="69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qFormat/>
    <w:rsid w:val="00D93316"/>
    <w:pPr>
      <w:keepNext/>
      <w:keepLines/>
      <w:spacing w:after="0" w:line="256" w:lineRule="auto"/>
      <w:ind w:left="1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316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3">
    <w:name w:val="Hyperlink"/>
    <w:uiPriority w:val="99"/>
    <w:semiHidden/>
    <w:unhideWhenUsed/>
    <w:rsid w:val="00D9331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9331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9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31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8A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95BD-CB5A-4CCE-8EF2-9BF85883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Делопроизводитель</cp:lastModifiedBy>
  <cp:revision>63</cp:revision>
  <cp:lastPrinted>2024-08-20T09:20:00Z</cp:lastPrinted>
  <dcterms:created xsi:type="dcterms:W3CDTF">2019-09-04T07:19:00Z</dcterms:created>
  <dcterms:modified xsi:type="dcterms:W3CDTF">2024-08-20T09:20:00Z</dcterms:modified>
</cp:coreProperties>
</file>